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5E" w:rsidRDefault="000D025E" w:rsidP="008D16D4">
      <w:pPr>
        <w:shd w:val="clear" w:color="auto" w:fill="FFFFFF"/>
        <w:jc w:val="center"/>
        <w:rPr>
          <w:b/>
        </w:rPr>
      </w:pPr>
    </w:p>
    <w:p w:rsidR="00737E50" w:rsidRDefault="00737E50" w:rsidP="008D16D4">
      <w:pPr>
        <w:shd w:val="clear" w:color="auto" w:fill="FFFFFF"/>
        <w:jc w:val="center"/>
        <w:rPr>
          <w:b/>
        </w:rPr>
      </w:pPr>
    </w:p>
    <w:p w:rsidR="00737E50" w:rsidRDefault="00737E50" w:rsidP="008D16D4">
      <w:pPr>
        <w:shd w:val="clear" w:color="auto" w:fill="FFFFFF"/>
        <w:jc w:val="center"/>
        <w:rPr>
          <w:b/>
        </w:rPr>
      </w:pPr>
    </w:p>
    <w:p w:rsidR="00737E50" w:rsidRDefault="00737E50" w:rsidP="008D16D4">
      <w:pPr>
        <w:shd w:val="clear" w:color="auto" w:fill="FFFFFF"/>
        <w:jc w:val="center"/>
        <w:rPr>
          <w:b/>
        </w:rPr>
      </w:pPr>
    </w:p>
    <w:p w:rsidR="00737E50" w:rsidRDefault="00737E50" w:rsidP="008D16D4">
      <w:pPr>
        <w:shd w:val="clear" w:color="auto" w:fill="FFFFFF"/>
        <w:jc w:val="center"/>
        <w:rPr>
          <w:b/>
        </w:rPr>
      </w:pPr>
    </w:p>
    <w:p w:rsidR="00737E50" w:rsidRDefault="00737E50" w:rsidP="008D16D4">
      <w:pPr>
        <w:shd w:val="clear" w:color="auto" w:fill="FFFFFF"/>
        <w:jc w:val="center"/>
        <w:rPr>
          <w:b/>
        </w:rPr>
      </w:pPr>
    </w:p>
    <w:p w:rsidR="00737E50" w:rsidRDefault="00737E50" w:rsidP="008D16D4">
      <w:pPr>
        <w:shd w:val="clear" w:color="auto" w:fill="FFFFFF"/>
        <w:jc w:val="center"/>
        <w:rPr>
          <w:b/>
        </w:rPr>
      </w:pPr>
    </w:p>
    <w:p w:rsidR="00737E50" w:rsidRDefault="00737E50" w:rsidP="008D16D4">
      <w:pPr>
        <w:shd w:val="clear" w:color="auto" w:fill="FFFFFF"/>
        <w:jc w:val="center"/>
        <w:rPr>
          <w:b/>
        </w:rPr>
      </w:pPr>
    </w:p>
    <w:p w:rsidR="00737E50" w:rsidRDefault="00737E50" w:rsidP="008D16D4">
      <w:pPr>
        <w:shd w:val="clear" w:color="auto" w:fill="FFFFFF"/>
        <w:jc w:val="center"/>
        <w:rPr>
          <w:b/>
        </w:rPr>
      </w:pPr>
    </w:p>
    <w:p w:rsidR="00737E50" w:rsidRDefault="00737E50" w:rsidP="008D16D4">
      <w:pPr>
        <w:shd w:val="clear" w:color="auto" w:fill="FFFFFF"/>
        <w:jc w:val="center"/>
        <w:rPr>
          <w:b/>
        </w:rPr>
      </w:pPr>
    </w:p>
    <w:p w:rsidR="00737E50" w:rsidRDefault="00737E50" w:rsidP="008D16D4">
      <w:pPr>
        <w:shd w:val="clear" w:color="auto" w:fill="FFFFFF"/>
        <w:jc w:val="center"/>
        <w:rPr>
          <w:b/>
        </w:rPr>
      </w:pPr>
    </w:p>
    <w:p w:rsidR="00737E50" w:rsidRDefault="00737E50" w:rsidP="008D16D4">
      <w:pPr>
        <w:shd w:val="clear" w:color="auto" w:fill="FFFFFF"/>
        <w:jc w:val="center"/>
        <w:rPr>
          <w:b/>
        </w:rPr>
      </w:pPr>
    </w:p>
    <w:p w:rsidR="00737E50" w:rsidRDefault="00737E50" w:rsidP="008D16D4">
      <w:pPr>
        <w:shd w:val="clear" w:color="auto" w:fill="FFFFFF"/>
        <w:jc w:val="center"/>
        <w:rPr>
          <w:b/>
        </w:rPr>
      </w:pPr>
    </w:p>
    <w:p w:rsidR="00737E50" w:rsidRPr="00737E50" w:rsidRDefault="00737E50" w:rsidP="008D16D4">
      <w:pPr>
        <w:shd w:val="clear" w:color="auto" w:fill="FFFFFF"/>
        <w:jc w:val="center"/>
        <w:rPr>
          <w:b/>
          <w:sz w:val="40"/>
          <w:szCs w:val="40"/>
        </w:rPr>
      </w:pPr>
    </w:p>
    <w:p w:rsidR="00737E50" w:rsidRPr="00737E50" w:rsidRDefault="00737E50" w:rsidP="008D16D4">
      <w:pPr>
        <w:shd w:val="clear" w:color="auto" w:fill="FFFFFF"/>
        <w:jc w:val="center"/>
        <w:rPr>
          <w:b/>
          <w:sz w:val="40"/>
          <w:szCs w:val="40"/>
        </w:rPr>
      </w:pPr>
    </w:p>
    <w:p w:rsidR="00737E50" w:rsidRPr="00737E50" w:rsidRDefault="00737E50" w:rsidP="008D16D4">
      <w:pPr>
        <w:shd w:val="clear" w:color="auto" w:fill="FFFFFF"/>
        <w:jc w:val="center"/>
        <w:rPr>
          <w:b/>
          <w:sz w:val="40"/>
          <w:szCs w:val="40"/>
        </w:rPr>
      </w:pPr>
    </w:p>
    <w:p w:rsidR="008C4FAB" w:rsidRPr="00737E50" w:rsidRDefault="008C4FAB" w:rsidP="008D16D4">
      <w:pPr>
        <w:shd w:val="clear" w:color="auto" w:fill="FFFFFF"/>
        <w:jc w:val="center"/>
        <w:rPr>
          <w:b/>
          <w:sz w:val="40"/>
          <w:szCs w:val="40"/>
        </w:rPr>
      </w:pPr>
      <w:r w:rsidRPr="00737E50">
        <w:rPr>
          <w:b/>
          <w:sz w:val="40"/>
          <w:szCs w:val="40"/>
        </w:rPr>
        <w:t>Программа дополнительного образования</w:t>
      </w:r>
      <w:r w:rsidR="000D025E" w:rsidRPr="00737E50">
        <w:rPr>
          <w:b/>
          <w:sz w:val="40"/>
          <w:szCs w:val="40"/>
        </w:rPr>
        <w:t xml:space="preserve"> </w:t>
      </w:r>
      <w:r w:rsidRPr="00737E50">
        <w:rPr>
          <w:b/>
          <w:sz w:val="40"/>
          <w:szCs w:val="40"/>
        </w:rPr>
        <w:t xml:space="preserve">«Театр и мы» </w:t>
      </w:r>
    </w:p>
    <w:p w:rsidR="000D025E" w:rsidRPr="00737E50" w:rsidRDefault="000D025E" w:rsidP="008D16D4">
      <w:pPr>
        <w:shd w:val="clear" w:color="auto" w:fill="FFFFFF"/>
        <w:jc w:val="center"/>
        <w:rPr>
          <w:b/>
          <w:sz w:val="40"/>
          <w:szCs w:val="40"/>
        </w:rPr>
      </w:pPr>
      <w:r w:rsidRPr="00737E50">
        <w:rPr>
          <w:b/>
          <w:sz w:val="40"/>
          <w:szCs w:val="40"/>
        </w:rPr>
        <w:t>воспитанников</w:t>
      </w:r>
      <w:r w:rsidR="008C4FAB" w:rsidRPr="00737E50">
        <w:rPr>
          <w:b/>
          <w:sz w:val="40"/>
          <w:szCs w:val="40"/>
        </w:rPr>
        <w:t xml:space="preserve"> </w:t>
      </w:r>
      <w:r w:rsidR="00F360AC" w:rsidRPr="00737E50">
        <w:rPr>
          <w:b/>
          <w:sz w:val="40"/>
          <w:szCs w:val="40"/>
        </w:rPr>
        <w:t xml:space="preserve">подготовительной </w:t>
      </w:r>
      <w:r w:rsidRPr="00737E50">
        <w:rPr>
          <w:b/>
          <w:sz w:val="40"/>
          <w:szCs w:val="40"/>
        </w:rPr>
        <w:t xml:space="preserve">группы </w:t>
      </w:r>
    </w:p>
    <w:p w:rsidR="008C4FAB" w:rsidRPr="00737E50" w:rsidRDefault="00F360AC" w:rsidP="008D16D4">
      <w:pPr>
        <w:shd w:val="clear" w:color="auto" w:fill="FFFFFF"/>
        <w:jc w:val="center"/>
        <w:rPr>
          <w:b/>
          <w:sz w:val="40"/>
          <w:szCs w:val="40"/>
        </w:rPr>
      </w:pPr>
      <w:r w:rsidRPr="00737E50">
        <w:rPr>
          <w:b/>
          <w:sz w:val="40"/>
          <w:szCs w:val="40"/>
        </w:rPr>
        <w:t>на 201</w:t>
      </w:r>
      <w:r w:rsidR="00737E50" w:rsidRPr="00737E50">
        <w:rPr>
          <w:b/>
          <w:sz w:val="40"/>
          <w:szCs w:val="40"/>
        </w:rPr>
        <w:t>7</w:t>
      </w:r>
      <w:r w:rsidRPr="00737E50">
        <w:rPr>
          <w:b/>
          <w:sz w:val="40"/>
          <w:szCs w:val="40"/>
        </w:rPr>
        <w:t>-201</w:t>
      </w:r>
      <w:r w:rsidR="00737E50" w:rsidRPr="00737E50">
        <w:rPr>
          <w:b/>
          <w:sz w:val="40"/>
          <w:szCs w:val="40"/>
        </w:rPr>
        <w:t>8</w:t>
      </w:r>
      <w:r w:rsidR="008C4FAB" w:rsidRPr="00737E50">
        <w:rPr>
          <w:b/>
          <w:sz w:val="40"/>
          <w:szCs w:val="40"/>
        </w:rPr>
        <w:t>учебный год</w:t>
      </w:r>
    </w:p>
    <w:p w:rsidR="000D025E" w:rsidRDefault="000D025E" w:rsidP="008D16D4">
      <w:pPr>
        <w:shd w:val="clear" w:color="auto" w:fill="FFFFFF"/>
        <w:jc w:val="center"/>
        <w:rPr>
          <w:rFonts w:cs="Times New Roman"/>
          <w:sz w:val="28"/>
          <w:szCs w:val="28"/>
        </w:rPr>
      </w:pPr>
    </w:p>
    <w:p w:rsidR="000D025E" w:rsidRDefault="000D025E" w:rsidP="008D16D4">
      <w:pPr>
        <w:jc w:val="center"/>
        <w:rPr>
          <w:sz w:val="28"/>
          <w:szCs w:val="28"/>
        </w:rPr>
      </w:pPr>
    </w:p>
    <w:p w:rsidR="000D025E" w:rsidRDefault="000D025E" w:rsidP="008D16D4">
      <w:pPr>
        <w:jc w:val="both"/>
        <w:rPr>
          <w:sz w:val="28"/>
          <w:szCs w:val="28"/>
        </w:rPr>
      </w:pPr>
    </w:p>
    <w:p w:rsidR="000D025E" w:rsidRDefault="000D025E" w:rsidP="008D16D4">
      <w:pPr>
        <w:tabs>
          <w:tab w:val="left" w:pos="7155"/>
        </w:tabs>
        <w:jc w:val="both"/>
        <w:rPr>
          <w:sz w:val="28"/>
          <w:szCs w:val="28"/>
        </w:rPr>
      </w:pPr>
      <w:r>
        <w:rPr>
          <w:sz w:val="28"/>
          <w:szCs w:val="28"/>
        </w:rPr>
        <w:tab/>
      </w:r>
      <w:r w:rsidR="00AB3332">
        <w:rPr>
          <w:sz w:val="28"/>
          <w:szCs w:val="28"/>
        </w:rPr>
        <w:t xml:space="preserve">                    </w:t>
      </w:r>
    </w:p>
    <w:p w:rsidR="000D025E" w:rsidRDefault="000D025E" w:rsidP="008D16D4">
      <w:pPr>
        <w:jc w:val="both"/>
      </w:pPr>
    </w:p>
    <w:p w:rsidR="000D025E" w:rsidRDefault="000D025E" w:rsidP="008D16D4">
      <w:pPr>
        <w:jc w:val="both"/>
        <w:rPr>
          <w:sz w:val="28"/>
          <w:szCs w:val="28"/>
        </w:rPr>
      </w:pPr>
    </w:p>
    <w:p w:rsidR="000D025E" w:rsidRDefault="000D025E" w:rsidP="008D16D4">
      <w:pPr>
        <w:jc w:val="both"/>
        <w:rPr>
          <w:sz w:val="28"/>
          <w:szCs w:val="28"/>
        </w:rPr>
      </w:pPr>
    </w:p>
    <w:p w:rsidR="000D025E" w:rsidRDefault="000D025E" w:rsidP="008D16D4">
      <w:pPr>
        <w:jc w:val="both"/>
        <w:rPr>
          <w:sz w:val="28"/>
          <w:szCs w:val="28"/>
        </w:rPr>
      </w:pPr>
    </w:p>
    <w:p w:rsidR="000D025E" w:rsidRDefault="000D025E" w:rsidP="008D16D4">
      <w:pPr>
        <w:jc w:val="both"/>
        <w:rPr>
          <w:sz w:val="28"/>
          <w:szCs w:val="28"/>
        </w:rPr>
      </w:pPr>
    </w:p>
    <w:p w:rsidR="00AB3332" w:rsidRDefault="00AB3332" w:rsidP="008D16D4">
      <w:pPr>
        <w:jc w:val="both"/>
        <w:rPr>
          <w:sz w:val="28"/>
          <w:szCs w:val="28"/>
        </w:rPr>
      </w:pPr>
    </w:p>
    <w:p w:rsidR="000D025E" w:rsidRDefault="000D025E" w:rsidP="008D16D4">
      <w:pPr>
        <w:shd w:val="clear" w:color="auto" w:fill="FFFFFF"/>
        <w:jc w:val="both"/>
        <w:rPr>
          <w:b/>
          <w:bCs/>
        </w:rPr>
      </w:pPr>
    </w:p>
    <w:p w:rsidR="008C4FAB" w:rsidRDefault="008C4FAB" w:rsidP="008D16D4">
      <w:pPr>
        <w:shd w:val="clear" w:color="auto" w:fill="FFFFFF"/>
        <w:jc w:val="both"/>
        <w:rPr>
          <w:b/>
          <w:bCs/>
        </w:rPr>
      </w:pPr>
    </w:p>
    <w:p w:rsidR="008C4FAB" w:rsidRDefault="008C4FAB" w:rsidP="008D16D4">
      <w:pPr>
        <w:shd w:val="clear" w:color="auto" w:fill="FFFFFF"/>
        <w:jc w:val="both"/>
        <w:rPr>
          <w:b/>
          <w:bCs/>
        </w:rPr>
      </w:pPr>
    </w:p>
    <w:p w:rsidR="000D025E" w:rsidRDefault="000D025E" w:rsidP="008D16D4">
      <w:pPr>
        <w:shd w:val="clear" w:color="auto" w:fill="FFFFFF"/>
        <w:jc w:val="both"/>
        <w:rPr>
          <w:rFonts w:cs="Times New Roman"/>
          <w:bCs/>
        </w:rPr>
      </w:pPr>
      <w:r>
        <w:rPr>
          <w:rFonts w:cs="Times New Roman"/>
          <w:bCs/>
        </w:rPr>
        <w:t xml:space="preserve">   </w:t>
      </w:r>
    </w:p>
    <w:p w:rsidR="000D025E" w:rsidRDefault="000D025E" w:rsidP="008D16D4">
      <w:pPr>
        <w:shd w:val="clear" w:color="auto" w:fill="FFFFFF"/>
        <w:jc w:val="both"/>
        <w:rPr>
          <w:rFonts w:cs="Times New Roman"/>
          <w:bCs/>
        </w:rPr>
      </w:pPr>
      <w:r>
        <w:rPr>
          <w:rFonts w:cs="Times New Roman"/>
          <w:bCs/>
        </w:rPr>
        <w:t xml:space="preserve">                                       </w:t>
      </w:r>
    </w:p>
    <w:p w:rsidR="000D025E" w:rsidRDefault="000D025E" w:rsidP="008D16D4">
      <w:pPr>
        <w:shd w:val="clear" w:color="auto" w:fill="FFFFFF"/>
        <w:jc w:val="both"/>
        <w:rPr>
          <w:rFonts w:cs="Times New Roman"/>
          <w:bCs/>
        </w:rPr>
      </w:pPr>
      <w:r>
        <w:rPr>
          <w:rFonts w:cs="Times New Roman"/>
          <w:bCs/>
        </w:rPr>
        <w:t xml:space="preserve">           </w:t>
      </w:r>
    </w:p>
    <w:p w:rsidR="000D025E" w:rsidRDefault="000D025E" w:rsidP="008D16D4">
      <w:pPr>
        <w:shd w:val="clear" w:color="auto" w:fill="FFFFFF"/>
        <w:jc w:val="both"/>
        <w:rPr>
          <w:rFonts w:cs="Times New Roman"/>
          <w:bCs/>
        </w:rPr>
      </w:pPr>
      <w:r>
        <w:rPr>
          <w:rFonts w:cs="Times New Roman"/>
          <w:bCs/>
        </w:rPr>
        <w:t xml:space="preserve">                                                        </w:t>
      </w:r>
    </w:p>
    <w:p w:rsidR="000D025E" w:rsidRDefault="000D025E" w:rsidP="008D16D4">
      <w:pPr>
        <w:shd w:val="clear" w:color="auto" w:fill="FFFFFF"/>
        <w:jc w:val="both"/>
        <w:rPr>
          <w:rFonts w:cs="Times New Roman"/>
          <w:bCs/>
        </w:rPr>
      </w:pPr>
    </w:p>
    <w:p w:rsidR="00737E50" w:rsidRDefault="00737E50" w:rsidP="008D16D4">
      <w:pPr>
        <w:shd w:val="clear" w:color="auto" w:fill="FFFFFF"/>
        <w:jc w:val="both"/>
        <w:rPr>
          <w:rFonts w:cs="Times New Roman"/>
          <w:bCs/>
        </w:rPr>
      </w:pPr>
    </w:p>
    <w:p w:rsidR="00737E50" w:rsidRDefault="00737E50" w:rsidP="008D16D4">
      <w:pPr>
        <w:shd w:val="clear" w:color="auto" w:fill="FFFFFF"/>
        <w:jc w:val="both"/>
        <w:rPr>
          <w:rFonts w:cs="Times New Roman"/>
          <w:bCs/>
        </w:rPr>
      </w:pPr>
    </w:p>
    <w:p w:rsidR="00737E50" w:rsidRDefault="00737E50" w:rsidP="008D16D4">
      <w:pPr>
        <w:shd w:val="clear" w:color="auto" w:fill="FFFFFF"/>
        <w:jc w:val="both"/>
        <w:rPr>
          <w:rFonts w:cs="Times New Roman"/>
          <w:bCs/>
        </w:rPr>
      </w:pPr>
    </w:p>
    <w:p w:rsidR="00737E50" w:rsidRDefault="00737E50" w:rsidP="008D16D4">
      <w:pPr>
        <w:shd w:val="clear" w:color="auto" w:fill="FFFFFF"/>
        <w:jc w:val="both"/>
        <w:rPr>
          <w:rFonts w:cs="Times New Roman"/>
          <w:bCs/>
        </w:rPr>
      </w:pPr>
    </w:p>
    <w:p w:rsidR="00737E50" w:rsidRDefault="00737E50" w:rsidP="008D16D4">
      <w:pPr>
        <w:shd w:val="clear" w:color="auto" w:fill="FFFFFF"/>
        <w:jc w:val="both"/>
        <w:rPr>
          <w:rFonts w:cs="Times New Roman"/>
          <w:bCs/>
        </w:rPr>
      </w:pPr>
    </w:p>
    <w:p w:rsidR="00737E50" w:rsidRDefault="00737E50" w:rsidP="008D16D4">
      <w:pPr>
        <w:shd w:val="clear" w:color="auto" w:fill="FFFFFF"/>
        <w:jc w:val="both"/>
        <w:rPr>
          <w:rFonts w:cs="Times New Roman"/>
          <w:bCs/>
        </w:rPr>
      </w:pPr>
    </w:p>
    <w:p w:rsidR="00737E50" w:rsidRDefault="00737E50" w:rsidP="008D16D4">
      <w:pPr>
        <w:shd w:val="clear" w:color="auto" w:fill="FFFFFF"/>
        <w:jc w:val="both"/>
        <w:rPr>
          <w:rFonts w:cs="Times New Roman"/>
          <w:bCs/>
        </w:rPr>
      </w:pPr>
    </w:p>
    <w:p w:rsidR="00737E50" w:rsidRDefault="00737E50" w:rsidP="008D16D4">
      <w:pPr>
        <w:shd w:val="clear" w:color="auto" w:fill="FFFFFF"/>
        <w:jc w:val="both"/>
        <w:rPr>
          <w:rFonts w:cs="Times New Roman"/>
          <w:bCs/>
        </w:rPr>
      </w:pPr>
    </w:p>
    <w:p w:rsidR="00737E50" w:rsidRDefault="00737E50" w:rsidP="008D16D4">
      <w:pPr>
        <w:shd w:val="clear" w:color="auto" w:fill="FFFFFF"/>
        <w:jc w:val="both"/>
        <w:rPr>
          <w:rFonts w:cs="Times New Roman"/>
          <w:bCs/>
        </w:rPr>
      </w:pPr>
    </w:p>
    <w:p w:rsidR="00737E50" w:rsidRDefault="00737E50" w:rsidP="008D16D4">
      <w:pPr>
        <w:shd w:val="clear" w:color="auto" w:fill="FFFFFF"/>
        <w:jc w:val="both"/>
        <w:rPr>
          <w:rFonts w:cs="Times New Roman"/>
          <w:bCs/>
        </w:rPr>
      </w:pPr>
    </w:p>
    <w:p w:rsidR="00737E50" w:rsidRDefault="00737E50" w:rsidP="008D16D4">
      <w:pPr>
        <w:shd w:val="clear" w:color="auto" w:fill="FFFFFF"/>
        <w:jc w:val="both"/>
        <w:rPr>
          <w:rFonts w:cs="Times New Roman"/>
          <w:bCs/>
        </w:rPr>
      </w:pPr>
    </w:p>
    <w:p w:rsidR="00737E50" w:rsidRDefault="00737E50" w:rsidP="008D16D4">
      <w:pPr>
        <w:shd w:val="clear" w:color="auto" w:fill="FFFFFF"/>
        <w:jc w:val="both"/>
        <w:rPr>
          <w:rFonts w:cs="Times New Roman"/>
          <w:bCs/>
        </w:rPr>
      </w:pPr>
    </w:p>
    <w:p w:rsidR="00737E50" w:rsidRDefault="00737E50" w:rsidP="008D16D4">
      <w:pPr>
        <w:shd w:val="clear" w:color="auto" w:fill="FFFFFF"/>
        <w:jc w:val="both"/>
        <w:rPr>
          <w:rFonts w:cs="Times New Roman"/>
          <w:bCs/>
        </w:rPr>
      </w:pPr>
    </w:p>
    <w:p w:rsidR="008C4FAB" w:rsidRDefault="008C4FAB" w:rsidP="008C4FAB">
      <w:pPr>
        <w:jc w:val="center"/>
        <w:rPr>
          <w:b/>
        </w:rPr>
      </w:pPr>
      <w:r>
        <w:rPr>
          <w:b/>
        </w:rPr>
        <w:lastRenderedPageBreak/>
        <w:t>Содержание дополнительной образовательной программы</w:t>
      </w:r>
    </w:p>
    <w:p w:rsidR="008C4FAB" w:rsidRDefault="008C4FAB" w:rsidP="008C4FAB">
      <w:pPr>
        <w:rPr>
          <w:b/>
        </w:rPr>
      </w:pPr>
    </w:p>
    <w:p w:rsidR="008C4FAB" w:rsidRPr="002737C5" w:rsidRDefault="008C4FAB" w:rsidP="008C4FAB">
      <w:pPr>
        <w:rPr>
          <w:b/>
        </w:rPr>
      </w:pPr>
      <w:r w:rsidRPr="00CA50EC">
        <w:rPr>
          <w:lang w:val="en-US"/>
        </w:rPr>
        <w:t>I</w:t>
      </w:r>
      <w:r w:rsidRPr="00CA50EC">
        <w:t>. Пояснительная записка.</w:t>
      </w:r>
    </w:p>
    <w:p w:rsidR="008C4FAB" w:rsidRDefault="008C4FAB" w:rsidP="008C4FAB">
      <w:r>
        <w:t xml:space="preserve">    </w:t>
      </w:r>
      <w:r w:rsidRPr="00CA50EC">
        <w:t xml:space="preserve">1.1. </w:t>
      </w:r>
      <w:r>
        <w:t>Направленность дополнительной образовательной программы</w:t>
      </w:r>
    </w:p>
    <w:p w:rsidR="008C4FAB" w:rsidRDefault="008C4FAB" w:rsidP="008C4FAB">
      <w:r>
        <w:t xml:space="preserve">    1.2. Новизна, актуальность и педагогическая целесообразность дополнительной образовательной программы</w:t>
      </w:r>
    </w:p>
    <w:p w:rsidR="008C4FAB" w:rsidRDefault="008C4FAB" w:rsidP="008C4FAB">
      <w:r>
        <w:t xml:space="preserve">    1.3. Цель и задачи дополнительной образовательной программы</w:t>
      </w:r>
    </w:p>
    <w:p w:rsidR="008C4FAB" w:rsidRDefault="008C4FAB" w:rsidP="008C4FAB">
      <w:r>
        <w:t xml:space="preserve">    1.4. Отличительные особенности данной дополнительной образовательной программы от уже существующих программ</w:t>
      </w:r>
    </w:p>
    <w:p w:rsidR="008C4FAB" w:rsidRDefault="008C4FAB" w:rsidP="008C4FAB">
      <w:r>
        <w:t xml:space="preserve">    1.5.  Возраст детей, участвующих в реализации данной дополнительной образовательной программы</w:t>
      </w:r>
      <w:r w:rsidRPr="00CA50EC">
        <w:t xml:space="preserve"> </w:t>
      </w:r>
    </w:p>
    <w:p w:rsidR="008C4FAB" w:rsidRDefault="008C4FAB" w:rsidP="008C4FAB">
      <w:r>
        <w:t xml:space="preserve">    1.6. Сроки реализации дополнительной образовательной программы</w:t>
      </w:r>
      <w:r w:rsidRPr="00CA50EC">
        <w:t xml:space="preserve"> </w:t>
      </w:r>
      <w:r>
        <w:t xml:space="preserve"> (продолжительность образовательного процесса, этапы)</w:t>
      </w:r>
    </w:p>
    <w:p w:rsidR="008C4FAB" w:rsidRDefault="008C4FAB" w:rsidP="008C4FAB">
      <w:r>
        <w:t xml:space="preserve">    1.7. Формы и режим занятий</w:t>
      </w:r>
    </w:p>
    <w:p w:rsidR="008C4FAB" w:rsidRDefault="008C4FAB" w:rsidP="008C4FAB">
      <w:r>
        <w:t xml:space="preserve">    1.8. Ожидаемые результаты и способы определения их результативности</w:t>
      </w:r>
    </w:p>
    <w:p w:rsidR="008C4FAB" w:rsidRDefault="008C4FAB" w:rsidP="008C4FAB">
      <w:r>
        <w:t xml:space="preserve">    1.9. Формы подведения итогов реализации дополнительной образовательной программы</w:t>
      </w:r>
      <w:r w:rsidRPr="00CA50EC">
        <w:t xml:space="preserve"> </w:t>
      </w:r>
    </w:p>
    <w:p w:rsidR="008C4FAB" w:rsidRDefault="008C4FAB" w:rsidP="008C4FAB">
      <w:r>
        <w:rPr>
          <w:lang w:val="en-US"/>
        </w:rPr>
        <w:t>II</w:t>
      </w:r>
      <w:r>
        <w:t>. Учебно-тематический план дополнительной образовательной программы</w:t>
      </w:r>
    </w:p>
    <w:p w:rsidR="008C4FAB" w:rsidRDefault="008C4FAB" w:rsidP="008C4FAB">
      <w:r w:rsidRPr="00CA50EC">
        <w:t xml:space="preserve"> </w:t>
      </w:r>
      <w:r>
        <w:t xml:space="preserve">   1.1. Перечень разделов, тем.</w:t>
      </w:r>
    </w:p>
    <w:p w:rsidR="008C4FAB" w:rsidRDefault="008C4FAB" w:rsidP="008C4FAB">
      <w:r>
        <w:t xml:space="preserve">    1.2. Количество часов по каждой теме с разбивкой на теоретические и практические виды занятий.</w:t>
      </w:r>
    </w:p>
    <w:p w:rsidR="008C4FAB" w:rsidRDefault="008C4FAB" w:rsidP="008C4FAB">
      <w:r>
        <w:rPr>
          <w:lang w:val="en-US"/>
        </w:rPr>
        <w:t>III</w:t>
      </w:r>
      <w:r>
        <w:t>. Содержание дополнительной образовательной программы.</w:t>
      </w:r>
    </w:p>
    <w:p w:rsidR="008C4FAB" w:rsidRDefault="008C4FAB" w:rsidP="008C4FAB">
      <w:r>
        <w:rPr>
          <w:lang w:val="en-US"/>
        </w:rPr>
        <w:t>IV</w:t>
      </w:r>
      <w:r>
        <w:t>. Методическое обеспечение дополнительной образовательной программы.</w:t>
      </w:r>
    </w:p>
    <w:p w:rsidR="008C4FAB" w:rsidRDefault="008C4FAB" w:rsidP="008C4FAB">
      <w:r>
        <w:t xml:space="preserve">     </w:t>
      </w:r>
      <w:proofErr w:type="gramStart"/>
      <w:r>
        <w:rPr>
          <w:lang w:val="en-US"/>
        </w:rPr>
        <w:t>a</w:t>
      </w:r>
      <w:proofErr w:type="gramEnd"/>
      <w:r>
        <w:t>. Обеспечение программы методическими видами продукции</w:t>
      </w:r>
    </w:p>
    <w:p w:rsidR="008C4FAB" w:rsidRDefault="008C4FAB" w:rsidP="008C4FAB">
      <w:r>
        <w:t xml:space="preserve">     </w:t>
      </w:r>
      <w:proofErr w:type="gramStart"/>
      <w:r>
        <w:rPr>
          <w:lang w:val="en-US"/>
        </w:rPr>
        <w:t>b</w:t>
      </w:r>
      <w:proofErr w:type="gramEnd"/>
      <w:r>
        <w:t>. Рекомендации по проведению практических работ и т.д.</w:t>
      </w:r>
    </w:p>
    <w:p w:rsidR="008C4FAB" w:rsidRDefault="008C4FAB" w:rsidP="008C4FAB">
      <w:r>
        <w:t xml:space="preserve">     </w:t>
      </w:r>
      <w:proofErr w:type="gramStart"/>
      <w:r>
        <w:rPr>
          <w:lang w:val="en-US"/>
        </w:rPr>
        <w:t>c</w:t>
      </w:r>
      <w:proofErr w:type="gramEnd"/>
      <w:r>
        <w:t>. Дидактический и лекционный материалы, методики по исследовательской работе.</w:t>
      </w:r>
    </w:p>
    <w:p w:rsidR="008C4FAB" w:rsidRDefault="008C4FAB" w:rsidP="008C4FAB">
      <w:r>
        <w:rPr>
          <w:lang w:val="en-US"/>
        </w:rPr>
        <w:t>V</w:t>
      </w:r>
      <w:r>
        <w:t>. Список используемой литературы.</w:t>
      </w:r>
    </w:p>
    <w:p w:rsidR="000D025E" w:rsidRDefault="000D025E" w:rsidP="008D16D4">
      <w:pPr>
        <w:ind w:right="-24"/>
        <w:jc w:val="both"/>
        <w:rPr>
          <w:rFonts w:cs="Times New Roman"/>
          <w:bCs/>
        </w:rPr>
      </w:pPr>
    </w:p>
    <w:p w:rsidR="008C4FAB" w:rsidRDefault="008C4FAB" w:rsidP="008D16D4">
      <w:pPr>
        <w:ind w:right="-24"/>
        <w:jc w:val="both"/>
        <w:rPr>
          <w:rFonts w:cs="Times New Roman"/>
          <w:bCs/>
        </w:rPr>
      </w:pPr>
    </w:p>
    <w:p w:rsidR="008C4FAB" w:rsidRDefault="008C4FAB" w:rsidP="008D16D4">
      <w:pPr>
        <w:ind w:right="-24"/>
        <w:jc w:val="both"/>
        <w:rPr>
          <w:rFonts w:cs="Times New Roman"/>
          <w:bCs/>
        </w:rPr>
      </w:pPr>
    </w:p>
    <w:p w:rsidR="008C4FAB" w:rsidRDefault="008C4FAB" w:rsidP="008D16D4">
      <w:pPr>
        <w:ind w:right="-24"/>
        <w:jc w:val="both"/>
        <w:rPr>
          <w:rFonts w:cs="Times New Roman"/>
          <w:bCs/>
        </w:rPr>
      </w:pPr>
    </w:p>
    <w:p w:rsidR="008C4FAB" w:rsidRDefault="008C4FAB" w:rsidP="008D16D4">
      <w:pPr>
        <w:ind w:right="-24"/>
        <w:jc w:val="both"/>
        <w:rPr>
          <w:rFonts w:cs="Times New Roman"/>
          <w:bCs/>
        </w:rPr>
      </w:pPr>
    </w:p>
    <w:p w:rsidR="008C4FAB" w:rsidRDefault="008C4FAB" w:rsidP="008D16D4">
      <w:pPr>
        <w:ind w:right="-24"/>
        <w:jc w:val="both"/>
        <w:rPr>
          <w:rFonts w:cs="Times New Roman"/>
          <w:bCs/>
        </w:rPr>
      </w:pPr>
    </w:p>
    <w:p w:rsidR="008C4FAB" w:rsidRDefault="008C4FAB" w:rsidP="008D16D4">
      <w:pPr>
        <w:ind w:right="-24"/>
        <w:jc w:val="both"/>
        <w:rPr>
          <w:rFonts w:cs="Times New Roman"/>
          <w:bCs/>
        </w:rPr>
      </w:pPr>
    </w:p>
    <w:p w:rsidR="008C4FAB" w:rsidRDefault="008C4FAB" w:rsidP="008D16D4">
      <w:pPr>
        <w:ind w:right="-24"/>
        <w:jc w:val="both"/>
        <w:rPr>
          <w:rFonts w:cs="Times New Roman"/>
          <w:bCs/>
        </w:rPr>
      </w:pPr>
    </w:p>
    <w:p w:rsidR="008C4FAB" w:rsidRDefault="008C4FAB" w:rsidP="008D16D4">
      <w:pPr>
        <w:ind w:right="-24"/>
        <w:jc w:val="both"/>
        <w:rPr>
          <w:rFonts w:cs="Times New Roman"/>
          <w:bCs/>
        </w:rPr>
      </w:pPr>
    </w:p>
    <w:p w:rsidR="008C4FAB" w:rsidRDefault="008C4FAB" w:rsidP="008D16D4">
      <w:pPr>
        <w:ind w:right="-24"/>
        <w:jc w:val="both"/>
        <w:rPr>
          <w:rFonts w:cs="Times New Roman"/>
          <w:bCs/>
        </w:rPr>
      </w:pPr>
    </w:p>
    <w:p w:rsidR="008C4FAB" w:rsidRDefault="008C4FAB" w:rsidP="008D16D4">
      <w:pPr>
        <w:ind w:right="-24"/>
        <w:jc w:val="both"/>
        <w:rPr>
          <w:rFonts w:cs="Times New Roman"/>
          <w:bCs/>
        </w:rPr>
      </w:pPr>
    </w:p>
    <w:p w:rsidR="008C4FAB" w:rsidRDefault="008C4FAB" w:rsidP="008D16D4">
      <w:pPr>
        <w:ind w:right="-24"/>
        <w:jc w:val="both"/>
        <w:rPr>
          <w:rFonts w:cs="Times New Roman"/>
          <w:bCs/>
        </w:rPr>
      </w:pPr>
    </w:p>
    <w:p w:rsidR="008C4FAB" w:rsidRDefault="008C4FAB" w:rsidP="008D16D4">
      <w:pPr>
        <w:ind w:right="-24"/>
        <w:jc w:val="both"/>
        <w:rPr>
          <w:rFonts w:cs="Times New Roman"/>
          <w:bCs/>
        </w:rPr>
      </w:pPr>
    </w:p>
    <w:p w:rsidR="008C4FAB" w:rsidRDefault="008C4FAB" w:rsidP="008D16D4">
      <w:pPr>
        <w:ind w:right="-24"/>
        <w:jc w:val="both"/>
        <w:rPr>
          <w:rFonts w:cs="Times New Roman"/>
          <w:bCs/>
        </w:rPr>
      </w:pPr>
    </w:p>
    <w:p w:rsidR="008C4FAB" w:rsidRDefault="008C4FAB" w:rsidP="008D16D4">
      <w:pPr>
        <w:ind w:right="-24"/>
        <w:jc w:val="both"/>
        <w:rPr>
          <w:rFonts w:cs="Times New Roman"/>
          <w:bCs/>
        </w:rPr>
      </w:pPr>
    </w:p>
    <w:p w:rsidR="008C4FAB" w:rsidRDefault="008C4FAB" w:rsidP="008D16D4">
      <w:pPr>
        <w:ind w:right="-24"/>
        <w:jc w:val="both"/>
        <w:rPr>
          <w:rFonts w:cs="Times New Roman"/>
          <w:bCs/>
        </w:rPr>
      </w:pPr>
    </w:p>
    <w:p w:rsidR="008C4FAB" w:rsidRDefault="008C4FAB" w:rsidP="008D16D4">
      <w:pPr>
        <w:ind w:right="-24"/>
        <w:jc w:val="both"/>
        <w:rPr>
          <w:rFonts w:cs="Times New Roman"/>
          <w:bCs/>
        </w:rPr>
      </w:pPr>
    </w:p>
    <w:p w:rsidR="008C4FAB" w:rsidRDefault="008C4FAB" w:rsidP="008D16D4">
      <w:pPr>
        <w:ind w:right="-24"/>
        <w:jc w:val="both"/>
        <w:rPr>
          <w:rFonts w:cs="Times New Roman"/>
          <w:bCs/>
        </w:rPr>
      </w:pPr>
    </w:p>
    <w:p w:rsidR="008C4FAB" w:rsidRDefault="008C4FAB" w:rsidP="008D16D4">
      <w:pPr>
        <w:ind w:right="-24"/>
        <w:jc w:val="both"/>
        <w:rPr>
          <w:rFonts w:cs="Times New Roman"/>
          <w:bCs/>
        </w:rPr>
      </w:pPr>
    </w:p>
    <w:p w:rsidR="008C4FAB" w:rsidRDefault="008C4FAB" w:rsidP="008D16D4">
      <w:pPr>
        <w:ind w:right="-24"/>
        <w:jc w:val="both"/>
        <w:rPr>
          <w:rFonts w:cs="Times New Roman"/>
          <w:bCs/>
        </w:rPr>
      </w:pPr>
    </w:p>
    <w:p w:rsidR="008C4FAB" w:rsidRDefault="008C4FAB" w:rsidP="008D16D4">
      <w:pPr>
        <w:ind w:right="-24"/>
        <w:jc w:val="both"/>
        <w:rPr>
          <w:rFonts w:cs="Times New Roman"/>
          <w:bCs/>
        </w:rPr>
      </w:pPr>
    </w:p>
    <w:p w:rsidR="008C4FAB" w:rsidRDefault="008C4FAB" w:rsidP="008D16D4">
      <w:pPr>
        <w:ind w:right="-24"/>
        <w:jc w:val="both"/>
        <w:rPr>
          <w:rFonts w:cs="Times New Roman"/>
          <w:bCs/>
        </w:rPr>
      </w:pPr>
    </w:p>
    <w:p w:rsidR="008C4FAB" w:rsidRDefault="008C4FAB" w:rsidP="008D16D4">
      <w:pPr>
        <w:ind w:right="-24"/>
        <w:jc w:val="both"/>
        <w:rPr>
          <w:rFonts w:cs="Times New Roman"/>
          <w:bCs/>
        </w:rPr>
      </w:pPr>
    </w:p>
    <w:p w:rsidR="008C4FAB" w:rsidRDefault="008C4FAB" w:rsidP="008D16D4">
      <w:pPr>
        <w:ind w:right="-24"/>
        <w:jc w:val="both"/>
        <w:rPr>
          <w:rFonts w:cs="Times New Roman"/>
          <w:bCs/>
        </w:rPr>
      </w:pPr>
    </w:p>
    <w:p w:rsidR="008C4FAB" w:rsidRDefault="008C4FAB" w:rsidP="008D16D4">
      <w:pPr>
        <w:ind w:right="-24"/>
        <w:jc w:val="both"/>
        <w:rPr>
          <w:rFonts w:cs="Times New Roman"/>
          <w:bCs/>
        </w:rPr>
      </w:pPr>
    </w:p>
    <w:p w:rsidR="008C4FAB" w:rsidRDefault="008C4FAB" w:rsidP="008D16D4">
      <w:pPr>
        <w:ind w:right="-24"/>
        <w:jc w:val="both"/>
        <w:rPr>
          <w:rFonts w:cs="Times New Roman"/>
          <w:bCs/>
        </w:rPr>
      </w:pPr>
    </w:p>
    <w:p w:rsidR="008C4FAB" w:rsidRDefault="008C4FAB" w:rsidP="008D16D4">
      <w:pPr>
        <w:ind w:right="-24"/>
        <w:jc w:val="both"/>
        <w:rPr>
          <w:rFonts w:cs="Times New Roman"/>
          <w:bCs/>
        </w:rPr>
      </w:pPr>
    </w:p>
    <w:p w:rsidR="008C4FAB" w:rsidRDefault="008C4FAB" w:rsidP="008D16D4">
      <w:pPr>
        <w:ind w:right="-24"/>
        <w:jc w:val="both"/>
        <w:rPr>
          <w:rFonts w:cs="Times New Roman"/>
          <w:bCs/>
        </w:rPr>
      </w:pPr>
    </w:p>
    <w:p w:rsidR="008C4FAB" w:rsidRDefault="008C4FAB" w:rsidP="008D16D4">
      <w:pPr>
        <w:ind w:right="-24"/>
        <w:jc w:val="both"/>
        <w:rPr>
          <w:rFonts w:cs="Times New Roman"/>
          <w:bCs/>
        </w:rPr>
      </w:pPr>
    </w:p>
    <w:p w:rsidR="008C4FAB" w:rsidRDefault="008C4FAB" w:rsidP="008D16D4">
      <w:pPr>
        <w:ind w:right="-24"/>
        <w:jc w:val="both"/>
        <w:rPr>
          <w:rFonts w:cs="Times New Roman"/>
          <w:bCs/>
        </w:rPr>
      </w:pPr>
    </w:p>
    <w:p w:rsidR="008C4FAB" w:rsidRPr="00E14EB5" w:rsidRDefault="008C4FAB" w:rsidP="008C4FAB">
      <w:pPr>
        <w:rPr>
          <w:b/>
        </w:rPr>
      </w:pPr>
      <w:r w:rsidRPr="00E14EB5">
        <w:rPr>
          <w:b/>
          <w:lang w:val="en-US"/>
        </w:rPr>
        <w:lastRenderedPageBreak/>
        <w:t>I</w:t>
      </w:r>
      <w:r w:rsidRPr="00E14EB5">
        <w:rPr>
          <w:b/>
        </w:rPr>
        <w:t>. Пояснительная записка</w:t>
      </w:r>
    </w:p>
    <w:p w:rsidR="008C4FAB" w:rsidRDefault="008C4FAB" w:rsidP="008C4FAB">
      <w:pPr>
        <w:rPr>
          <w:b/>
        </w:rPr>
      </w:pPr>
      <w:r w:rsidRPr="00E14EB5">
        <w:rPr>
          <w:b/>
        </w:rPr>
        <w:t>1.</w:t>
      </w:r>
      <w:r>
        <w:rPr>
          <w:b/>
        </w:rPr>
        <w:t>1</w:t>
      </w:r>
      <w:r w:rsidRPr="00E14EB5">
        <w:rPr>
          <w:b/>
        </w:rPr>
        <w:t>. Направленность  дополнительной образовательной программы</w:t>
      </w:r>
    </w:p>
    <w:p w:rsidR="000D025E" w:rsidRPr="008C4FAB" w:rsidRDefault="000D025E" w:rsidP="008C4FAB">
      <w:pPr>
        <w:pStyle w:val="a3"/>
        <w:numPr>
          <w:ilvl w:val="0"/>
          <w:numId w:val="7"/>
        </w:numPr>
        <w:jc w:val="both"/>
        <w:rPr>
          <w:rFonts w:ascii="Calibri" w:hAnsi="Calibri" w:cs="Times New Roman"/>
          <w:color w:val="000000"/>
          <w:lang w:eastAsia="ru-RU"/>
        </w:rPr>
      </w:pPr>
      <w:r w:rsidRPr="008C4FAB">
        <w:rPr>
          <w:rFonts w:cs="Times New Roman"/>
          <w:b/>
          <w:bCs/>
          <w:color w:val="000000"/>
          <w:lang w:eastAsia="ru-RU"/>
        </w:rPr>
        <w:t>Театрально-игровая деятельность.</w:t>
      </w:r>
      <w:r w:rsidRPr="008C4FAB">
        <w:rPr>
          <w:rFonts w:cs="Times New Roman"/>
          <w:color w:val="000000"/>
          <w:lang w:eastAsia="ru-RU"/>
        </w:rPr>
        <w:t> Направлено на развитие игрового поведения детей, формирование умения общаться со сверстниками и взрослыми людьми в различных жизненных ситуациях.</w:t>
      </w:r>
    </w:p>
    <w:p w:rsidR="000D025E" w:rsidRPr="00B9659C" w:rsidRDefault="000D025E" w:rsidP="008D16D4">
      <w:pPr>
        <w:ind w:firstLine="720"/>
        <w:jc w:val="both"/>
        <w:rPr>
          <w:rFonts w:ascii="Calibri" w:hAnsi="Calibri" w:cs="Times New Roman"/>
          <w:color w:val="000000"/>
          <w:lang w:eastAsia="ru-RU"/>
        </w:rPr>
      </w:pPr>
      <w:r w:rsidRPr="00B9659C">
        <w:rPr>
          <w:rFonts w:cs="Times New Roman"/>
          <w:color w:val="000000"/>
          <w:lang w:eastAsia="ru-RU"/>
        </w:rPr>
        <w:t>Содержит: игры и упражнения, развивающие способность к перевоплощению; театрализованные игры на развитие воображения  фантазии; инсценировки стихов, сказок.</w:t>
      </w:r>
    </w:p>
    <w:p w:rsidR="000D025E" w:rsidRPr="008C4FAB" w:rsidRDefault="000D025E" w:rsidP="008C4FAB">
      <w:pPr>
        <w:pStyle w:val="a3"/>
        <w:numPr>
          <w:ilvl w:val="0"/>
          <w:numId w:val="7"/>
        </w:numPr>
        <w:ind w:left="709" w:firstLine="0"/>
        <w:jc w:val="both"/>
        <w:rPr>
          <w:rFonts w:ascii="Calibri" w:hAnsi="Calibri" w:cs="Times New Roman"/>
          <w:color w:val="000000"/>
          <w:lang w:eastAsia="ru-RU"/>
        </w:rPr>
      </w:pPr>
      <w:r w:rsidRPr="008C4FAB">
        <w:rPr>
          <w:rFonts w:cs="Times New Roman"/>
          <w:b/>
          <w:bCs/>
          <w:color w:val="000000"/>
          <w:lang w:eastAsia="ru-RU"/>
        </w:rPr>
        <w:t>Музыкально-творческое.</w:t>
      </w:r>
      <w:r w:rsidRPr="008C4FAB">
        <w:rPr>
          <w:rFonts w:cs="Times New Roman"/>
          <w:color w:val="000000"/>
          <w:lang w:eastAsia="ru-RU"/>
        </w:rPr>
        <w:t> Включает в себя комплексные ритмические, музыкальные, пластические игры и упражнения, призванные обеспечить развитие естественных психомоторных способностей дошкольников, обретение ими ощущения гармонии своего тела с окружающим миром, развитие свободы и выразительности телодвижений.</w:t>
      </w:r>
    </w:p>
    <w:p w:rsidR="000D025E" w:rsidRPr="00B9659C" w:rsidRDefault="000D025E" w:rsidP="008D16D4">
      <w:pPr>
        <w:ind w:firstLine="720"/>
        <w:jc w:val="both"/>
        <w:rPr>
          <w:rFonts w:ascii="Calibri" w:hAnsi="Calibri" w:cs="Times New Roman"/>
          <w:color w:val="000000"/>
          <w:lang w:eastAsia="ru-RU"/>
        </w:rPr>
      </w:pPr>
      <w:r w:rsidRPr="00B9659C">
        <w:rPr>
          <w:rFonts w:cs="Times New Roman"/>
          <w:color w:val="000000"/>
          <w:lang w:eastAsia="ru-RU"/>
        </w:rPr>
        <w:t>Содержит: упражнения на развитие двигательных способностей, ловкости и подвижности; игры на развитие чувства ритма и координации движений, пластической выразительности и музыкальности</w:t>
      </w:r>
      <w:r w:rsidR="00AB3332">
        <w:rPr>
          <w:rFonts w:cs="Times New Roman"/>
          <w:color w:val="000000"/>
          <w:lang w:eastAsia="ru-RU"/>
        </w:rPr>
        <w:t>.</w:t>
      </w:r>
    </w:p>
    <w:p w:rsidR="000D025E" w:rsidRPr="008C4FAB" w:rsidRDefault="000D025E" w:rsidP="008C4FAB">
      <w:pPr>
        <w:pStyle w:val="a3"/>
        <w:numPr>
          <w:ilvl w:val="0"/>
          <w:numId w:val="7"/>
        </w:numPr>
        <w:jc w:val="both"/>
        <w:rPr>
          <w:rFonts w:ascii="Calibri" w:hAnsi="Calibri" w:cs="Times New Roman"/>
          <w:color w:val="000000"/>
          <w:lang w:eastAsia="ru-RU"/>
        </w:rPr>
      </w:pPr>
      <w:r w:rsidRPr="008C4FAB">
        <w:rPr>
          <w:rFonts w:cs="Times New Roman"/>
          <w:b/>
          <w:bCs/>
          <w:color w:val="000000"/>
          <w:lang w:eastAsia="ru-RU"/>
        </w:rPr>
        <w:t>Художественно-речевая деятельность</w:t>
      </w:r>
      <w:r w:rsidRPr="008C4FAB">
        <w:rPr>
          <w:rFonts w:cs="Times New Roman"/>
          <w:color w:val="000000"/>
          <w:lang w:eastAsia="ru-RU"/>
        </w:rPr>
        <w:t>. Объединяет игры и упражнения, направленные на совершенствование речевого дыхания, формирование правильной артикуляции, интонационной выразительности и логики речи, сохранение русского языка.</w:t>
      </w:r>
    </w:p>
    <w:p w:rsidR="000D025E" w:rsidRPr="00B9659C" w:rsidRDefault="000D025E" w:rsidP="008D16D4">
      <w:pPr>
        <w:ind w:firstLine="720"/>
        <w:jc w:val="both"/>
        <w:rPr>
          <w:rFonts w:ascii="Calibri" w:hAnsi="Calibri" w:cs="Times New Roman"/>
          <w:color w:val="000000"/>
          <w:lang w:eastAsia="ru-RU"/>
        </w:rPr>
      </w:pPr>
      <w:r w:rsidRPr="00B9659C">
        <w:rPr>
          <w:rFonts w:cs="Times New Roman"/>
          <w:color w:val="000000"/>
          <w:lang w:eastAsia="ru-RU"/>
        </w:rPr>
        <w:t>Содержание: упражнения на развитие речевого дыхания, артикуляционная гимнастика; игры, позволяющие сформировать интонационную выразительность речи (научиться пользоваться разными интонациями), расширить образный строй речи; игры и упражнения, направленные на совершенствование логики речи.</w:t>
      </w:r>
    </w:p>
    <w:p w:rsidR="000D025E" w:rsidRPr="008C4FAB" w:rsidRDefault="000D025E" w:rsidP="008C4FAB">
      <w:pPr>
        <w:pStyle w:val="a3"/>
        <w:numPr>
          <w:ilvl w:val="0"/>
          <w:numId w:val="7"/>
        </w:numPr>
        <w:jc w:val="both"/>
        <w:rPr>
          <w:rFonts w:ascii="Calibri" w:hAnsi="Calibri" w:cs="Times New Roman"/>
          <w:color w:val="000000"/>
          <w:lang w:eastAsia="ru-RU"/>
        </w:rPr>
      </w:pPr>
      <w:r w:rsidRPr="008C4FAB">
        <w:rPr>
          <w:rFonts w:cs="Times New Roman"/>
          <w:b/>
          <w:bCs/>
          <w:color w:val="000000"/>
          <w:lang w:eastAsia="ru-RU"/>
        </w:rPr>
        <w:t>Основы театральной культуры.</w:t>
      </w:r>
      <w:r w:rsidRPr="008C4FAB">
        <w:rPr>
          <w:rFonts w:cs="Times New Roman"/>
          <w:color w:val="000000"/>
          <w:lang w:eastAsia="ru-RU"/>
        </w:rPr>
        <w:t> Призвано обеспечить условия для овладения дошкольниками элементарными знаниями о театральном искусстве:</w:t>
      </w:r>
    </w:p>
    <w:p w:rsidR="000D025E" w:rsidRPr="00B9659C" w:rsidRDefault="000D025E" w:rsidP="008D16D4">
      <w:pPr>
        <w:suppressAutoHyphens w:val="0"/>
        <w:ind w:left="709"/>
        <w:jc w:val="both"/>
        <w:rPr>
          <w:rFonts w:ascii="Calibri" w:hAnsi="Calibri" w:cs="Arial"/>
          <w:color w:val="000000"/>
          <w:lang w:eastAsia="ru-RU"/>
        </w:rPr>
      </w:pPr>
      <w:r w:rsidRPr="00B9659C">
        <w:rPr>
          <w:rFonts w:cs="Times New Roman"/>
          <w:color w:val="000000"/>
          <w:lang w:eastAsia="ru-RU"/>
        </w:rPr>
        <w:t>Что такое театр, театральное искусство;</w:t>
      </w:r>
    </w:p>
    <w:p w:rsidR="000D025E" w:rsidRPr="00B9659C" w:rsidRDefault="000D025E" w:rsidP="008D16D4">
      <w:pPr>
        <w:suppressAutoHyphens w:val="0"/>
        <w:ind w:left="709"/>
        <w:jc w:val="both"/>
        <w:rPr>
          <w:rFonts w:ascii="Calibri" w:hAnsi="Calibri" w:cs="Arial"/>
          <w:color w:val="000000"/>
          <w:lang w:eastAsia="ru-RU"/>
        </w:rPr>
      </w:pPr>
      <w:r w:rsidRPr="00B9659C">
        <w:rPr>
          <w:rFonts w:cs="Times New Roman"/>
          <w:color w:val="000000"/>
          <w:lang w:eastAsia="ru-RU"/>
        </w:rPr>
        <w:t>Какие представления бывают в театре;</w:t>
      </w:r>
    </w:p>
    <w:p w:rsidR="000D025E" w:rsidRPr="00B9659C" w:rsidRDefault="000D025E" w:rsidP="008D16D4">
      <w:pPr>
        <w:suppressAutoHyphens w:val="0"/>
        <w:ind w:left="709"/>
        <w:jc w:val="both"/>
        <w:rPr>
          <w:rFonts w:ascii="Calibri" w:hAnsi="Calibri" w:cs="Arial"/>
          <w:color w:val="000000"/>
          <w:lang w:eastAsia="ru-RU"/>
        </w:rPr>
      </w:pPr>
      <w:r w:rsidRPr="00B9659C">
        <w:rPr>
          <w:rFonts w:cs="Times New Roman"/>
          <w:color w:val="000000"/>
          <w:lang w:eastAsia="ru-RU"/>
        </w:rPr>
        <w:t>Кто такие актеры;</w:t>
      </w:r>
    </w:p>
    <w:p w:rsidR="000D025E" w:rsidRPr="00B9659C" w:rsidRDefault="000D025E" w:rsidP="008D16D4">
      <w:pPr>
        <w:suppressAutoHyphens w:val="0"/>
        <w:ind w:left="709"/>
        <w:jc w:val="both"/>
        <w:rPr>
          <w:rFonts w:ascii="Calibri" w:hAnsi="Calibri" w:cs="Arial"/>
          <w:color w:val="000000"/>
          <w:lang w:eastAsia="ru-RU"/>
        </w:rPr>
      </w:pPr>
      <w:r w:rsidRPr="00B9659C">
        <w:rPr>
          <w:rFonts w:cs="Times New Roman"/>
          <w:color w:val="000000"/>
          <w:lang w:eastAsia="ru-RU"/>
        </w:rPr>
        <w:t>Какие превращения происходят на сцене;</w:t>
      </w:r>
    </w:p>
    <w:p w:rsidR="000D025E" w:rsidRPr="00B9659C" w:rsidRDefault="000D025E" w:rsidP="008D16D4">
      <w:pPr>
        <w:suppressAutoHyphens w:val="0"/>
        <w:ind w:left="709"/>
        <w:jc w:val="both"/>
        <w:rPr>
          <w:rFonts w:ascii="Calibri" w:hAnsi="Calibri" w:cs="Arial"/>
          <w:color w:val="000000"/>
          <w:lang w:eastAsia="ru-RU"/>
        </w:rPr>
      </w:pPr>
      <w:r w:rsidRPr="00B9659C">
        <w:rPr>
          <w:rFonts w:cs="Times New Roman"/>
          <w:color w:val="000000"/>
          <w:lang w:eastAsia="ru-RU"/>
        </w:rPr>
        <w:t>Как вести себя в театре</w:t>
      </w:r>
      <w:r w:rsidRPr="00B9659C">
        <w:rPr>
          <w:rFonts w:cs="Times New Roman"/>
          <w:color w:val="444444"/>
          <w:lang w:eastAsia="ru-RU"/>
        </w:rPr>
        <w:t>.</w:t>
      </w:r>
    </w:p>
    <w:p w:rsidR="00AB3332" w:rsidRDefault="00AB3332" w:rsidP="008D16D4">
      <w:pPr>
        <w:ind w:right="-24"/>
        <w:jc w:val="both"/>
        <w:rPr>
          <w:rFonts w:cs="Times New Roman"/>
          <w:b/>
          <w:bCs/>
          <w:color w:val="000000"/>
          <w:lang w:eastAsia="ru-RU"/>
        </w:rPr>
      </w:pPr>
    </w:p>
    <w:p w:rsidR="001D7982" w:rsidRDefault="008C4FAB" w:rsidP="008D16D4">
      <w:pPr>
        <w:ind w:right="-24"/>
        <w:jc w:val="both"/>
        <w:rPr>
          <w:b/>
          <w:bCs/>
        </w:rPr>
      </w:pPr>
      <w:r>
        <w:rPr>
          <w:b/>
          <w:bCs/>
        </w:rPr>
        <w:t xml:space="preserve">1.2. </w:t>
      </w:r>
      <w:r w:rsidR="001D7982" w:rsidRPr="001D7982">
        <w:rPr>
          <w:b/>
          <w:bCs/>
        </w:rPr>
        <w:t>Новизна</w:t>
      </w:r>
      <w:r>
        <w:rPr>
          <w:b/>
          <w:bCs/>
        </w:rPr>
        <w:t>,</w:t>
      </w:r>
      <w:r w:rsidR="001D7982" w:rsidRPr="001D7982">
        <w:rPr>
          <w:b/>
          <w:bCs/>
        </w:rPr>
        <w:t xml:space="preserve"> актуальность </w:t>
      </w:r>
      <w:r>
        <w:rPr>
          <w:b/>
          <w:bCs/>
        </w:rPr>
        <w:t>и педагогическая целесообразность дополнительной образовательной деятельности</w:t>
      </w:r>
    </w:p>
    <w:p w:rsidR="008C4FAB" w:rsidRPr="001D7982" w:rsidRDefault="008C4FAB" w:rsidP="008D16D4">
      <w:pPr>
        <w:ind w:right="-24"/>
        <w:jc w:val="both"/>
      </w:pPr>
    </w:p>
    <w:p w:rsidR="008C4FAB" w:rsidRDefault="008C4FAB" w:rsidP="008D16D4">
      <w:pPr>
        <w:ind w:right="-24" w:firstLine="708"/>
        <w:jc w:val="both"/>
        <w:rPr>
          <w:b/>
        </w:rPr>
      </w:pPr>
      <w:r>
        <w:rPr>
          <w:b/>
        </w:rPr>
        <w:t>Новизна</w:t>
      </w:r>
    </w:p>
    <w:p w:rsidR="001D7982" w:rsidRPr="001D7982" w:rsidRDefault="001D7982" w:rsidP="008D16D4">
      <w:pPr>
        <w:ind w:right="-24" w:firstLine="708"/>
        <w:jc w:val="both"/>
      </w:pPr>
      <w:r w:rsidRPr="001D7982">
        <w:t>Программа обучения театральному искусству с дошкольного возраста позволяет активизировать процесс формирования нравственных начал у ребенка через работу и в качестве самодеятельного исполнителя, и в качестве активного театрального зрителя. Это, в свою очередь, способствует саморазвитию личности ребенка, обогащает его духовный и нравственный мир, формирует активную жизненную позицию.</w:t>
      </w:r>
    </w:p>
    <w:p w:rsidR="001D7982" w:rsidRPr="001D7982" w:rsidRDefault="001D7982" w:rsidP="008D16D4">
      <w:pPr>
        <w:ind w:right="-24" w:firstLine="708"/>
        <w:jc w:val="both"/>
      </w:pPr>
      <w:r w:rsidRPr="001D7982">
        <w:t>В программе систематизированы средства и методы театрально-игровой деятельности, направленной на развитие речевого аппарата, фантазии и воображения детей старшего дошкольного возраста, овладение навыков общения, коллективного творчества, уверенности в себе. В соответствии с ФГОС реализуются задачи ориентированные на социализацию и индивидуализацию развития личности детей дошкольного возраста.</w:t>
      </w:r>
    </w:p>
    <w:p w:rsidR="008C4FAB" w:rsidRDefault="008C4FAB" w:rsidP="008D16D4">
      <w:pPr>
        <w:ind w:right="-24" w:firstLine="708"/>
        <w:jc w:val="both"/>
        <w:rPr>
          <w:b/>
        </w:rPr>
      </w:pPr>
      <w:r>
        <w:rPr>
          <w:b/>
        </w:rPr>
        <w:t>Актуальность</w:t>
      </w:r>
    </w:p>
    <w:p w:rsidR="001D7982" w:rsidRPr="001D7982" w:rsidRDefault="001D7982" w:rsidP="008D16D4">
      <w:pPr>
        <w:ind w:right="-24" w:firstLine="708"/>
        <w:jc w:val="both"/>
      </w:pPr>
      <w:r w:rsidRPr="001D7982">
        <w:t>Воспитание потребности духовного обогащения ребенка, способности взаимодействовать со сверстниками, умение развивать в себе необходимые качества личности - все это и делает программу актуальной на сегодняшний день.</w:t>
      </w:r>
    </w:p>
    <w:p w:rsidR="00575052" w:rsidRDefault="00575052" w:rsidP="008D16D4">
      <w:pPr>
        <w:ind w:right="-24"/>
        <w:jc w:val="both"/>
      </w:pPr>
    </w:p>
    <w:p w:rsidR="008C4FAB" w:rsidRDefault="008C4FAB" w:rsidP="008C4FAB">
      <w:pPr>
        <w:ind w:right="-24"/>
        <w:jc w:val="both"/>
      </w:pPr>
      <w:r>
        <w:rPr>
          <w:b/>
        </w:rPr>
        <w:t xml:space="preserve">           Педагогическая целесообразность</w:t>
      </w:r>
    </w:p>
    <w:p w:rsidR="008D16D4" w:rsidRPr="008C4FAB" w:rsidRDefault="008C4FAB" w:rsidP="008C4FAB">
      <w:pPr>
        <w:ind w:right="-24"/>
        <w:jc w:val="both"/>
      </w:pPr>
      <w:r>
        <w:t xml:space="preserve">           </w:t>
      </w:r>
      <w:r w:rsidR="008D16D4" w:rsidRPr="00B9659C">
        <w:rPr>
          <w:rFonts w:cs="Times New Roman"/>
          <w:color w:val="000000"/>
          <w:lang w:eastAsia="ru-RU"/>
        </w:rPr>
        <w:t xml:space="preserve">Театрализованные игры имеют огромное значение в жизни ребенка. Они в полном объеме развивают речь. Процесс развития речи предполагает освоение не только содержательной, но и образной, эмоциональной стороны языка. Для развития выразительной стороны речи необходимо создание таких  условий, в которых каждый ребенок мог бы проявить свои эмоции, чувства, желания, взгляды, причем не только в обычном разговоре, но и публично, не стесняясь присутствия посторонних слушателей. Привычку к выразительной публичной речи можно воспитать в человеке </w:t>
      </w:r>
      <w:r w:rsidR="008D16D4" w:rsidRPr="00B9659C">
        <w:rPr>
          <w:rFonts w:cs="Times New Roman"/>
          <w:color w:val="000000"/>
          <w:lang w:eastAsia="ru-RU"/>
        </w:rPr>
        <w:lastRenderedPageBreak/>
        <w:t>только путем привлечения его с малолетства к выступлениям перед аудиторией. В этом  огромную помощь может оказать театр в детском саду. Театрализованные игры всегда радуют детей и пользуются у них неизменной любовью. Участвуя в спектаклях и представлениях, дети знакомятся с окружающим миром во всем его многообразии через образы, краски, звуки, а правильно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p>
    <w:p w:rsidR="001D7982" w:rsidRDefault="001D7982" w:rsidP="008D16D4">
      <w:pPr>
        <w:ind w:right="-24"/>
        <w:jc w:val="both"/>
      </w:pPr>
    </w:p>
    <w:p w:rsidR="001D7982" w:rsidRDefault="008C4FAB" w:rsidP="008D16D4">
      <w:pPr>
        <w:ind w:right="-24"/>
        <w:jc w:val="both"/>
        <w:rPr>
          <w:b/>
          <w:bCs/>
        </w:rPr>
      </w:pPr>
      <w:r>
        <w:rPr>
          <w:b/>
          <w:bCs/>
        </w:rPr>
        <w:t xml:space="preserve">1.3. </w:t>
      </w:r>
      <w:r w:rsidR="001D7982" w:rsidRPr="001D7982">
        <w:rPr>
          <w:b/>
          <w:bCs/>
        </w:rPr>
        <w:t>Цель</w:t>
      </w:r>
      <w:r>
        <w:rPr>
          <w:b/>
          <w:bCs/>
        </w:rPr>
        <w:t xml:space="preserve"> и задачи дополнительной образовательной программы</w:t>
      </w:r>
    </w:p>
    <w:p w:rsidR="008C4FAB" w:rsidRDefault="008C4FAB" w:rsidP="008D16D4">
      <w:pPr>
        <w:ind w:right="-24"/>
        <w:jc w:val="both"/>
        <w:rPr>
          <w:b/>
          <w:bCs/>
        </w:rPr>
      </w:pPr>
    </w:p>
    <w:p w:rsidR="008C4FAB" w:rsidRPr="001D7982" w:rsidRDefault="008C4FAB" w:rsidP="008D16D4">
      <w:pPr>
        <w:ind w:right="-24"/>
        <w:jc w:val="both"/>
      </w:pPr>
      <w:r>
        <w:rPr>
          <w:b/>
          <w:bCs/>
        </w:rPr>
        <w:t xml:space="preserve">          Цель программы</w:t>
      </w:r>
    </w:p>
    <w:p w:rsidR="001D7982" w:rsidRPr="001D7982" w:rsidRDefault="001D7982" w:rsidP="008D16D4">
      <w:pPr>
        <w:ind w:right="-24" w:firstLine="708"/>
        <w:jc w:val="both"/>
      </w:pPr>
      <w:r w:rsidRPr="001D7982">
        <w:t>Приобщение детей к духовным и нравственным ценностям, развитие личности через театрализованную деятельность.</w:t>
      </w:r>
    </w:p>
    <w:p w:rsidR="001D7982" w:rsidRPr="001D7982" w:rsidRDefault="008C4FAB" w:rsidP="008D16D4">
      <w:pPr>
        <w:ind w:right="-24"/>
        <w:jc w:val="both"/>
      </w:pPr>
      <w:r>
        <w:rPr>
          <w:b/>
          <w:bCs/>
        </w:rPr>
        <w:t xml:space="preserve">          Задачи программы</w:t>
      </w:r>
    </w:p>
    <w:p w:rsidR="001D7982" w:rsidRPr="001D7982" w:rsidRDefault="008C4FAB" w:rsidP="008D16D4">
      <w:pPr>
        <w:ind w:right="-24"/>
        <w:jc w:val="both"/>
      </w:pPr>
      <w:r>
        <w:rPr>
          <w:b/>
        </w:rPr>
        <w:t xml:space="preserve">          </w:t>
      </w:r>
      <w:r w:rsidRPr="008C4FAB">
        <w:rPr>
          <w:b/>
          <w:i/>
        </w:rPr>
        <w:t>Обучающие</w:t>
      </w:r>
      <w:r w:rsidR="001D7982" w:rsidRPr="001D7982">
        <w:t>:</w:t>
      </w:r>
    </w:p>
    <w:p w:rsidR="001D7982" w:rsidRPr="001D7982" w:rsidRDefault="001D7982" w:rsidP="008D16D4">
      <w:pPr>
        <w:numPr>
          <w:ilvl w:val="0"/>
          <w:numId w:val="4"/>
        </w:numPr>
        <w:ind w:right="-24"/>
        <w:jc w:val="both"/>
      </w:pPr>
      <w:r w:rsidRPr="001D7982">
        <w:t>формирование представлений о честности, справедливости, доброте, воспитание отрицательного отношения к жестокости, хитрости, трусости;</w:t>
      </w:r>
    </w:p>
    <w:p w:rsidR="001D7982" w:rsidRPr="001D7982" w:rsidRDefault="001D7982" w:rsidP="008D16D4">
      <w:pPr>
        <w:numPr>
          <w:ilvl w:val="0"/>
          <w:numId w:val="4"/>
        </w:numPr>
        <w:ind w:right="-24"/>
        <w:jc w:val="both"/>
      </w:pPr>
      <w:r w:rsidRPr="001D7982">
        <w:t>формирование у детей умения правильно оценивать поступки персонажей кукольных и драматических спектаклей, а также правильно оценивать свои и чужие поступки;</w:t>
      </w:r>
    </w:p>
    <w:p w:rsidR="001D7982" w:rsidRPr="001D7982" w:rsidRDefault="001D7982" w:rsidP="008D16D4">
      <w:pPr>
        <w:numPr>
          <w:ilvl w:val="0"/>
          <w:numId w:val="4"/>
        </w:numPr>
        <w:ind w:right="-24"/>
        <w:jc w:val="both"/>
      </w:pPr>
      <w:r w:rsidRPr="001D7982">
        <w:t>развитие чувства самоуважения, собственного достоинства и стремления быть отзывчивыми к взрослым и детям, умения проявлять внимание к их душевному состоянию, радоваться успехам сверстников, стремиться прийти на помощь в трудную минуту.</w:t>
      </w:r>
    </w:p>
    <w:p w:rsidR="008C4FAB" w:rsidRPr="001D7982" w:rsidRDefault="001D7982" w:rsidP="008C4FAB">
      <w:pPr>
        <w:ind w:right="-24"/>
        <w:jc w:val="both"/>
        <w:rPr>
          <w:b/>
        </w:rPr>
      </w:pPr>
      <w:r w:rsidRPr="001D7982">
        <w:rPr>
          <w:b/>
        </w:rPr>
        <w:t> </w:t>
      </w:r>
      <w:r w:rsidR="008C4FAB">
        <w:rPr>
          <w:b/>
        </w:rPr>
        <w:t xml:space="preserve">          </w:t>
      </w:r>
      <w:r w:rsidR="008C4FAB" w:rsidRPr="008C4FAB">
        <w:rPr>
          <w:b/>
          <w:i/>
        </w:rPr>
        <w:t>Развивающие</w:t>
      </w:r>
      <w:r w:rsidR="008C4FAB" w:rsidRPr="001D7982">
        <w:rPr>
          <w:b/>
        </w:rPr>
        <w:t>:</w:t>
      </w:r>
    </w:p>
    <w:p w:rsidR="008C4FAB" w:rsidRPr="001D7982" w:rsidRDefault="008C4FAB" w:rsidP="008C4FAB">
      <w:pPr>
        <w:numPr>
          <w:ilvl w:val="0"/>
          <w:numId w:val="3"/>
        </w:numPr>
        <w:ind w:right="-24"/>
        <w:jc w:val="both"/>
      </w:pPr>
      <w:r w:rsidRPr="001D7982">
        <w:t>Последовательно знакомить детей с различными видами театра;</w:t>
      </w:r>
    </w:p>
    <w:p w:rsidR="008C4FAB" w:rsidRPr="001D7982" w:rsidRDefault="008C4FAB" w:rsidP="008C4FAB">
      <w:pPr>
        <w:numPr>
          <w:ilvl w:val="0"/>
          <w:numId w:val="3"/>
        </w:numPr>
        <w:ind w:right="-24"/>
        <w:jc w:val="both"/>
      </w:pPr>
      <w:r>
        <w:t>р</w:t>
      </w:r>
      <w:r w:rsidRPr="001D7982">
        <w:t>азвивать интерес к театрализованной игре, желание попробовать себя в разных ролях.</w:t>
      </w:r>
    </w:p>
    <w:p w:rsidR="008C4FAB" w:rsidRPr="001D7982" w:rsidRDefault="008C4FAB" w:rsidP="008C4FAB">
      <w:pPr>
        <w:numPr>
          <w:ilvl w:val="0"/>
          <w:numId w:val="3"/>
        </w:numPr>
        <w:ind w:right="-24"/>
        <w:jc w:val="both"/>
      </w:pPr>
      <w:r>
        <w:t>р</w:t>
      </w:r>
      <w:r w:rsidRPr="001D7982">
        <w:t>азвивать речь у детей и корректировать ее нарушения через театрализованную деятельность;</w:t>
      </w:r>
    </w:p>
    <w:p w:rsidR="008C4FAB" w:rsidRPr="001D7982" w:rsidRDefault="008C4FAB" w:rsidP="008C4FAB">
      <w:pPr>
        <w:numPr>
          <w:ilvl w:val="0"/>
          <w:numId w:val="3"/>
        </w:numPr>
        <w:ind w:right="-24"/>
        <w:jc w:val="both"/>
      </w:pPr>
      <w:r>
        <w:t>ф</w:t>
      </w:r>
      <w:r w:rsidRPr="001D7982">
        <w:t>ормировать умение свободно чувствовать себя на сцене.</w:t>
      </w:r>
    </w:p>
    <w:p w:rsidR="001D7982" w:rsidRPr="008C4FAB" w:rsidRDefault="008C4FAB" w:rsidP="008D16D4">
      <w:pPr>
        <w:ind w:right="-24"/>
        <w:jc w:val="both"/>
        <w:rPr>
          <w:b/>
          <w:i/>
        </w:rPr>
      </w:pPr>
      <w:r>
        <w:rPr>
          <w:b/>
          <w:i/>
        </w:rPr>
        <w:t xml:space="preserve">           </w:t>
      </w:r>
      <w:r w:rsidRPr="008C4FAB">
        <w:rPr>
          <w:b/>
          <w:i/>
        </w:rPr>
        <w:t>Воспитательные</w:t>
      </w:r>
      <w:r w:rsidR="001D7982" w:rsidRPr="008C4FAB">
        <w:rPr>
          <w:b/>
          <w:i/>
        </w:rPr>
        <w:t>:</w:t>
      </w:r>
    </w:p>
    <w:p w:rsidR="001D7982" w:rsidRPr="001D7982" w:rsidRDefault="001D7982" w:rsidP="008D16D4">
      <w:pPr>
        <w:numPr>
          <w:ilvl w:val="0"/>
          <w:numId w:val="2"/>
        </w:numPr>
        <w:ind w:right="-24"/>
        <w:jc w:val="both"/>
      </w:pPr>
      <w:r w:rsidRPr="001D7982">
        <w:t>Формирование у детей умения поступать в соответствии с нравственными ценностями коллектива;</w:t>
      </w:r>
    </w:p>
    <w:p w:rsidR="001D7982" w:rsidRPr="001D7982" w:rsidRDefault="001D7982" w:rsidP="008D16D4">
      <w:pPr>
        <w:numPr>
          <w:ilvl w:val="0"/>
          <w:numId w:val="2"/>
        </w:numPr>
        <w:ind w:right="-24"/>
        <w:jc w:val="both"/>
      </w:pPr>
      <w:r w:rsidRPr="001D7982">
        <w:t>закрепление культуры общения и поведения на занятиях, во время подготовки и проведения спектаклей;</w:t>
      </w:r>
    </w:p>
    <w:p w:rsidR="001D7982" w:rsidRPr="001D7982" w:rsidRDefault="001D7982" w:rsidP="008D16D4">
      <w:pPr>
        <w:numPr>
          <w:ilvl w:val="0"/>
          <w:numId w:val="2"/>
        </w:numPr>
        <w:ind w:right="-24"/>
        <w:jc w:val="both"/>
      </w:pPr>
      <w:r w:rsidRPr="001D7982">
        <w:t>поддержание желания детей активно участвовать в праздниках и развлечениях, используя умения и навыки, приобретенные на занятиях и в самостоятельной деятельности.</w:t>
      </w:r>
    </w:p>
    <w:p w:rsidR="001D7982" w:rsidRPr="001D7982" w:rsidRDefault="008C4FAB" w:rsidP="008C4FAB">
      <w:pPr>
        <w:ind w:right="-24"/>
        <w:jc w:val="both"/>
      </w:pPr>
      <w:r>
        <w:rPr>
          <w:b/>
          <w:i/>
        </w:rPr>
        <w:t xml:space="preserve">          </w:t>
      </w:r>
    </w:p>
    <w:p w:rsidR="001D7982" w:rsidRDefault="001D7982" w:rsidP="008D16D4">
      <w:pPr>
        <w:ind w:right="-24"/>
        <w:jc w:val="both"/>
      </w:pPr>
    </w:p>
    <w:p w:rsidR="008C4FAB" w:rsidRDefault="008C4FAB" w:rsidP="008C4FAB">
      <w:pPr>
        <w:rPr>
          <w:b/>
        </w:rPr>
      </w:pPr>
      <w:r w:rsidRPr="00740BAD">
        <w:rPr>
          <w:b/>
        </w:rPr>
        <w:t>1.4. Отличительные особенности данной дополнительной образовательной программы от уже существующих программ</w:t>
      </w:r>
    </w:p>
    <w:p w:rsidR="008C4FAB" w:rsidRPr="00740BAD" w:rsidRDefault="008C4FAB" w:rsidP="008C4FAB">
      <w:pPr>
        <w:rPr>
          <w:b/>
        </w:rPr>
      </w:pPr>
    </w:p>
    <w:p w:rsidR="001D7982" w:rsidRPr="00B9659C" w:rsidRDefault="008C4FAB" w:rsidP="008D16D4">
      <w:pPr>
        <w:spacing w:line="270" w:lineRule="atLeast"/>
        <w:ind w:firstLine="852"/>
        <w:jc w:val="both"/>
        <w:rPr>
          <w:rFonts w:ascii="Calibri" w:hAnsi="Calibri" w:cs="Times New Roman"/>
          <w:color w:val="000000"/>
          <w:lang w:eastAsia="ru-RU"/>
        </w:rPr>
      </w:pPr>
      <w:r>
        <w:t>О</w:t>
      </w:r>
      <w:r w:rsidRPr="00054A86">
        <w:t>тличием</w:t>
      </w:r>
      <w:r>
        <w:t xml:space="preserve"> </w:t>
      </w:r>
      <w:r w:rsidRPr="00054A86">
        <w:t xml:space="preserve">  в работе </w:t>
      </w:r>
      <w:r>
        <w:t>дополнительной образовательной программы</w:t>
      </w:r>
      <w:r w:rsidRPr="00054A86">
        <w:t xml:space="preserve"> «</w:t>
      </w:r>
      <w:r>
        <w:t>Театр и мы</w:t>
      </w:r>
      <w:r w:rsidRPr="00054A86">
        <w:t xml:space="preserve">» предусматривается </w:t>
      </w:r>
      <w:r>
        <w:t xml:space="preserve">введение в занятие </w:t>
      </w:r>
      <w:r>
        <w:rPr>
          <w:rFonts w:cs="Times New Roman"/>
          <w:color w:val="000000"/>
          <w:lang w:eastAsia="ru-RU"/>
        </w:rPr>
        <w:t>ж</w:t>
      </w:r>
      <w:r w:rsidR="001D7982" w:rsidRPr="00B9659C">
        <w:rPr>
          <w:rFonts w:cs="Times New Roman"/>
          <w:color w:val="000000"/>
          <w:lang w:eastAsia="ru-RU"/>
        </w:rPr>
        <w:t>анр</w:t>
      </w:r>
      <w:r>
        <w:rPr>
          <w:rFonts w:cs="Times New Roman"/>
          <w:color w:val="000000"/>
          <w:lang w:eastAsia="ru-RU"/>
        </w:rPr>
        <w:t xml:space="preserve">а  сказок, </w:t>
      </w:r>
      <w:r w:rsidR="001D7982" w:rsidRPr="00B9659C">
        <w:rPr>
          <w:rFonts w:cs="Times New Roman"/>
          <w:color w:val="000000"/>
          <w:lang w:eastAsia="ru-RU"/>
        </w:rPr>
        <w:t>той самой щедрой почв</w:t>
      </w:r>
      <w:r>
        <w:rPr>
          <w:rFonts w:cs="Times New Roman"/>
          <w:color w:val="000000"/>
          <w:lang w:eastAsia="ru-RU"/>
        </w:rPr>
        <w:t>ы</w:t>
      </w:r>
      <w:r w:rsidR="001D7982" w:rsidRPr="00B9659C">
        <w:rPr>
          <w:rFonts w:cs="Times New Roman"/>
          <w:color w:val="000000"/>
          <w:lang w:eastAsia="ru-RU"/>
        </w:rPr>
        <w:t xml:space="preserve"> для «взращивания» представлений о добре и зле, ведь их смысл – в активной борьбе со злом, уверенности в победе добра, прославлении труда, защите слабых и обиженных. В сказке ребенок встречается с идеальными образами героев, что помогает ему выработать определенное нравственное отношение к жизни.  </w:t>
      </w:r>
    </w:p>
    <w:p w:rsidR="001D7982" w:rsidRDefault="001D7982" w:rsidP="008D16D4">
      <w:pPr>
        <w:ind w:firstLine="708"/>
        <w:jc w:val="both"/>
        <w:rPr>
          <w:rFonts w:cs="Times New Roman"/>
          <w:color w:val="000000"/>
          <w:lang w:eastAsia="ru-RU"/>
        </w:rPr>
      </w:pPr>
      <w:r w:rsidRPr="00B9659C">
        <w:rPr>
          <w:rFonts w:cs="Times New Roman"/>
          <w:color w:val="000000"/>
          <w:lang w:eastAsia="ru-RU"/>
        </w:rPr>
        <w:t>Именно благодаря театрализованной деятельности осуществляется эмоционально-чувственное «наполнение» отдельных духовно-нравственных понятий и помогает воспитанникам постичь их не только умом, но и сердцем, пропустить их через свою душу, сделать правильный моральный выбор.</w:t>
      </w:r>
    </w:p>
    <w:p w:rsidR="00E96DD6" w:rsidRDefault="00E96DD6" w:rsidP="008D16D4">
      <w:pPr>
        <w:ind w:firstLine="708"/>
        <w:jc w:val="both"/>
        <w:rPr>
          <w:rFonts w:cs="Times New Roman"/>
          <w:color w:val="000000"/>
          <w:lang w:eastAsia="ru-RU"/>
        </w:rPr>
      </w:pPr>
    </w:p>
    <w:p w:rsidR="008C4FAB" w:rsidRPr="00740BAD" w:rsidRDefault="008C4FAB" w:rsidP="008C4FAB">
      <w:pPr>
        <w:rPr>
          <w:b/>
        </w:rPr>
      </w:pPr>
      <w:r w:rsidRPr="00740BAD">
        <w:rPr>
          <w:b/>
        </w:rPr>
        <w:t xml:space="preserve">1.5.  Возраст детей, участвующих в реализации данной дополнительной образовательной программы </w:t>
      </w:r>
    </w:p>
    <w:p w:rsidR="008C4FAB" w:rsidRDefault="008C4FAB" w:rsidP="008C4FAB">
      <w:r>
        <w:lastRenderedPageBreak/>
        <w:t>Участники программы дополнительного образования воспитанники группы</w:t>
      </w:r>
      <w:r w:rsidRPr="00740BAD">
        <w:t xml:space="preserve"> </w:t>
      </w:r>
      <w:r>
        <w:t>№</w:t>
      </w:r>
      <w:r w:rsidRPr="00740BAD">
        <w:t>7</w:t>
      </w:r>
      <w:r>
        <w:t xml:space="preserve"> (12 чело</w:t>
      </w:r>
      <w:r w:rsidR="00F360AC">
        <w:t>век). Возраст воспитанников от 6 до 7</w:t>
      </w:r>
      <w:r>
        <w:t xml:space="preserve"> лет.</w:t>
      </w:r>
      <w:r w:rsidRPr="002B6D98">
        <w:t xml:space="preserve"> </w:t>
      </w:r>
    </w:p>
    <w:p w:rsidR="001A7F1A" w:rsidRDefault="001A7F1A" w:rsidP="008D16D4">
      <w:pPr>
        <w:jc w:val="both"/>
      </w:pPr>
    </w:p>
    <w:p w:rsidR="008C4FAB" w:rsidRPr="00740BAD" w:rsidRDefault="008C4FAB" w:rsidP="008C4FAB">
      <w:pPr>
        <w:rPr>
          <w:b/>
        </w:rPr>
      </w:pPr>
      <w:r w:rsidRPr="00740BAD">
        <w:rPr>
          <w:b/>
        </w:rPr>
        <w:t>1.6. Сроки реализации дополнительной образовательной программы  (продолжительность образовательного процесса, этапы)</w:t>
      </w:r>
    </w:p>
    <w:p w:rsidR="008C4FAB" w:rsidRDefault="008C4FAB" w:rsidP="008C4FAB">
      <w:pPr>
        <w:rPr>
          <w:b/>
        </w:rPr>
      </w:pPr>
    </w:p>
    <w:p w:rsidR="008C4FAB" w:rsidRDefault="008C4FAB" w:rsidP="008C4FAB">
      <w:r w:rsidRPr="00C76EF9">
        <w:t xml:space="preserve">Дополнительная образовательная программа </w:t>
      </w:r>
      <w:r w:rsidR="00F360AC" w:rsidRPr="00F360AC">
        <w:t xml:space="preserve">«Театр, и мы» </w:t>
      </w:r>
      <w:r w:rsidRPr="00C76EF9">
        <w:t>реализуется в течение одного учебного года, 2</w:t>
      </w:r>
      <w:r w:rsidRPr="004C4ED1">
        <w:t xml:space="preserve"> раза в месяц продолжительностью не более 25-30 минут. Это определяется возможностями и особенностями развития детей данного возраста.</w:t>
      </w:r>
    </w:p>
    <w:p w:rsidR="001A7F1A" w:rsidRDefault="001A7F1A" w:rsidP="008D16D4">
      <w:pPr>
        <w:jc w:val="both"/>
      </w:pPr>
    </w:p>
    <w:p w:rsidR="008C4FAB" w:rsidRDefault="008C4FAB" w:rsidP="008C4FAB">
      <w:pPr>
        <w:rPr>
          <w:b/>
        </w:rPr>
      </w:pPr>
      <w:r>
        <w:rPr>
          <w:b/>
        </w:rPr>
        <w:t xml:space="preserve">1.7. </w:t>
      </w:r>
      <w:r w:rsidRPr="00D76ECF">
        <w:rPr>
          <w:b/>
        </w:rPr>
        <w:t>Формы и режим занятий</w:t>
      </w:r>
    </w:p>
    <w:p w:rsidR="008C4FAB" w:rsidRDefault="008C4FAB" w:rsidP="008C4FAB"/>
    <w:p w:rsidR="008C4FAB" w:rsidRDefault="008C4FAB" w:rsidP="008C4FAB">
      <w:r>
        <w:t>Формы организации занятий:</w:t>
      </w:r>
      <w:r>
        <w:rPr>
          <w:b/>
        </w:rPr>
        <w:t xml:space="preserve"> </w:t>
      </w:r>
      <w:r>
        <w:t>подгрупповой, фронтальный. Занятие проводится в</w:t>
      </w:r>
      <w:r w:rsidR="00F360AC">
        <w:t>о вторую половину дня, в среду</w:t>
      </w:r>
      <w:r>
        <w:t>.</w:t>
      </w:r>
      <w:r w:rsidRPr="00153D02">
        <w:t xml:space="preserve"> Чи</w:t>
      </w:r>
      <w:r>
        <w:t>сленность детей в кружке – 12</w:t>
      </w:r>
      <w:r w:rsidRPr="00153D02">
        <w:t xml:space="preserve"> человек.</w:t>
      </w:r>
    </w:p>
    <w:p w:rsidR="008C4FAB" w:rsidRDefault="008C4FAB" w:rsidP="008D16D4">
      <w:pPr>
        <w:jc w:val="both"/>
        <w:rPr>
          <w:b/>
        </w:rPr>
      </w:pPr>
    </w:p>
    <w:p w:rsidR="00E05D39" w:rsidRDefault="008C4FAB" w:rsidP="008D16D4">
      <w:pPr>
        <w:jc w:val="both"/>
        <w:rPr>
          <w:b/>
        </w:rPr>
      </w:pPr>
      <w:r>
        <w:rPr>
          <w:b/>
        </w:rPr>
        <w:t xml:space="preserve">1.8. </w:t>
      </w:r>
      <w:r w:rsidR="00A1128A">
        <w:rPr>
          <w:b/>
        </w:rPr>
        <w:t xml:space="preserve">Ожидаемые результаты и способы </w:t>
      </w:r>
      <w:r>
        <w:rPr>
          <w:b/>
        </w:rPr>
        <w:t>определения их результативности</w:t>
      </w:r>
    </w:p>
    <w:p w:rsidR="008C4FAB" w:rsidRDefault="008C4FAB" w:rsidP="008D16D4">
      <w:pPr>
        <w:jc w:val="both"/>
      </w:pPr>
      <w:r>
        <w:t xml:space="preserve">     </w:t>
      </w:r>
    </w:p>
    <w:p w:rsidR="00E96DD6" w:rsidRPr="00E96DD6" w:rsidRDefault="008C4FAB" w:rsidP="008D16D4">
      <w:pPr>
        <w:jc w:val="both"/>
      </w:pPr>
      <w:r>
        <w:t xml:space="preserve">      По окончанию курса воспитанники должны</w:t>
      </w:r>
      <w:r w:rsidR="00E96DD6" w:rsidRPr="00E96DD6">
        <w:t>:</w:t>
      </w:r>
    </w:p>
    <w:p w:rsidR="00E96DD6" w:rsidRPr="00E96DD6" w:rsidRDefault="00E96DD6" w:rsidP="008D16D4">
      <w:pPr>
        <w:pStyle w:val="a3"/>
        <w:numPr>
          <w:ilvl w:val="0"/>
          <w:numId w:val="5"/>
        </w:numPr>
        <w:jc w:val="both"/>
      </w:pPr>
      <w:r w:rsidRPr="00E96DD6">
        <w:t>умеют выражать свои впечатления словом, мимикой и жестом;</w:t>
      </w:r>
    </w:p>
    <w:p w:rsidR="00E96DD6" w:rsidRPr="00E96DD6" w:rsidRDefault="00E96DD6" w:rsidP="008D16D4">
      <w:pPr>
        <w:pStyle w:val="a3"/>
        <w:numPr>
          <w:ilvl w:val="0"/>
          <w:numId w:val="5"/>
        </w:numPr>
        <w:jc w:val="both"/>
      </w:pPr>
      <w:r w:rsidRPr="00E96DD6">
        <w:t>овладевают навыками самостоятельно найти выразительные средства для создания образа персонажа, используя движения, позу, жест, речевую интонацию;</w:t>
      </w:r>
    </w:p>
    <w:p w:rsidR="00E96DD6" w:rsidRPr="00E96DD6" w:rsidRDefault="00E96DD6" w:rsidP="008D16D4">
      <w:pPr>
        <w:pStyle w:val="a3"/>
        <w:numPr>
          <w:ilvl w:val="0"/>
          <w:numId w:val="5"/>
        </w:numPr>
        <w:jc w:val="both"/>
      </w:pPr>
      <w:r w:rsidRPr="00E96DD6">
        <w:t>умеют создавать художественные образы, используя для этой цели игровые, песенные и танцевальные импровизации;</w:t>
      </w:r>
    </w:p>
    <w:p w:rsidR="00E96DD6" w:rsidRPr="00E96DD6" w:rsidRDefault="00E96DD6" w:rsidP="008D16D4">
      <w:pPr>
        <w:pStyle w:val="a3"/>
        <w:numPr>
          <w:ilvl w:val="0"/>
          <w:numId w:val="5"/>
        </w:numPr>
        <w:jc w:val="both"/>
      </w:pPr>
      <w:r w:rsidRPr="00E96DD6">
        <w:t>выступают перед зрителями, не испытывая дискомфорта, а получая удовольствие от творчества;</w:t>
      </w:r>
    </w:p>
    <w:p w:rsidR="00E96DD6" w:rsidRPr="00E96DD6" w:rsidRDefault="00E96DD6" w:rsidP="008D16D4">
      <w:pPr>
        <w:pStyle w:val="a3"/>
        <w:numPr>
          <w:ilvl w:val="0"/>
          <w:numId w:val="5"/>
        </w:numPr>
        <w:jc w:val="both"/>
      </w:pPr>
      <w:r w:rsidRPr="00E96DD6">
        <w:t>умеют анализировать свои поступки, поступки сверстников, героев художественной литературы;</w:t>
      </w:r>
    </w:p>
    <w:p w:rsidR="00E96DD6" w:rsidRDefault="00E96DD6" w:rsidP="008D16D4">
      <w:pPr>
        <w:pStyle w:val="a3"/>
        <w:numPr>
          <w:ilvl w:val="0"/>
          <w:numId w:val="5"/>
        </w:numPr>
        <w:jc w:val="both"/>
      </w:pPr>
      <w:r w:rsidRPr="00E96DD6">
        <w:t>умеют взаимодействовать с партнером по сцене.</w:t>
      </w:r>
    </w:p>
    <w:p w:rsidR="00D276F3" w:rsidRDefault="00D276F3" w:rsidP="008D16D4">
      <w:pPr>
        <w:pStyle w:val="a3"/>
        <w:jc w:val="both"/>
      </w:pPr>
    </w:p>
    <w:p w:rsidR="008C4FAB" w:rsidRDefault="008C4FAB" w:rsidP="008C4FAB">
      <w:pPr>
        <w:rPr>
          <w:b/>
        </w:rPr>
      </w:pPr>
      <w:r>
        <w:rPr>
          <w:b/>
        </w:rPr>
        <w:t>1.9. Формы подведение итогов реализации дополнительной образовательной программы</w:t>
      </w:r>
    </w:p>
    <w:p w:rsidR="00E96DD6" w:rsidRPr="00E96DD6" w:rsidRDefault="008C4FAB" w:rsidP="008C4FAB">
      <w:r>
        <w:t>Для подведения итогов реализации дополнительной образовательной программы проводятся</w:t>
      </w:r>
      <w:r>
        <w:rPr>
          <w:b/>
        </w:rPr>
        <w:t xml:space="preserve">   </w:t>
      </w:r>
      <w:r w:rsidR="00E96DD6" w:rsidRPr="00E96DD6">
        <w:t>театрализованны</w:t>
      </w:r>
      <w:r>
        <w:t>е</w:t>
      </w:r>
      <w:r w:rsidR="00E96DD6" w:rsidRPr="00E96DD6">
        <w:t xml:space="preserve"> представлени</w:t>
      </w:r>
      <w:r>
        <w:t>я</w:t>
      </w:r>
      <w:r w:rsidR="00E96DD6" w:rsidRPr="00E96DD6">
        <w:t xml:space="preserve"> для родителей, педагогов и воспитанников ДОУ по следующему графику:</w:t>
      </w:r>
    </w:p>
    <w:p w:rsidR="00D276F3" w:rsidRPr="00D276F3" w:rsidRDefault="00E96DD6" w:rsidP="008D16D4">
      <w:pPr>
        <w:pStyle w:val="a3"/>
        <w:numPr>
          <w:ilvl w:val="0"/>
          <w:numId w:val="6"/>
        </w:numPr>
        <w:jc w:val="both"/>
      </w:pPr>
      <w:r w:rsidRPr="008D16D4">
        <w:rPr>
          <w:bCs/>
        </w:rPr>
        <w:t>ноябрь</w:t>
      </w:r>
      <w:r w:rsidRPr="00D276F3">
        <w:t xml:space="preserve"> – музыкальная сказка по мотивам русской народной сказки </w:t>
      </w:r>
      <w:r w:rsidR="00D276F3" w:rsidRPr="00D276F3">
        <w:t>«</w:t>
      </w:r>
      <w:r w:rsidR="00F360AC">
        <w:t>Колобок</w:t>
      </w:r>
      <w:r w:rsidR="00D276F3" w:rsidRPr="00D276F3">
        <w:t>»</w:t>
      </w:r>
    </w:p>
    <w:p w:rsidR="00E96DD6" w:rsidRPr="00E96DD6" w:rsidRDefault="00E96DD6" w:rsidP="008D16D4">
      <w:pPr>
        <w:pStyle w:val="a3"/>
        <w:numPr>
          <w:ilvl w:val="0"/>
          <w:numId w:val="6"/>
        </w:numPr>
        <w:jc w:val="both"/>
      </w:pPr>
      <w:r w:rsidRPr="008D16D4">
        <w:rPr>
          <w:bCs/>
        </w:rPr>
        <w:t>май</w:t>
      </w:r>
      <w:r w:rsidRPr="008D16D4">
        <w:rPr>
          <w:b/>
          <w:bCs/>
        </w:rPr>
        <w:t xml:space="preserve"> – </w:t>
      </w:r>
      <w:r w:rsidRPr="00E96DD6">
        <w:t>музыкальная сказка – спектакль «</w:t>
      </w:r>
      <w:proofErr w:type="spellStart"/>
      <w:r w:rsidR="00F360AC">
        <w:t>Федорино</w:t>
      </w:r>
      <w:proofErr w:type="spellEnd"/>
      <w:r w:rsidR="00F360AC">
        <w:t xml:space="preserve"> горе</w:t>
      </w:r>
      <w:r w:rsidRPr="00E96DD6">
        <w:t>» п</w:t>
      </w:r>
      <w:r w:rsidR="008D16D4">
        <w:t>о мотивам сказки К.И.Чуковского.</w:t>
      </w:r>
    </w:p>
    <w:p w:rsidR="00E96DD6" w:rsidRDefault="00E96DD6" w:rsidP="008D16D4">
      <w:pPr>
        <w:jc w:val="both"/>
      </w:pPr>
    </w:p>
    <w:p w:rsidR="001A7F1A" w:rsidRDefault="001A7F1A" w:rsidP="008D16D4">
      <w:pPr>
        <w:jc w:val="both"/>
      </w:pPr>
    </w:p>
    <w:p w:rsidR="007C0ADE" w:rsidRDefault="007C0ADE" w:rsidP="007C0ADE">
      <w:pPr>
        <w:rPr>
          <w:b/>
        </w:rPr>
      </w:pPr>
      <w:r>
        <w:rPr>
          <w:b/>
          <w:lang w:val="en-US"/>
        </w:rPr>
        <w:t>II</w:t>
      </w:r>
      <w:r w:rsidRPr="00C57F21">
        <w:rPr>
          <w:b/>
        </w:rPr>
        <w:t>. Учебно- тематический план дополнительной образовательной программы:</w:t>
      </w:r>
    </w:p>
    <w:p w:rsidR="00441315" w:rsidRDefault="00441315" w:rsidP="00441315">
      <w:pPr>
        <w:rPr>
          <w:b/>
        </w:rPr>
      </w:pPr>
    </w:p>
    <w:tbl>
      <w:tblPr>
        <w:tblStyle w:val="a4"/>
        <w:tblW w:w="10881" w:type="dxa"/>
        <w:tblLook w:val="04A0"/>
      </w:tblPr>
      <w:tblGrid>
        <w:gridCol w:w="959"/>
        <w:gridCol w:w="4252"/>
        <w:gridCol w:w="5670"/>
      </w:tblGrid>
      <w:tr w:rsidR="00441315" w:rsidRPr="004E404D" w:rsidTr="004E404D">
        <w:tc>
          <w:tcPr>
            <w:tcW w:w="959" w:type="dxa"/>
          </w:tcPr>
          <w:p w:rsidR="00441315" w:rsidRPr="004E404D" w:rsidRDefault="00441315" w:rsidP="00700B65">
            <w:pPr>
              <w:rPr>
                <w:b/>
              </w:rPr>
            </w:pPr>
            <w:r w:rsidRPr="004E404D">
              <w:rPr>
                <w:b/>
              </w:rPr>
              <w:t>№ п/п</w:t>
            </w:r>
          </w:p>
        </w:tc>
        <w:tc>
          <w:tcPr>
            <w:tcW w:w="4252" w:type="dxa"/>
          </w:tcPr>
          <w:p w:rsidR="00441315" w:rsidRPr="004E404D" w:rsidRDefault="006A77A2" w:rsidP="00700B65">
            <w:pPr>
              <w:jc w:val="center"/>
              <w:rPr>
                <w:b/>
              </w:rPr>
            </w:pPr>
            <w:r w:rsidRPr="004E404D">
              <w:rPr>
                <w:b/>
              </w:rPr>
              <w:t>Тема (Раздел)</w:t>
            </w:r>
          </w:p>
        </w:tc>
        <w:tc>
          <w:tcPr>
            <w:tcW w:w="5670" w:type="dxa"/>
          </w:tcPr>
          <w:p w:rsidR="00441315" w:rsidRPr="004E404D" w:rsidRDefault="00441315" w:rsidP="004E404D">
            <w:pPr>
              <w:jc w:val="center"/>
              <w:rPr>
                <w:b/>
              </w:rPr>
            </w:pPr>
            <w:r w:rsidRPr="004E404D">
              <w:rPr>
                <w:b/>
              </w:rPr>
              <w:t>Кол-во занятий</w:t>
            </w:r>
            <w:r w:rsidR="004E404D" w:rsidRPr="004E404D">
              <w:rPr>
                <w:b/>
              </w:rPr>
              <w:t xml:space="preserve"> </w:t>
            </w:r>
            <w:r w:rsidRPr="004E404D">
              <w:rPr>
                <w:b/>
              </w:rPr>
              <w:t xml:space="preserve"> (часов)</w:t>
            </w:r>
          </w:p>
        </w:tc>
      </w:tr>
      <w:tr w:rsidR="00441315" w:rsidRPr="004E404D" w:rsidTr="004E404D">
        <w:tc>
          <w:tcPr>
            <w:tcW w:w="959" w:type="dxa"/>
            <w:tcBorders>
              <w:top w:val="single" w:sz="4" w:space="0" w:color="000000"/>
              <w:left w:val="single" w:sz="4" w:space="0" w:color="000000"/>
              <w:bottom w:val="single" w:sz="4" w:space="0" w:color="000000"/>
              <w:right w:val="nil"/>
            </w:tcBorders>
          </w:tcPr>
          <w:p w:rsidR="00441315" w:rsidRPr="004E404D" w:rsidRDefault="00441315" w:rsidP="00441315">
            <w:pPr>
              <w:pStyle w:val="a3"/>
              <w:numPr>
                <w:ilvl w:val="0"/>
                <w:numId w:val="8"/>
              </w:numPr>
              <w:rPr>
                <w:rFonts w:cs="Times New Roman"/>
              </w:rPr>
            </w:pPr>
          </w:p>
        </w:tc>
        <w:tc>
          <w:tcPr>
            <w:tcW w:w="4252" w:type="dxa"/>
            <w:tcBorders>
              <w:top w:val="single" w:sz="4" w:space="0" w:color="000000"/>
              <w:left w:val="single" w:sz="4" w:space="0" w:color="000000"/>
              <w:bottom w:val="single" w:sz="4" w:space="0" w:color="000000"/>
              <w:right w:val="nil"/>
            </w:tcBorders>
          </w:tcPr>
          <w:p w:rsidR="00441315" w:rsidRPr="004E404D" w:rsidRDefault="004E404D" w:rsidP="00700B65">
            <w:r w:rsidRPr="004E404D">
              <w:rPr>
                <w:rFonts w:cs="Times New Roman"/>
                <w:lang w:eastAsia="ru-RU"/>
              </w:rPr>
              <w:t>Основы театральной культуры</w:t>
            </w:r>
          </w:p>
        </w:tc>
        <w:tc>
          <w:tcPr>
            <w:tcW w:w="5670" w:type="dxa"/>
          </w:tcPr>
          <w:p w:rsidR="00441315" w:rsidRPr="004E404D" w:rsidRDefault="004E404D" w:rsidP="00700B65">
            <w:pPr>
              <w:jc w:val="center"/>
            </w:pPr>
            <w:r w:rsidRPr="004E404D">
              <w:t>4 (1ч. 4</w:t>
            </w:r>
            <w:r w:rsidR="00441315" w:rsidRPr="004E404D">
              <w:t>0 мин)</w:t>
            </w:r>
          </w:p>
        </w:tc>
      </w:tr>
      <w:tr w:rsidR="00441315" w:rsidRPr="004E404D" w:rsidTr="004E404D">
        <w:tc>
          <w:tcPr>
            <w:tcW w:w="959" w:type="dxa"/>
            <w:tcBorders>
              <w:top w:val="single" w:sz="4" w:space="0" w:color="000000"/>
              <w:left w:val="single" w:sz="4" w:space="0" w:color="000000"/>
              <w:bottom w:val="single" w:sz="4" w:space="0" w:color="000000"/>
              <w:right w:val="nil"/>
            </w:tcBorders>
          </w:tcPr>
          <w:p w:rsidR="00441315" w:rsidRPr="004E404D" w:rsidRDefault="00441315" w:rsidP="00441315">
            <w:pPr>
              <w:pStyle w:val="a3"/>
              <w:numPr>
                <w:ilvl w:val="0"/>
                <w:numId w:val="8"/>
              </w:numPr>
              <w:rPr>
                <w:rFonts w:cs="Times New Roman"/>
              </w:rPr>
            </w:pPr>
          </w:p>
        </w:tc>
        <w:tc>
          <w:tcPr>
            <w:tcW w:w="4252" w:type="dxa"/>
            <w:tcBorders>
              <w:top w:val="single" w:sz="4" w:space="0" w:color="000000"/>
              <w:left w:val="single" w:sz="4" w:space="0" w:color="000000"/>
              <w:bottom w:val="single" w:sz="4" w:space="0" w:color="000000"/>
              <w:right w:val="nil"/>
            </w:tcBorders>
          </w:tcPr>
          <w:p w:rsidR="00441315" w:rsidRPr="004E404D" w:rsidRDefault="004E404D" w:rsidP="00700B65">
            <w:r w:rsidRPr="004E404D">
              <w:rPr>
                <w:rFonts w:cs="Times New Roman"/>
              </w:rPr>
              <w:t>Театральная игра</w:t>
            </w:r>
          </w:p>
        </w:tc>
        <w:tc>
          <w:tcPr>
            <w:tcW w:w="5670" w:type="dxa"/>
          </w:tcPr>
          <w:p w:rsidR="00441315" w:rsidRPr="004E404D" w:rsidRDefault="004E404D" w:rsidP="00700B65">
            <w:pPr>
              <w:jc w:val="center"/>
            </w:pPr>
            <w:r w:rsidRPr="004E404D">
              <w:t>4 (1ч. 40 мин)</w:t>
            </w:r>
          </w:p>
        </w:tc>
      </w:tr>
      <w:tr w:rsidR="00441315" w:rsidRPr="004E404D" w:rsidTr="004E404D">
        <w:tc>
          <w:tcPr>
            <w:tcW w:w="959" w:type="dxa"/>
            <w:tcBorders>
              <w:top w:val="single" w:sz="4" w:space="0" w:color="000000"/>
              <w:left w:val="single" w:sz="4" w:space="0" w:color="000000"/>
              <w:bottom w:val="single" w:sz="4" w:space="0" w:color="000000"/>
              <w:right w:val="nil"/>
            </w:tcBorders>
          </w:tcPr>
          <w:p w:rsidR="00441315" w:rsidRPr="004E404D" w:rsidRDefault="00441315" w:rsidP="00441315">
            <w:pPr>
              <w:pStyle w:val="a3"/>
              <w:numPr>
                <w:ilvl w:val="0"/>
                <w:numId w:val="8"/>
              </w:numPr>
              <w:rPr>
                <w:rFonts w:cs="Times New Roman"/>
              </w:rPr>
            </w:pPr>
          </w:p>
        </w:tc>
        <w:tc>
          <w:tcPr>
            <w:tcW w:w="4252" w:type="dxa"/>
            <w:tcBorders>
              <w:top w:val="single" w:sz="4" w:space="0" w:color="000000"/>
              <w:left w:val="single" w:sz="4" w:space="0" w:color="000000"/>
              <w:bottom w:val="single" w:sz="4" w:space="0" w:color="000000"/>
              <w:right w:val="nil"/>
            </w:tcBorders>
          </w:tcPr>
          <w:p w:rsidR="00441315" w:rsidRPr="004E404D" w:rsidRDefault="004E404D" w:rsidP="00700B65">
            <w:r w:rsidRPr="004E404D">
              <w:rPr>
                <w:rFonts w:cs="Times New Roman"/>
              </w:rPr>
              <w:t>Ритмопластика</w:t>
            </w:r>
          </w:p>
        </w:tc>
        <w:tc>
          <w:tcPr>
            <w:tcW w:w="5670" w:type="dxa"/>
          </w:tcPr>
          <w:p w:rsidR="00441315" w:rsidRPr="004E404D" w:rsidRDefault="004E404D" w:rsidP="00700B65">
            <w:pPr>
              <w:jc w:val="center"/>
            </w:pPr>
            <w:r w:rsidRPr="004E404D">
              <w:t xml:space="preserve">5 (2ч. 05 </w:t>
            </w:r>
            <w:r w:rsidR="00441315" w:rsidRPr="004E404D">
              <w:t>мин)</w:t>
            </w:r>
          </w:p>
        </w:tc>
      </w:tr>
      <w:tr w:rsidR="00441315" w:rsidRPr="004E404D" w:rsidTr="004E404D">
        <w:tc>
          <w:tcPr>
            <w:tcW w:w="959" w:type="dxa"/>
            <w:tcBorders>
              <w:top w:val="single" w:sz="4" w:space="0" w:color="000000"/>
              <w:left w:val="single" w:sz="4" w:space="0" w:color="000000"/>
              <w:bottom w:val="single" w:sz="4" w:space="0" w:color="000000"/>
              <w:right w:val="nil"/>
            </w:tcBorders>
          </w:tcPr>
          <w:p w:rsidR="00441315" w:rsidRPr="004E404D" w:rsidRDefault="00441315" w:rsidP="00441315">
            <w:pPr>
              <w:pStyle w:val="a3"/>
              <w:numPr>
                <w:ilvl w:val="0"/>
                <w:numId w:val="8"/>
              </w:numPr>
              <w:rPr>
                <w:rFonts w:cs="Times New Roman"/>
              </w:rPr>
            </w:pPr>
          </w:p>
        </w:tc>
        <w:tc>
          <w:tcPr>
            <w:tcW w:w="4252" w:type="dxa"/>
            <w:tcBorders>
              <w:top w:val="single" w:sz="4" w:space="0" w:color="000000"/>
              <w:left w:val="single" w:sz="4" w:space="0" w:color="000000"/>
              <w:bottom w:val="single" w:sz="4" w:space="0" w:color="000000"/>
              <w:right w:val="nil"/>
            </w:tcBorders>
          </w:tcPr>
          <w:p w:rsidR="00441315" w:rsidRPr="004E404D" w:rsidRDefault="004E404D" w:rsidP="00700B65">
            <w:r w:rsidRPr="004E404D">
              <w:rPr>
                <w:rFonts w:cs="Times New Roman"/>
              </w:rPr>
              <w:t>Культура и техника речи</w:t>
            </w:r>
          </w:p>
        </w:tc>
        <w:tc>
          <w:tcPr>
            <w:tcW w:w="5670" w:type="dxa"/>
          </w:tcPr>
          <w:p w:rsidR="00441315" w:rsidRPr="004E404D" w:rsidRDefault="004E404D" w:rsidP="00700B65">
            <w:pPr>
              <w:jc w:val="center"/>
            </w:pPr>
            <w:r w:rsidRPr="004E404D">
              <w:t>4 (1ч. 40 мин)</w:t>
            </w:r>
          </w:p>
        </w:tc>
      </w:tr>
      <w:tr w:rsidR="00441315" w:rsidRPr="004E404D" w:rsidTr="004E404D">
        <w:tc>
          <w:tcPr>
            <w:tcW w:w="959" w:type="dxa"/>
            <w:tcBorders>
              <w:top w:val="single" w:sz="4" w:space="0" w:color="000000"/>
              <w:left w:val="single" w:sz="4" w:space="0" w:color="000000"/>
              <w:bottom w:val="single" w:sz="4" w:space="0" w:color="000000"/>
              <w:right w:val="nil"/>
            </w:tcBorders>
          </w:tcPr>
          <w:p w:rsidR="00441315" w:rsidRPr="004E404D" w:rsidRDefault="00441315" w:rsidP="00700B65">
            <w:pPr>
              <w:rPr>
                <w:rFonts w:cs="Times New Roman"/>
              </w:rPr>
            </w:pPr>
          </w:p>
        </w:tc>
        <w:tc>
          <w:tcPr>
            <w:tcW w:w="4252" w:type="dxa"/>
            <w:tcBorders>
              <w:top w:val="single" w:sz="4" w:space="0" w:color="000000"/>
              <w:left w:val="single" w:sz="4" w:space="0" w:color="000000"/>
              <w:bottom w:val="single" w:sz="4" w:space="0" w:color="000000"/>
              <w:right w:val="nil"/>
            </w:tcBorders>
          </w:tcPr>
          <w:p w:rsidR="00441315" w:rsidRPr="004E404D" w:rsidRDefault="00441315" w:rsidP="00700B65">
            <w:pPr>
              <w:ind w:firstLine="708"/>
              <w:rPr>
                <w:rFonts w:cs="Times New Roman"/>
                <w:b/>
              </w:rPr>
            </w:pPr>
            <w:r w:rsidRPr="004E404D">
              <w:rPr>
                <w:rFonts w:cs="Times New Roman"/>
                <w:b/>
              </w:rPr>
              <w:t>итого</w:t>
            </w:r>
          </w:p>
        </w:tc>
        <w:tc>
          <w:tcPr>
            <w:tcW w:w="5670" w:type="dxa"/>
          </w:tcPr>
          <w:p w:rsidR="00441315" w:rsidRPr="004E404D" w:rsidRDefault="004E404D" w:rsidP="00700B65">
            <w:pPr>
              <w:jc w:val="center"/>
              <w:rPr>
                <w:b/>
              </w:rPr>
            </w:pPr>
            <w:r w:rsidRPr="004E404D">
              <w:rPr>
                <w:b/>
              </w:rPr>
              <w:t>17 (7 часов 05</w:t>
            </w:r>
            <w:r w:rsidR="00441315" w:rsidRPr="004E404D">
              <w:rPr>
                <w:b/>
              </w:rPr>
              <w:t xml:space="preserve"> мин)</w:t>
            </w:r>
          </w:p>
        </w:tc>
      </w:tr>
    </w:tbl>
    <w:p w:rsidR="00441315" w:rsidRDefault="00441315" w:rsidP="00441315">
      <w:pPr>
        <w:rPr>
          <w:b/>
        </w:rPr>
      </w:pPr>
    </w:p>
    <w:p w:rsidR="00B24E09" w:rsidRDefault="00B24E09" w:rsidP="00441315">
      <w:pPr>
        <w:rPr>
          <w:b/>
        </w:rPr>
      </w:pPr>
    </w:p>
    <w:p w:rsidR="00B24E09" w:rsidRDefault="00B24E09" w:rsidP="00441315">
      <w:pPr>
        <w:rPr>
          <w:b/>
        </w:rPr>
      </w:pPr>
    </w:p>
    <w:p w:rsidR="00B24E09" w:rsidRDefault="00B24E09" w:rsidP="00441315">
      <w:pPr>
        <w:rPr>
          <w:b/>
        </w:rPr>
      </w:pPr>
    </w:p>
    <w:p w:rsidR="004E404D" w:rsidRDefault="004E404D" w:rsidP="00441315">
      <w:pPr>
        <w:rPr>
          <w:b/>
        </w:rPr>
      </w:pPr>
    </w:p>
    <w:p w:rsidR="004E404D" w:rsidRDefault="004E404D" w:rsidP="00441315">
      <w:pPr>
        <w:rPr>
          <w:b/>
        </w:rPr>
      </w:pPr>
    </w:p>
    <w:p w:rsidR="004E404D" w:rsidRDefault="004E404D" w:rsidP="00441315">
      <w:pPr>
        <w:rPr>
          <w:b/>
        </w:rPr>
      </w:pPr>
    </w:p>
    <w:p w:rsidR="004E404D" w:rsidRDefault="004E404D" w:rsidP="00441315">
      <w:pPr>
        <w:rPr>
          <w:b/>
        </w:rPr>
      </w:pPr>
    </w:p>
    <w:p w:rsidR="004E404D" w:rsidRDefault="004E404D" w:rsidP="00441315">
      <w:pPr>
        <w:rPr>
          <w:b/>
        </w:rPr>
      </w:pPr>
    </w:p>
    <w:p w:rsidR="004E404D" w:rsidRDefault="004E404D" w:rsidP="00441315">
      <w:pPr>
        <w:rPr>
          <w:b/>
        </w:rPr>
      </w:pPr>
    </w:p>
    <w:p w:rsidR="006A77A2" w:rsidRDefault="006A77A2" w:rsidP="006A77A2">
      <w:pPr>
        <w:rPr>
          <w:b/>
        </w:rPr>
      </w:pPr>
      <w:r>
        <w:rPr>
          <w:b/>
          <w:lang w:val="en-US"/>
        </w:rPr>
        <w:lastRenderedPageBreak/>
        <w:t>III</w:t>
      </w:r>
      <w:r>
        <w:rPr>
          <w:b/>
        </w:rPr>
        <w:t xml:space="preserve">. </w:t>
      </w:r>
      <w:r w:rsidRPr="00B6682F">
        <w:rPr>
          <w:b/>
        </w:rPr>
        <w:t>Содержан</w:t>
      </w:r>
      <w:r>
        <w:rPr>
          <w:b/>
        </w:rPr>
        <w:t xml:space="preserve">ие дополнительной образовательной программы </w:t>
      </w:r>
    </w:p>
    <w:p w:rsidR="00DA72B2" w:rsidRPr="004271FF" w:rsidRDefault="00DA72B2" w:rsidP="00DA72B2">
      <w:pPr>
        <w:ind w:right="-24"/>
        <w:rPr>
          <w:rFonts w:cs="Times New Roman"/>
          <w:sz w:val="28"/>
          <w:szCs w:val="28"/>
        </w:rPr>
      </w:pPr>
    </w:p>
    <w:tbl>
      <w:tblPr>
        <w:tblStyle w:val="a4"/>
        <w:tblW w:w="10928" w:type="dxa"/>
        <w:tblLayout w:type="fixed"/>
        <w:tblLook w:val="04A0"/>
      </w:tblPr>
      <w:tblGrid>
        <w:gridCol w:w="553"/>
        <w:gridCol w:w="16"/>
        <w:gridCol w:w="532"/>
        <w:gridCol w:w="1417"/>
        <w:gridCol w:w="2126"/>
        <w:gridCol w:w="3686"/>
        <w:gridCol w:w="2598"/>
      </w:tblGrid>
      <w:tr w:rsidR="00B24E09" w:rsidRPr="007E145A" w:rsidTr="00F360AC">
        <w:trPr>
          <w:trHeight w:val="276"/>
        </w:trPr>
        <w:tc>
          <w:tcPr>
            <w:tcW w:w="1101" w:type="dxa"/>
            <w:gridSpan w:val="3"/>
          </w:tcPr>
          <w:p w:rsidR="00B24E09" w:rsidRPr="006144EB" w:rsidRDefault="00B24E09" w:rsidP="001A27FE">
            <w:pPr>
              <w:ind w:right="-24"/>
              <w:rPr>
                <w:rFonts w:cs="Times New Roman"/>
                <w:b/>
              </w:rPr>
            </w:pPr>
            <w:r w:rsidRPr="006144EB">
              <w:rPr>
                <w:rFonts w:cs="Times New Roman"/>
                <w:b/>
                <w:bCs/>
              </w:rPr>
              <w:t>№</w:t>
            </w:r>
          </w:p>
        </w:tc>
        <w:tc>
          <w:tcPr>
            <w:tcW w:w="1417" w:type="dxa"/>
          </w:tcPr>
          <w:p w:rsidR="00B24E09" w:rsidRPr="006144EB" w:rsidRDefault="00B24E09" w:rsidP="001A27FE">
            <w:pPr>
              <w:ind w:right="-24"/>
              <w:jc w:val="center"/>
              <w:rPr>
                <w:rFonts w:cs="Times New Roman"/>
                <w:b/>
              </w:rPr>
            </w:pPr>
            <w:r w:rsidRPr="006144EB">
              <w:rPr>
                <w:rFonts w:cs="Times New Roman"/>
                <w:b/>
                <w:bCs/>
              </w:rPr>
              <w:t>Раздел</w:t>
            </w:r>
          </w:p>
        </w:tc>
        <w:tc>
          <w:tcPr>
            <w:tcW w:w="2126" w:type="dxa"/>
          </w:tcPr>
          <w:p w:rsidR="00B24E09" w:rsidRPr="006144EB" w:rsidRDefault="00B24E09" w:rsidP="001A27FE">
            <w:pPr>
              <w:ind w:right="-24"/>
              <w:jc w:val="center"/>
              <w:rPr>
                <w:rFonts w:cs="Times New Roman"/>
                <w:b/>
              </w:rPr>
            </w:pPr>
            <w:r w:rsidRPr="006144EB">
              <w:rPr>
                <w:rFonts w:cs="Times New Roman"/>
                <w:b/>
                <w:bCs/>
              </w:rPr>
              <w:t>Тема</w:t>
            </w:r>
          </w:p>
        </w:tc>
        <w:tc>
          <w:tcPr>
            <w:tcW w:w="3686" w:type="dxa"/>
          </w:tcPr>
          <w:p w:rsidR="00B24E09" w:rsidRPr="006144EB" w:rsidRDefault="00B24E09" w:rsidP="001A27FE">
            <w:pPr>
              <w:ind w:left="-108" w:right="-166"/>
              <w:jc w:val="center"/>
              <w:rPr>
                <w:rFonts w:cs="Times New Roman"/>
                <w:b/>
                <w:bCs/>
              </w:rPr>
            </w:pPr>
            <w:r w:rsidRPr="006144EB">
              <w:rPr>
                <w:rFonts w:cs="Times New Roman"/>
                <w:b/>
                <w:bCs/>
              </w:rPr>
              <w:t>Задачи</w:t>
            </w:r>
          </w:p>
        </w:tc>
        <w:tc>
          <w:tcPr>
            <w:tcW w:w="2598" w:type="dxa"/>
          </w:tcPr>
          <w:p w:rsidR="00B24E09" w:rsidRPr="006144EB" w:rsidRDefault="00B24E09" w:rsidP="001A27FE">
            <w:pPr>
              <w:ind w:left="-108" w:right="-166"/>
              <w:jc w:val="center"/>
              <w:rPr>
                <w:rFonts w:cs="Times New Roman"/>
                <w:b/>
              </w:rPr>
            </w:pPr>
            <w:r w:rsidRPr="006144EB">
              <w:rPr>
                <w:rFonts w:cs="Times New Roman"/>
                <w:b/>
              </w:rPr>
              <w:t>Дидактический материал, оборудование</w:t>
            </w:r>
          </w:p>
        </w:tc>
      </w:tr>
      <w:tr w:rsidR="00B24E09" w:rsidRPr="007E145A" w:rsidTr="00F360AC">
        <w:trPr>
          <w:trHeight w:val="536"/>
        </w:trPr>
        <w:tc>
          <w:tcPr>
            <w:tcW w:w="569" w:type="dxa"/>
            <w:gridSpan w:val="2"/>
            <w:vMerge w:val="restart"/>
            <w:textDirection w:val="btLr"/>
          </w:tcPr>
          <w:p w:rsidR="00B24E09" w:rsidRPr="007E145A" w:rsidRDefault="00B24E09" w:rsidP="001A27FE">
            <w:pPr>
              <w:ind w:left="591" w:right="-24"/>
              <w:jc w:val="center"/>
              <w:rPr>
                <w:rFonts w:cs="Times New Roman"/>
                <w:b/>
              </w:rPr>
            </w:pPr>
            <w:r w:rsidRPr="007E145A">
              <w:rPr>
                <w:rFonts w:cs="Times New Roman"/>
                <w:b/>
              </w:rPr>
              <w:t>сентябрь</w:t>
            </w:r>
          </w:p>
        </w:tc>
        <w:tc>
          <w:tcPr>
            <w:tcW w:w="532" w:type="dxa"/>
          </w:tcPr>
          <w:p w:rsidR="00B24E09" w:rsidRPr="009C325F" w:rsidRDefault="00B24E09" w:rsidP="001A27FE">
            <w:pPr>
              <w:ind w:right="-24"/>
              <w:jc w:val="center"/>
              <w:rPr>
                <w:rFonts w:cs="Times New Roman"/>
              </w:rPr>
            </w:pPr>
            <w:r w:rsidRPr="009C325F">
              <w:rPr>
                <w:rFonts w:cs="Times New Roman"/>
              </w:rPr>
              <w:t>1.</w:t>
            </w:r>
          </w:p>
        </w:tc>
        <w:tc>
          <w:tcPr>
            <w:tcW w:w="1417" w:type="dxa"/>
          </w:tcPr>
          <w:p w:rsidR="00B24E09" w:rsidRPr="007E145A" w:rsidRDefault="00B24E09" w:rsidP="001A27FE">
            <w:pPr>
              <w:ind w:left="-61" w:right="-24"/>
              <w:rPr>
                <w:rFonts w:cs="Times New Roman"/>
              </w:rPr>
            </w:pPr>
            <w:r w:rsidRPr="007E145A">
              <w:rPr>
                <w:rFonts w:cs="Times New Roman"/>
              </w:rPr>
              <w:t>Основы театральной культуры</w:t>
            </w:r>
          </w:p>
        </w:tc>
        <w:tc>
          <w:tcPr>
            <w:tcW w:w="2126" w:type="dxa"/>
          </w:tcPr>
          <w:p w:rsidR="00B24E09" w:rsidRPr="007E145A" w:rsidRDefault="00B24E09" w:rsidP="001A27FE">
            <w:pPr>
              <w:ind w:left="-108" w:right="-24"/>
              <w:rPr>
                <w:rFonts w:cs="Times New Roman"/>
              </w:rPr>
            </w:pPr>
            <w:r w:rsidRPr="007E145A">
              <w:rPr>
                <w:rFonts w:cs="Times New Roman"/>
              </w:rPr>
              <w:t>«Приглашение в театр»</w:t>
            </w:r>
          </w:p>
        </w:tc>
        <w:tc>
          <w:tcPr>
            <w:tcW w:w="3686" w:type="dxa"/>
          </w:tcPr>
          <w:p w:rsidR="00B24E09" w:rsidRPr="007E145A" w:rsidRDefault="00B24E09" w:rsidP="001A27FE">
            <w:pPr>
              <w:ind w:left="-108" w:right="-24" w:firstLine="108"/>
              <w:rPr>
                <w:rFonts w:cs="Times New Roman"/>
              </w:rPr>
            </w:pPr>
            <w:r w:rsidRPr="007E145A">
              <w:rPr>
                <w:rFonts w:cs="Times New Roman"/>
              </w:rPr>
              <w:t>Теоретическая часть.</w:t>
            </w:r>
          </w:p>
          <w:p w:rsidR="00B24E09" w:rsidRPr="007E145A" w:rsidRDefault="00B24E09" w:rsidP="001A27FE">
            <w:pPr>
              <w:ind w:right="-24"/>
              <w:rPr>
                <w:rFonts w:cs="Times New Roman"/>
              </w:rPr>
            </w:pPr>
            <w:r w:rsidRPr="007E145A">
              <w:rPr>
                <w:rFonts w:cs="Times New Roman"/>
              </w:rPr>
              <w:t>Дать детям представление о те</w:t>
            </w:r>
            <w:r>
              <w:rPr>
                <w:rFonts w:cs="Times New Roman"/>
              </w:rPr>
              <w:t>атре, познакомить с видами (драм</w:t>
            </w:r>
            <w:r w:rsidRPr="007E145A">
              <w:rPr>
                <w:rFonts w:cs="Times New Roman"/>
              </w:rPr>
              <w:t>атический, кукольный, музыкальный)</w:t>
            </w:r>
          </w:p>
        </w:tc>
        <w:tc>
          <w:tcPr>
            <w:tcW w:w="2598" w:type="dxa"/>
          </w:tcPr>
          <w:p w:rsidR="00B24E09" w:rsidRPr="007E145A" w:rsidRDefault="00120169" w:rsidP="004104E4">
            <w:pPr>
              <w:ind w:right="-24"/>
              <w:rPr>
                <w:rFonts w:cs="Times New Roman"/>
              </w:rPr>
            </w:pPr>
            <w:r w:rsidRPr="00120169">
              <w:rPr>
                <w:rFonts w:cs="Times New Roman"/>
              </w:rPr>
              <w:t xml:space="preserve">Показ иллюстраций, фотографий и афиш </w:t>
            </w:r>
            <w:r w:rsidR="00F360AC" w:rsidRPr="00120169">
              <w:rPr>
                <w:rFonts w:cs="Times New Roman"/>
              </w:rPr>
              <w:t>театров</w:t>
            </w:r>
            <w:r w:rsidR="00F360AC">
              <w:rPr>
                <w:rFonts w:cs="Times New Roman"/>
              </w:rPr>
              <w:t>.</w:t>
            </w:r>
            <w:r w:rsidR="00F360AC" w:rsidRPr="004104E4">
              <w:rPr>
                <w:rFonts w:cs="Times New Roman"/>
              </w:rPr>
              <w:t xml:space="preserve"> Небольшой</w:t>
            </w:r>
            <w:r w:rsidR="004104E4" w:rsidRPr="004104E4">
              <w:rPr>
                <w:rFonts w:cs="Times New Roman"/>
              </w:rPr>
              <w:t xml:space="preserve"> мяч, волшебный мешочек, настольный театр</w:t>
            </w:r>
            <w:r w:rsidR="004104E4">
              <w:rPr>
                <w:rFonts w:cs="Times New Roman"/>
              </w:rPr>
              <w:t>.</w:t>
            </w:r>
            <w:r w:rsidR="004104E4" w:rsidRPr="004104E4">
              <w:rPr>
                <w:rFonts w:cs="Times New Roman"/>
              </w:rPr>
              <w:t xml:space="preserve"> </w:t>
            </w:r>
          </w:p>
        </w:tc>
      </w:tr>
      <w:tr w:rsidR="00B24E09" w:rsidRPr="007E145A" w:rsidTr="00F360AC">
        <w:trPr>
          <w:trHeight w:val="521"/>
        </w:trPr>
        <w:tc>
          <w:tcPr>
            <w:tcW w:w="569" w:type="dxa"/>
            <w:gridSpan w:val="2"/>
            <w:vMerge/>
          </w:tcPr>
          <w:p w:rsidR="00B24E09" w:rsidRPr="007E145A" w:rsidRDefault="00B24E09" w:rsidP="001A27FE">
            <w:pPr>
              <w:ind w:right="-24"/>
              <w:rPr>
                <w:rFonts w:cs="Times New Roman"/>
              </w:rPr>
            </w:pPr>
          </w:p>
        </w:tc>
        <w:tc>
          <w:tcPr>
            <w:tcW w:w="532" w:type="dxa"/>
          </w:tcPr>
          <w:p w:rsidR="00B24E09" w:rsidRPr="007E145A" w:rsidRDefault="00B24E09" w:rsidP="001A27FE">
            <w:pPr>
              <w:ind w:right="-24"/>
              <w:rPr>
                <w:rFonts w:cs="Times New Roman"/>
              </w:rPr>
            </w:pPr>
            <w:r>
              <w:rPr>
                <w:rFonts w:cs="Times New Roman"/>
              </w:rPr>
              <w:t>2.</w:t>
            </w:r>
          </w:p>
        </w:tc>
        <w:tc>
          <w:tcPr>
            <w:tcW w:w="1417" w:type="dxa"/>
          </w:tcPr>
          <w:p w:rsidR="00B24E09" w:rsidRPr="007E145A" w:rsidRDefault="00B24E09" w:rsidP="001A27FE">
            <w:pPr>
              <w:ind w:left="-61" w:right="-24"/>
              <w:rPr>
                <w:rFonts w:cs="Times New Roman"/>
              </w:rPr>
            </w:pPr>
            <w:r w:rsidRPr="007E145A">
              <w:rPr>
                <w:rFonts w:cs="Times New Roman"/>
              </w:rPr>
              <w:t>Театральная игра</w:t>
            </w:r>
          </w:p>
        </w:tc>
        <w:tc>
          <w:tcPr>
            <w:tcW w:w="2126" w:type="dxa"/>
          </w:tcPr>
          <w:p w:rsidR="00B24E09" w:rsidRPr="007E145A" w:rsidRDefault="00B24E09" w:rsidP="001A27FE">
            <w:pPr>
              <w:ind w:left="-108" w:right="-24"/>
              <w:rPr>
                <w:rFonts w:cs="Times New Roman"/>
              </w:rPr>
            </w:pPr>
            <w:r w:rsidRPr="007E145A">
              <w:rPr>
                <w:rFonts w:cs="Times New Roman"/>
              </w:rPr>
              <w:t>«Давайте познакомимся»</w:t>
            </w:r>
          </w:p>
        </w:tc>
        <w:tc>
          <w:tcPr>
            <w:tcW w:w="3686" w:type="dxa"/>
          </w:tcPr>
          <w:p w:rsidR="00B24E09" w:rsidRPr="007E145A" w:rsidRDefault="00B24E09" w:rsidP="001A27FE">
            <w:pPr>
              <w:ind w:right="-24"/>
              <w:rPr>
                <w:rFonts w:cs="Times New Roman"/>
              </w:rPr>
            </w:pPr>
            <w:r w:rsidRPr="007E145A">
              <w:rPr>
                <w:rFonts w:cs="Times New Roman"/>
              </w:rPr>
              <w:t>Практическая часть.</w:t>
            </w:r>
          </w:p>
          <w:p w:rsidR="00B24E09" w:rsidRPr="007E145A" w:rsidRDefault="00B24E09" w:rsidP="001A27FE">
            <w:pPr>
              <w:ind w:right="-24"/>
              <w:rPr>
                <w:rFonts w:cs="Times New Roman"/>
              </w:rPr>
            </w:pPr>
            <w:r w:rsidRPr="007E145A">
              <w:rPr>
                <w:rFonts w:cs="Times New Roman"/>
              </w:rPr>
              <w:t>Развивать зрительное и слуховое внимание, память, наблюдательность</w:t>
            </w:r>
          </w:p>
        </w:tc>
        <w:tc>
          <w:tcPr>
            <w:tcW w:w="2598" w:type="dxa"/>
          </w:tcPr>
          <w:p w:rsidR="00B24E09" w:rsidRPr="007E145A" w:rsidRDefault="00B4248D" w:rsidP="004104E4">
            <w:pPr>
              <w:ind w:right="-24"/>
              <w:rPr>
                <w:rFonts w:cs="Times New Roman"/>
              </w:rPr>
            </w:pPr>
            <w:r w:rsidRPr="00B4248D">
              <w:rPr>
                <w:rFonts w:cs="Times New Roman"/>
              </w:rPr>
              <w:t>Ширма для кукольного театра, куклы, маски.</w:t>
            </w:r>
          </w:p>
        </w:tc>
      </w:tr>
      <w:tr w:rsidR="00B24E09" w:rsidRPr="007E145A" w:rsidTr="00F360AC">
        <w:trPr>
          <w:trHeight w:val="842"/>
        </w:trPr>
        <w:tc>
          <w:tcPr>
            <w:tcW w:w="569" w:type="dxa"/>
            <w:gridSpan w:val="2"/>
            <w:vMerge w:val="restart"/>
            <w:textDirection w:val="btLr"/>
          </w:tcPr>
          <w:p w:rsidR="00B24E09" w:rsidRDefault="00B24E09" w:rsidP="001A27FE">
            <w:pPr>
              <w:ind w:left="113" w:right="-24"/>
              <w:rPr>
                <w:rFonts w:cs="Times New Roman"/>
                <w:b/>
              </w:rPr>
            </w:pPr>
            <w:r>
              <w:rPr>
                <w:rFonts w:cs="Times New Roman"/>
                <w:b/>
              </w:rPr>
              <w:t xml:space="preserve">                 </w:t>
            </w:r>
            <w:r w:rsidRPr="007E145A">
              <w:rPr>
                <w:rFonts w:cs="Times New Roman"/>
                <w:b/>
              </w:rPr>
              <w:t>Октябрь</w:t>
            </w:r>
            <w:r>
              <w:rPr>
                <w:rFonts w:cs="Times New Roman"/>
                <w:b/>
              </w:rPr>
              <w:t xml:space="preserve">  </w:t>
            </w:r>
          </w:p>
          <w:p w:rsidR="00B24E09" w:rsidRDefault="00B24E09" w:rsidP="001A27FE">
            <w:pPr>
              <w:ind w:left="113" w:right="-24"/>
              <w:jc w:val="center"/>
              <w:rPr>
                <w:rFonts w:cs="Times New Roman"/>
                <w:b/>
              </w:rPr>
            </w:pPr>
          </w:p>
          <w:p w:rsidR="00B24E09" w:rsidRPr="007E145A" w:rsidRDefault="00B24E09" w:rsidP="001A27FE">
            <w:pPr>
              <w:ind w:left="113" w:right="-24"/>
              <w:rPr>
                <w:rFonts w:cs="Times New Roman"/>
              </w:rPr>
            </w:pPr>
          </w:p>
        </w:tc>
        <w:tc>
          <w:tcPr>
            <w:tcW w:w="532" w:type="dxa"/>
          </w:tcPr>
          <w:p w:rsidR="00B24E09" w:rsidRPr="007E145A" w:rsidRDefault="00B24E09" w:rsidP="001A27FE">
            <w:pPr>
              <w:ind w:right="-24"/>
              <w:rPr>
                <w:rFonts w:cs="Times New Roman"/>
              </w:rPr>
            </w:pPr>
            <w:r>
              <w:rPr>
                <w:rFonts w:cs="Times New Roman"/>
              </w:rPr>
              <w:t>3.</w:t>
            </w:r>
          </w:p>
        </w:tc>
        <w:tc>
          <w:tcPr>
            <w:tcW w:w="1417" w:type="dxa"/>
          </w:tcPr>
          <w:p w:rsidR="00B24E09" w:rsidRPr="007E145A" w:rsidRDefault="00B24E09" w:rsidP="001A27FE">
            <w:pPr>
              <w:ind w:left="-61" w:right="-24"/>
              <w:rPr>
                <w:rFonts w:cs="Times New Roman"/>
              </w:rPr>
            </w:pPr>
            <w:r w:rsidRPr="007E145A">
              <w:rPr>
                <w:rFonts w:cs="Times New Roman"/>
              </w:rPr>
              <w:t>Культура и техника речи</w:t>
            </w:r>
          </w:p>
          <w:p w:rsidR="00B24E09" w:rsidRPr="007E145A" w:rsidRDefault="00B24E09" w:rsidP="001A27FE">
            <w:pPr>
              <w:ind w:left="-61" w:right="-24"/>
              <w:rPr>
                <w:rFonts w:cs="Times New Roman"/>
              </w:rPr>
            </w:pPr>
          </w:p>
        </w:tc>
        <w:tc>
          <w:tcPr>
            <w:tcW w:w="2126" w:type="dxa"/>
          </w:tcPr>
          <w:p w:rsidR="00B24E09" w:rsidRPr="007E145A" w:rsidRDefault="00B24E09" w:rsidP="001A27FE">
            <w:pPr>
              <w:ind w:right="-24"/>
              <w:rPr>
                <w:rFonts w:cs="Times New Roman"/>
              </w:rPr>
            </w:pPr>
            <w:r w:rsidRPr="007E145A">
              <w:rPr>
                <w:rFonts w:cs="Times New Roman"/>
              </w:rPr>
              <w:t>«Волшебная корзинка»</w:t>
            </w:r>
          </w:p>
        </w:tc>
        <w:tc>
          <w:tcPr>
            <w:tcW w:w="3686" w:type="dxa"/>
          </w:tcPr>
          <w:p w:rsidR="00B24E09" w:rsidRPr="007E145A" w:rsidRDefault="00B24E09" w:rsidP="001A27FE">
            <w:pPr>
              <w:pStyle w:val="a5"/>
              <w:rPr>
                <w:rFonts w:ascii="Times New Roman" w:hAnsi="Times New Roman" w:cs="Times New Roman"/>
                <w:sz w:val="24"/>
                <w:szCs w:val="24"/>
                <w:lang w:eastAsia="ru-RU"/>
              </w:rPr>
            </w:pPr>
            <w:r w:rsidRPr="007E145A">
              <w:rPr>
                <w:rFonts w:ascii="Times New Roman" w:hAnsi="Times New Roman" w:cs="Times New Roman"/>
                <w:sz w:val="24"/>
                <w:szCs w:val="24"/>
                <w:lang w:eastAsia="ru-RU"/>
              </w:rPr>
              <w:t>Теоретическая часть.</w:t>
            </w:r>
          </w:p>
          <w:p w:rsidR="00B24E09" w:rsidRPr="007E145A" w:rsidRDefault="00B24E09" w:rsidP="001A27FE">
            <w:pPr>
              <w:pStyle w:val="a5"/>
              <w:rPr>
                <w:rFonts w:ascii="Times New Roman" w:hAnsi="Times New Roman" w:cs="Times New Roman"/>
                <w:sz w:val="24"/>
                <w:szCs w:val="24"/>
                <w:lang w:eastAsia="ru-RU"/>
              </w:rPr>
            </w:pPr>
            <w:r w:rsidRPr="007E145A">
              <w:rPr>
                <w:rFonts w:ascii="Times New Roman" w:hAnsi="Times New Roman" w:cs="Times New Roman"/>
                <w:sz w:val="24"/>
                <w:szCs w:val="24"/>
                <w:lang w:eastAsia="ru-RU"/>
              </w:rPr>
              <w:t>Познакомить детей с понятием: «Мимика».</w:t>
            </w:r>
          </w:p>
          <w:p w:rsidR="00B24E09" w:rsidRPr="007E145A" w:rsidRDefault="00B24E09" w:rsidP="001A27FE">
            <w:pPr>
              <w:pStyle w:val="a5"/>
              <w:rPr>
                <w:rFonts w:ascii="Times New Roman" w:hAnsi="Times New Roman" w:cs="Times New Roman"/>
                <w:sz w:val="24"/>
                <w:szCs w:val="24"/>
                <w:lang w:eastAsia="ru-RU"/>
              </w:rPr>
            </w:pPr>
            <w:r w:rsidRPr="007E145A">
              <w:rPr>
                <w:rFonts w:ascii="Times New Roman" w:hAnsi="Times New Roman" w:cs="Times New Roman"/>
                <w:sz w:val="24"/>
                <w:szCs w:val="24"/>
                <w:lang w:eastAsia="ru-RU"/>
              </w:rPr>
              <w:t>Практическая часть.</w:t>
            </w:r>
          </w:p>
          <w:p w:rsidR="00B24E09" w:rsidRPr="007E145A" w:rsidRDefault="00B24E09" w:rsidP="001A27FE">
            <w:pPr>
              <w:ind w:right="-24"/>
              <w:rPr>
                <w:rFonts w:cs="Times New Roman"/>
              </w:rPr>
            </w:pPr>
            <w:r w:rsidRPr="007E145A">
              <w:rPr>
                <w:rFonts w:cs="Times New Roman"/>
                <w:lang w:eastAsia="ru-RU"/>
              </w:rPr>
              <w:t>Развивать у детей умение показывать движения и повадки животных при помощи мимики, жестов.</w:t>
            </w:r>
          </w:p>
        </w:tc>
        <w:tc>
          <w:tcPr>
            <w:tcW w:w="2598" w:type="dxa"/>
          </w:tcPr>
          <w:p w:rsidR="003779B1" w:rsidRDefault="003779B1" w:rsidP="001A27FE">
            <w:pPr>
              <w:ind w:right="-24"/>
              <w:rPr>
                <w:rFonts w:cs="Times New Roman"/>
              </w:rPr>
            </w:pPr>
            <w:r>
              <w:t>Работа у зеркала</w:t>
            </w:r>
          </w:p>
          <w:p w:rsidR="00B24E09" w:rsidRPr="003779B1" w:rsidRDefault="00F360AC" w:rsidP="003779B1">
            <w:pPr>
              <w:rPr>
                <w:rFonts w:cs="Times New Roman"/>
              </w:rPr>
            </w:pPr>
            <w:r w:rsidRPr="003779B1">
              <w:rPr>
                <w:rFonts w:cs="Times New Roman"/>
              </w:rPr>
              <w:t>Иллюстрации к</w:t>
            </w:r>
            <w:r w:rsidR="003779B1" w:rsidRPr="003779B1">
              <w:rPr>
                <w:rFonts w:cs="Times New Roman"/>
              </w:rPr>
              <w:t xml:space="preserve"> основным эмоциям.</w:t>
            </w:r>
          </w:p>
        </w:tc>
      </w:tr>
      <w:tr w:rsidR="00B24E09" w:rsidRPr="007E145A" w:rsidTr="00F360AC">
        <w:trPr>
          <w:trHeight w:val="284"/>
        </w:trPr>
        <w:tc>
          <w:tcPr>
            <w:tcW w:w="569" w:type="dxa"/>
            <w:gridSpan w:val="2"/>
            <w:vMerge/>
          </w:tcPr>
          <w:p w:rsidR="00B24E09" w:rsidRPr="007E145A" w:rsidRDefault="00B24E09" w:rsidP="001A27FE">
            <w:pPr>
              <w:ind w:right="-24"/>
              <w:rPr>
                <w:rFonts w:cs="Times New Roman"/>
              </w:rPr>
            </w:pPr>
          </w:p>
        </w:tc>
        <w:tc>
          <w:tcPr>
            <w:tcW w:w="532" w:type="dxa"/>
          </w:tcPr>
          <w:p w:rsidR="00B24E09" w:rsidRPr="007E145A" w:rsidRDefault="00B24E09" w:rsidP="001A27FE">
            <w:pPr>
              <w:ind w:right="-24"/>
              <w:rPr>
                <w:rFonts w:cs="Times New Roman"/>
              </w:rPr>
            </w:pPr>
            <w:r>
              <w:rPr>
                <w:rFonts w:cs="Times New Roman"/>
              </w:rPr>
              <w:t>4.</w:t>
            </w:r>
          </w:p>
        </w:tc>
        <w:tc>
          <w:tcPr>
            <w:tcW w:w="1417" w:type="dxa"/>
          </w:tcPr>
          <w:p w:rsidR="00B24E09" w:rsidRPr="007E145A" w:rsidRDefault="00B24E09" w:rsidP="001A27FE">
            <w:pPr>
              <w:ind w:left="-61" w:right="-24"/>
              <w:rPr>
                <w:rFonts w:cs="Times New Roman"/>
              </w:rPr>
            </w:pPr>
            <w:r w:rsidRPr="007E145A">
              <w:rPr>
                <w:rFonts w:cs="Times New Roman"/>
              </w:rPr>
              <w:t>Ритмопластика</w:t>
            </w:r>
          </w:p>
        </w:tc>
        <w:tc>
          <w:tcPr>
            <w:tcW w:w="2126" w:type="dxa"/>
          </w:tcPr>
          <w:p w:rsidR="00B24E09" w:rsidRPr="007E145A" w:rsidRDefault="00B24E09" w:rsidP="001A27FE">
            <w:pPr>
              <w:ind w:right="-24"/>
              <w:rPr>
                <w:rFonts w:cs="Times New Roman"/>
              </w:rPr>
            </w:pPr>
            <w:r w:rsidRPr="007E145A">
              <w:rPr>
                <w:rFonts w:cs="Times New Roman"/>
              </w:rPr>
              <w:t>«Веселая зарядка»</w:t>
            </w:r>
          </w:p>
        </w:tc>
        <w:tc>
          <w:tcPr>
            <w:tcW w:w="3686" w:type="dxa"/>
          </w:tcPr>
          <w:p w:rsidR="00B24E09" w:rsidRPr="007E145A" w:rsidRDefault="00B24E09" w:rsidP="001A27FE">
            <w:pPr>
              <w:pStyle w:val="a5"/>
              <w:rPr>
                <w:rFonts w:ascii="Times New Roman" w:hAnsi="Times New Roman" w:cs="Times New Roman"/>
                <w:sz w:val="24"/>
                <w:szCs w:val="24"/>
                <w:lang w:eastAsia="ru-RU"/>
              </w:rPr>
            </w:pPr>
            <w:r w:rsidRPr="007E145A">
              <w:rPr>
                <w:rFonts w:ascii="Times New Roman" w:hAnsi="Times New Roman" w:cs="Times New Roman"/>
                <w:sz w:val="24"/>
                <w:szCs w:val="24"/>
                <w:lang w:eastAsia="ru-RU"/>
              </w:rPr>
              <w:t>Практическая часть.</w:t>
            </w:r>
          </w:p>
          <w:p w:rsidR="00B24E09" w:rsidRPr="007E145A" w:rsidRDefault="00B24E09" w:rsidP="001A27FE">
            <w:pPr>
              <w:pStyle w:val="a5"/>
              <w:rPr>
                <w:rFonts w:ascii="Times New Roman" w:hAnsi="Times New Roman" w:cs="Times New Roman"/>
                <w:sz w:val="24"/>
                <w:szCs w:val="24"/>
                <w:lang w:eastAsia="ru-RU"/>
              </w:rPr>
            </w:pPr>
            <w:r w:rsidRPr="007E145A">
              <w:rPr>
                <w:rFonts w:ascii="Times New Roman" w:hAnsi="Times New Roman" w:cs="Times New Roman"/>
                <w:sz w:val="24"/>
                <w:szCs w:val="24"/>
                <w:lang w:eastAsia="ru-RU"/>
              </w:rPr>
              <w:t>Развивать умение искренне верить в любую воображаемую ситуацию.</w:t>
            </w:r>
          </w:p>
        </w:tc>
        <w:tc>
          <w:tcPr>
            <w:tcW w:w="2598" w:type="dxa"/>
          </w:tcPr>
          <w:p w:rsidR="003779B1" w:rsidRDefault="003779B1" w:rsidP="003779B1">
            <w:pPr>
              <w:pStyle w:val="a6"/>
            </w:pPr>
            <w:r>
              <w:t>Фонограмма, шапочки зверей и птиц.</w:t>
            </w:r>
          </w:p>
          <w:p w:rsidR="00B24E09" w:rsidRPr="007E145A" w:rsidRDefault="00B24E09" w:rsidP="001A27FE">
            <w:pPr>
              <w:ind w:right="-24"/>
              <w:rPr>
                <w:rFonts w:cs="Times New Roman"/>
              </w:rPr>
            </w:pPr>
          </w:p>
        </w:tc>
      </w:tr>
      <w:tr w:rsidR="00B24E09" w:rsidRPr="007E145A" w:rsidTr="00F360AC">
        <w:trPr>
          <w:trHeight w:val="741"/>
        </w:trPr>
        <w:tc>
          <w:tcPr>
            <w:tcW w:w="569" w:type="dxa"/>
            <w:gridSpan w:val="2"/>
            <w:vMerge w:val="restart"/>
            <w:textDirection w:val="btLr"/>
          </w:tcPr>
          <w:p w:rsidR="00B24E09" w:rsidRPr="007E145A" w:rsidRDefault="00B24E09" w:rsidP="001A27FE">
            <w:pPr>
              <w:ind w:left="1043" w:right="-24"/>
              <w:jc w:val="center"/>
              <w:rPr>
                <w:rFonts w:cs="Times New Roman"/>
                <w:b/>
              </w:rPr>
            </w:pPr>
            <w:r w:rsidRPr="007E145A">
              <w:rPr>
                <w:rFonts w:cs="Times New Roman"/>
                <w:b/>
              </w:rPr>
              <w:t>ноябрь</w:t>
            </w:r>
          </w:p>
        </w:tc>
        <w:tc>
          <w:tcPr>
            <w:tcW w:w="532" w:type="dxa"/>
          </w:tcPr>
          <w:p w:rsidR="00B24E09" w:rsidRPr="009C325F" w:rsidRDefault="00B24E09" w:rsidP="001A27FE">
            <w:pPr>
              <w:ind w:right="-24"/>
              <w:jc w:val="center"/>
              <w:rPr>
                <w:rFonts w:cs="Times New Roman"/>
              </w:rPr>
            </w:pPr>
            <w:r w:rsidRPr="009C325F">
              <w:rPr>
                <w:rFonts w:cs="Times New Roman"/>
              </w:rPr>
              <w:t>5.</w:t>
            </w:r>
          </w:p>
        </w:tc>
        <w:tc>
          <w:tcPr>
            <w:tcW w:w="1417" w:type="dxa"/>
          </w:tcPr>
          <w:p w:rsidR="00B24E09" w:rsidRPr="007E145A" w:rsidRDefault="00B24E09" w:rsidP="001A27FE">
            <w:pPr>
              <w:ind w:left="-61" w:right="-24"/>
              <w:rPr>
                <w:rFonts w:cs="Times New Roman"/>
              </w:rPr>
            </w:pPr>
            <w:r w:rsidRPr="007E145A">
              <w:rPr>
                <w:rFonts w:cs="Times New Roman"/>
              </w:rPr>
              <w:t>Основы театральной культуры</w:t>
            </w:r>
          </w:p>
        </w:tc>
        <w:tc>
          <w:tcPr>
            <w:tcW w:w="2126" w:type="dxa"/>
          </w:tcPr>
          <w:p w:rsidR="00B24E09" w:rsidRPr="007E145A" w:rsidRDefault="00B24E09" w:rsidP="001A27FE">
            <w:pPr>
              <w:ind w:right="-24"/>
              <w:rPr>
                <w:rFonts w:cs="Times New Roman"/>
              </w:rPr>
            </w:pPr>
            <w:r w:rsidRPr="007E145A">
              <w:rPr>
                <w:rFonts w:cs="Times New Roman"/>
                <w:lang w:eastAsia="ru-RU"/>
              </w:rPr>
              <w:t>«В гостях у сказки»</w:t>
            </w:r>
          </w:p>
        </w:tc>
        <w:tc>
          <w:tcPr>
            <w:tcW w:w="3686" w:type="dxa"/>
          </w:tcPr>
          <w:p w:rsidR="00B24E09" w:rsidRPr="007E145A" w:rsidRDefault="00B24E09" w:rsidP="001A27FE">
            <w:pPr>
              <w:pStyle w:val="a5"/>
              <w:rPr>
                <w:rFonts w:ascii="Times New Roman" w:hAnsi="Times New Roman" w:cs="Times New Roman"/>
                <w:sz w:val="24"/>
                <w:szCs w:val="24"/>
                <w:lang w:eastAsia="ru-RU"/>
              </w:rPr>
            </w:pPr>
            <w:r w:rsidRPr="007E145A">
              <w:rPr>
                <w:rFonts w:ascii="Times New Roman" w:hAnsi="Times New Roman" w:cs="Times New Roman"/>
                <w:sz w:val="24"/>
                <w:szCs w:val="24"/>
                <w:lang w:eastAsia="ru-RU"/>
              </w:rPr>
              <w:t>Теоретическая часть.</w:t>
            </w:r>
          </w:p>
          <w:p w:rsidR="00B24E09" w:rsidRPr="006D1BF5" w:rsidRDefault="00B24E09" w:rsidP="006D1BF5">
            <w:pPr>
              <w:pStyle w:val="a5"/>
              <w:rPr>
                <w:rFonts w:ascii="Times New Roman" w:hAnsi="Times New Roman" w:cs="Times New Roman"/>
                <w:sz w:val="24"/>
                <w:szCs w:val="24"/>
                <w:lang w:eastAsia="ru-RU"/>
              </w:rPr>
            </w:pPr>
            <w:r w:rsidRPr="007E145A">
              <w:rPr>
                <w:rFonts w:ascii="Times New Roman" w:hAnsi="Times New Roman" w:cs="Times New Roman"/>
                <w:sz w:val="24"/>
                <w:szCs w:val="24"/>
                <w:lang w:eastAsia="ru-RU"/>
              </w:rPr>
              <w:t>Знакомство с кукольным театром.</w:t>
            </w:r>
          </w:p>
        </w:tc>
        <w:tc>
          <w:tcPr>
            <w:tcW w:w="2598" w:type="dxa"/>
          </w:tcPr>
          <w:p w:rsidR="00B24E09" w:rsidRPr="007E145A" w:rsidRDefault="004104E4" w:rsidP="001A27FE">
            <w:pPr>
              <w:ind w:right="-24"/>
              <w:rPr>
                <w:rFonts w:cs="Times New Roman"/>
              </w:rPr>
            </w:pPr>
            <w:r w:rsidRPr="004104E4">
              <w:rPr>
                <w:rFonts w:cs="Times New Roman"/>
              </w:rPr>
              <w:t>Маски героев по сказке, костюмы</w:t>
            </w:r>
          </w:p>
        </w:tc>
      </w:tr>
      <w:tr w:rsidR="00B24E09" w:rsidRPr="007E145A" w:rsidTr="00F360AC">
        <w:trPr>
          <w:trHeight w:val="901"/>
        </w:trPr>
        <w:tc>
          <w:tcPr>
            <w:tcW w:w="569" w:type="dxa"/>
            <w:gridSpan w:val="2"/>
            <w:vMerge/>
          </w:tcPr>
          <w:p w:rsidR="00B24E09" w:rsidRPr="007E145A" w:rsidRDefault="00B24E09" w:rsidP="001A27FE">
            <w:pPr>
              <w:ind w:right="-24"/>
              <w:rPr>
                <w:rFonts w:cs="Times New Roman"/>
              </w:rPr>
            </w:pPr>
          </w:p>
        </w:tc>
        <w:tc>
          <w:tcPr>
            <w:tcW w:w="532" w:type="dxa"/>
          </w:tcPr>
          <w:p w:rsidR="00B24E09" w:rsidRPr="007E145A" w:rsidRDefault="00B24E09" w:rsidP="001A27FE">
            <w:pPr>
              <w:ind w:right="-24"/>
              <w:rPr>
                <w:rFonts w:cs="Times New Roman"/>
              </w:rPr>
            </w:pPr>
            <w:r>
              <w:rPr>
                <w:rFonts w:cs="Times New Roman"/>
              </w:rPr>
              <w:t>6.</w:t>
            </w:r>
          </w:p>
        </w:tc>
        <w:tc>
          <w:tcPr>
            <w:tcW w:w="1417" w:type="dxa"/>
          </w:tcPr>
          <w:p w:rsidR="00B24E09" w:rsidRPr="007E145A" w:rsidRDefault="00B24E09" w:rsidP="001A27FE">
            <w:pPr>
              <w:ind w:left="-61" w:right="-24"/>
              <w:rPr>
                <w:rFonts w:cs="Times New Roman"/>
              </w:rPr>
            </w:pPr>
            <w:r w:rsidRPr="007E145A">
              <w:rPr>
                <w:rFonts w:cs="Times New Roman"/>
              </w:rPr>
              <w:t>Театральная игра</w:t>
            </w:r>
          </w:p>
        </w:tc>
        <w:tc>
          <w:tcPr>
            <w:tcW w:w="2126" w:type="dxa"/>
          </w:tcPr>
          <w:p w:rsidR="0082055E" w:rsidRDefault="00B24E09" w:rsidP="00F360AC">
            <w:pPr>
              <w:ind w:right="-24"/>
              <w:rPr>
                <w:rFonts w:cs="Times New Roman"/>
              </w:rPr>
            </w:pPr>
            <w:r w:rsidRPr="007E145A">
              <w:rPr>
                <w:rFonts w:cs="Times New Roman"/>
              </w:rPr>
              <w:t>Премьера сказки «</w:t>
            </w:r>
            <w:r w:rsidR="00F360AC">
              <w:rPr>
                <w:rFonts w:cs="Times New Roman"/>
              </w:rPr>
              <w:t>Колобок</w:t>
            </w:r>
            <w:r w:rsidRPr="007E145A">
              <w:rPr>
                <w:rFonts w:cs="Times New Roman"/>
              </w:rPr>
              <w:t xml:space="preserve">» </w:t>
            </w:r>
          </w:p>
          <w:p w:rsidR="00B24E09" w:rsidRPr="007E145A" w:rsidRDefault="0082055E" w:rsidP="00F360AC">
            <w:pPr>
              <w:ind w:right="-24"/>
              <w:rPr>
                <w:rFonts w:cs="Times New Roman"/>
              </w:rPr>
            </w:pPr>
            <w:r>
              <w:rPr>
                <w:rFonts w:cs="Times New Roman"/>
              </w:rPr>
              <w:t>(по правилам дорожного движения)</w:t>
            </w:r>
          </w:p>
        </w:tc>
        <w:tc>
          <w:tcPr>
            <w:tcW w:w="3686" w:type="dxa"/>
          </w:tcPr>
          <w:p w:rsidR="00B24E09" w:rsidRPr="007E145A" w:rsidRDefault="00B24E09" w:rsidP="001A27FE">
            <w:pPr>
              <w:ind w:right="-24"/>
              <w:rPr>
                <w:rFonts w:cs="Times New Roman"/>
              </w:rPr>
            </w:pPr>
            <w:r w:rsidRPr="007E145A">
              <w:rPr>
                <w:rFonts w:cs="Times New Roman"/>
              </w:rPr>
              <w:t>Теоретическая часть.</w:t>
            </w:r>
          </w:p>
          <w:p w:rsidR="00B24E09" w:rsidRPr="007E145A" w:rsidRDefault="00B24E09" w:rsidP="00F360AC">
            <w:pPr>
              <w:ind w:right="-24"/>
              <w:rPr>
                <w:rFonts w:cs="Times New Roman"/>
              </w:rPr>
            </w:pPr>
            <w:r w:rsidRPr="007E145A">
              <w:rPr>
                <w:rFonts w:cs="Times New Roman"/>
              </w:rPr>
              <w:t xml:space="preserve">Познакомить детей со сценарием музыкальной сказки </w:t>
            </w:r>
            <w:r w:rsidR="00F360AC" w:rsidRPr="007E145A">
              <w:rPr>
                <w:rFonts w:cs="Times New Roman"/>
              </w:rPr>
              <w:t>«</w:t>
            </w:r>
            <w:r w:rsidR="00F360AC">
              <w:rPr>
                <w:rFonts w:cs="Times New Roman"/>
              </w:rPr>
              <w:t xml:space="preserve">Колобок». </w:t>
            </w:r>
            <w:r w:rsidRPr="007E145A">
              <w:rPr>
                <w:rFonts w:cs="Times New Roman"/>
              </w:rPr>
              <w:t>Учить детей выражать свое мнение по поводу сказки на новый лад. Дополнить сказку нужными эпизодами. Воспитывать умение прислушиваться к мнению других, развивать выдержку и терпение</w:t>
            </w:r>
          </w:p>
        </w:tc>
        <w:tc>
          <w:tcPr>
            <w:tcW w:w="2598" w:type="dxa"/>
          </w:tcPr>
          <w:p w:rsidR="00B24E09" w:rsidRPr="007E145A" w:rsidRDefault="00F360AC" w:rsidP="001A27FE">
            <w:pPr>
              <w:ind w:right="-24"/>
              <w:rPr>
                <w:rFonts w:cs="Times New Roman"/>
              </w:rPr>
            </w:pPr>
            <w:r w:rsidRPr="004104E4">
              <w:rPr>
                <w:rFonts w:cs="Times New Roman"/>
              </w:rPr>
              <w:t>Декорация зимней</w:t>
            </w:r>
            <w:r w:rsidR="004104E4" w:rsidRPr="004104E4">
              <w:rPr>
                <w:rFonts w:cs="Times New Roman"/>
              </w:rPr>
              <w:t xml:space="preserve"> полянки, музыкальные записи для имитационных этюдов</w:t>
            </w:r>
          </w:p>
        </w:tc>
      </w:tr>
      <w:tr w:rsidR="00B24E09" w:rsidRPr="007E145A" w:rsidTr="00F360AC">
        <w:trPr>
          <w:trHeight w:val="843"/>
        </w:trPr>
        <w:tc>
          <w:tcPr>
            <w:tcW w:w="569" w:type="dxa"/>
            <w:gridSpan w:val="2"/>
            <w:vMerge w:val="restart"/>
            <w:textDirection w:val="btLr"/>
          </w:tcPr>
          <w:p w:rsidR="00B24E09" w:rsidRPr="001119C0" w:rsidRDefault="00B24E09" w:rsidP="001A27FE">
            <w:pPr>
              <w:ind w:left="113" w:right="-24"/>
              <w:jc w:val="center"/>
              <w:rPr>
                <w:rFonts w:cs="Times New Roman"/>
                <w:b/>
              </w:rPr>
            </w:pPr>
            <w:r w:rsidRPr="001119C0">
              <w:rPr>
                <w:rFonts w:cs="Times New Roman"/>
                <w:b/>
              </w:rPr>
              <w:t>декабрь</w:t>
            </w:r>
          </w:p>
        </w:tc>
        <w:tc>
          <w:tcPr>
            <w:tcW w:w="532" w:type="dxa"/>
          </w:tcPr>
          <w:p w:rsidR="00B24E09" w:rsidRPr="007E145A" w:rsidRDefault="00B24E09" w:rsidP="001A27FE">
            <w:pPr>
              <w:ind w:right="-24"/>
              <w:rPr>
                <w:rFonts w:cs="Times New Roman"/>
              </w:rPr>
            </w:pPr>
            <w:r>
              <w:rPr>
                <w:rFonts w:cs="Times New Roman"/>
              </w:rPr>
              <w:t>7.</w:t>
            </w:r>
          </w:p>
        </w:tc>
        <w:tc>
          <w:tcPr>
            <w:tcW w:w="1417" w:type="dxa"/>
          </w:tcPr>
          <w:p w:rsidR="00B24E09" w:rsidRPr="007E145A" w:rsidRDefault="00B24E09" w:rsidP="001A27FE">
            <w:pPr>
              <w:ind w:left="-61" w:right="-24"/>
              <w:rPr>
                <w:rFonts w:cs="Times New Roman"/>
              </w:rPr>
            </w:pPr>
            <w:r w:rsidRPr="007E145A">
              <w:rPr>
                <w:rFonts w:cs="Times New Roman"/>
              </w:rPr>
              <w:t>Культура и техника речи</w:t>
            </w:r>
          </w:p>
          <w:p w:rsidR="00B24E09" w:rsidRPr="007E145A" w:rsidRDefault="00B24E09" w:rsidP="001A27FE">
            <w:pPr>
              <w:ind w:left="-61" w:right="-24"/>
              <w:rPr>
                <w:rFonts w:cs="Times New Roman"/>
              </w:rPr>
            </w:pPr>
          </w:p>
        </w:tc>
        <w:tc>
          <w:tcPr>
            <w:tcW w:w="2126" w:type="dxa"/>
          </w:tcPr>
          <w:p w:rsidR="0082055E" w:rsidRDefault="000F3728" w:rsidP="001A27FE">
            <w:pPr>
              <w:ind w:right="-24"/>
              <w:rPr>
                <w:rFonts w:cs="Times New Roman"/>
              </w:rPr>
            </w:pPr>
            <w:r w:rsidRPr="007E145A">
              <w:rPr>
                <w:rFonts w:cs="Times New Roman"/>
              </w:rPr>
              <w:t>«</w:t>
            </w:r>
            <w:r>
              <w:rPr>
                <w:rFonts w:cs="Times New Roman"/>
              </w:rPr>
              <w:t>Колобок</w:t>
            </w:r>
            <w:r w:rsidRPr="007E145A">
              <w:rPr>
                <w:rFonts w:cs="Times New Roman"/>
              </w:rPr>
              <w:t xml:space="preserve">» </w:t>
            </w:r>
          </w:p>
          <w:p w:rsidR="00B24E09" w:rsidRPr="007E145A" w:rsidRDefault="0082055E" w:rsidP="001A27FE">
            <w:pPr>
              <w:ind w:right="-24"/>
              <w:rPr>
                <w:rFonts w:cs="Times New Roman"/>
              </w:rPr>
            </w:pPr>
            <w:r w:rsidRPr="0082055E">
              <w:rPr>
                <w:rFonts w:cs="Times New Roman"/>
              </w:rPr>
              <w:t>(по правилам дорожного движения)</w:t>
            </w:r>
          </w:p>
        </w:tc>
        <w:tc>
          <w:tcPr>
            <w:tcW w:w="3686" w:type="dxa"/>
          </w:tcPr>
          <w:p w:rsidR="00B24E09" w:rsidRPr="007E145A" w:rsidRDefault="00B24E09" w:rsidP="001A27FE">
            <w:pPr>
              <w:ind w:right="-24"/>
              <w:rPr>
                <w:rFonts w:cs="Times New Roman"/>
              </w:rPr>
            </w:pPr>
            <w:r w:rsidRPr="007E145A">
              <w:rPr>
                <w:rFonts w:cs="Times New Roman"/>
              </w:rPr>
              <w:t>Практическая часть.</w:t>
            </w:r>
          </w:p>
          <w:p w:rsidR="00B24E09" w:rsidRPr="007E145A" w:rsidRDefault="00B24E09" w:rsidP="001A27FE">
            <w:pPr>
              <w:ind w:right="-24"/>
              <w:rPr>
                <w:rFonts w:cs="Times New Roman"/>
              </w:rPr>
            </w:pPr>
            <w:r w:rsidRPr="007E145A">
              <w:rPr>
                <w:rFonts w:cs="Times New Roman"/>
              </w:rPr>
              <w:t xml:space="preserve">Развивать умение строить диалоги между героями музыкальной сказки в придуманных обстоятельствах. Развивать связную речь детей. Воспитывать уверенность. </w:t>
            </w:r>
          </w:p>
          <w:p w:rsidR="00B24E09" w:rsidRPr="007E145A" w:rsidRDefault="00B24E09" w:rsidP="001A27FE">
            <w:pPr>
              <w:ind w:right="-24"/>
              <w:rPr>
                <w:rFonts w:cs="Times New Roman"/>
              </w:rPr>
            </w:pPr>
            <w:r w:rsidRPr="007E145A">
              <w:rPr>
                <w:rFonts w:cs="Times New Roman"/>
              </w:rPr>
              <w:t>Выступление со спектаклем перед детьми ДОУ и родителями</w:t>
            </w:r>
          </w:p>
        </w:tc>
        <w:tc>
          <w:tcPr>
            <w:tcW w:w="2598" w:type="dxa"/>
          </w:tcPr>
          <w:p w:rsidR="00B24E09" w:rsidRDefault="003779B1" w:rsidP="001A27FE">
            <w:pPr>
              <w:ind w:right="-24"/>
              <w:rPr>
                <w:rFonts w:cs="Times New Roman"/>
              </w:rPr>
            </w:pPr>
            <w:r w:rsidRPr="003779B1">
              <w:rPr>
                <w:rFonts w:cs="Times New Roman"/>
              </w:rPr>
              <w:t>Музыкальное сопровождение, атрибуты к сказке, шапочки</w:t>
            </w:r>
            <w:r>
              <w:rPr>
                <w:rFonts w:cs="Times New Roman"/>
              </w:rPr>
              <w:t>,</w:t>
            </w:r>
            <w:r w:rsidRPr="003779B1">
              <w:rPr>
                <w:rFonts w:cs="Times New Roman"/>
              </w:rPr>
              <w:t xml:space="preserve"> костюм</w:t>
            </w:r>
            <w:r>
              <w:rPr>
                <w:rFonts w:cs="Times New Roman"/>
              </w:rPr>
              <w:t>ы</w:t>
            </w:r>
            <w:r w:rsidRPr="003779B1">
              <w:rPr>
                <w:rFonts w:cs="Times New Roman"/>
              </w:rPr>
              <w:t xml:space="preserve"> героев,</w:t>
            </w:r>
          </w:p>
          <w:p w:rsidR="00B24E09" w:rsidRDefault="00B24E09" w:rsidP="001A27FE">
            <w:pPr>
              <w:ind w:right="-24"/>
              <w:rPr>
                <w:rFonts w:cs="Times New Roman"/>
              </w:rPr>
            </w:pPr>
          </w:p>
          <w:p w:rsidR="00B24E09" w:rsidRDefault="00B24E09" w:rsidP="001A27FE">
            <w:pPr>
              <w:ind w:right="-24"/>
              <w:rPr>
                <w:rFonts w:cs="Times New Roman"/>
              </w:rPr>
            </w:pPr>
          </w:p>
          <w:p w:rsidR="00B24E09" w:rsidRDefault="00B24E09" w:rsidP="001A27FE">
            <w:pPr>
              <w:ind w:right="-24"/>
              <w:rPr>
                <w:rFonts w:cs="Times New Roman"/>
              </w:rPr>
            </w:pPr>
          </w:p>
          <w:p w:rsidR="00B24E09" w:rsidRPr="007E145A" w:rsidRDefault="00B24E09" w:rsidP="001A27FE">
            <w:pPr>
              <w:ind w:right="-24"/>
              <w:rPr>
                <w:rFonts w:cs="Times New Roman"/>
              </w:rPr>
            </w:pPr>
          </w:p>
        </w:tc>
      </w:tr>
      <w:tr w:rsidR="00B24E09" w:rsidRPr="007E145A" w:rsidTr="00F360AC">
        <w:trPr>
          <w:trHeight w:val="797"/>
        </w:trPr>
        <w:tc>
          <w:tcPr>
            <w:tcW w:w="569" w:type="dxa"/>
            <w:gridSpan w:val="2"/>
            <w:vMerge/>
          </w:tcPr>
          <w:p w:rsidR="00B24E09" w:rsidRPr="007E145A" w:rsidRDefault="00B24E09" w:rsidP="001A27FE">
            <w:pPr>
              <w:ind w:right="-24"/>
              <w:rPr>
                <w:rFonts w:cs="Times New Roman"/>
              </w:rPr>
            </w:pPr>
          </w:p>
        </w:tc>
        <w:tc>
          <w:tcPr>
            <w:tcW w:w="532" w:type="dxa"/>
          </w:tcPr>
          <w:p w:rsidR="00B24E09" w:rsidRPr="007E145A" w:rsidRDefault="00B24E09" w:rsidP="001A27FE">
            <w:pPr>
              <w:ind w:right="-24"/>
              <w:rPr>
                <w:rFonts w:cs="Times New Roman"/>
              </w:rPr>
            </w:pPr>
            <w:r>
              <w:rPr>
                <w:rFonts w:cs="Times New Roman"/>
              </w:rPr>
              <w:t>8.</w:t>
            </w:r>
          </w:p>
        </w:tc>
        <w:tc>
          <w:tcPr>
            <w:tcW w:w="1417" w:type="dxa"/>
          </w:tcPr>
          <w:p w:rsidR="00B24E09" w:rsidRPr="007E145A" w:rsidRDefault="00B24E09" w:rsidP="001A27FE">
            <w:pPr>
              <w:ind w:left="-61" w:right="-24"/>
              <w:rPr>
                <w:rFonts w:cs="Times New Roman"/>
              </w:rPr>
            </w:pPr>
            <w:r w:rsidRPr="007E145A">
              <w:rPr>
                <w:rFonts w:cs="Times New Roman"/>
              </w:rPr>
              <w:t>Ритмопластика</w:t>
            </w:r>
          </w:p>
        </w:tc>
        <w:tc>
          <w:tcPr>
            <w:tcW w:w="2126" w:type="dxa"/>
          </w:tcPr>
          <w:p w:rsidR="00B24E09" w:rsidRPr="007E145A" w:rsidRDefault="00B24E09" w:rsidP="001A27FE">
            <w:pPr>
              <w:ind w:right="-24"/>
              <w:rPr>
                <w:rFonts w:cs="Times New Roman"/>
              </w:rPr>
            </w:pPr>
            <w:r w:rsidRPr="007E145A">
              <w:rPr>
                <w:rFonts w:cs="Times New Roman"/>
              </w:rPr>
              <w:t>«В мире животных»</w:t>
            </w:r>
          </w:p>
        </w:tc>
        <w:tc>
          <w:tcPr>
            <w:tcW w:w="3686" w:type="dxa"/>
          </w:tcPr>
          <w:p w:rsidR="00B24E09" w:rsidRPr="007E145A" w:rsidRDefault="00B24E09" w:rsidP="001A27FE">
            <w:pPr>
              <w:pStyle w:val="a5"/>
              <w:rPr>
                <w:rFonts w:ascii="Times New Roman" w:hAnsi="Times New Roman" w:cs="Times New Roman"/>
                <w:sz w:val="24"/>
                <w:szCs w:val="24"/>
                <w:lang w:eastAsia="ru-RU"/>
              </w:rPr>
            </w:pPr>
            <w:r w:rsidRPr="007E145A">
              <w:rPr>
                <w:rFonts w:ascii="Times New Roman" w:hAnsi="Times New Roman" w:cs="Times New Roman"/>
                <w:sz w:val="24"/>
                <w:szCs w:val="24"/>
                <w:lang w:eastAsia="ru-RU"/>
              </w:rPr>
              <w:t>Практическая часть.</w:t>
            </w:r>
          </w:p>
          <w:p w:rsidR="00B24E09" w:rsidRDefault="00B24E09" w:rsidP="001A27FE">
            <w:pPr>
              <w:ind w:right="-24"/>
              <w:rPr>
                <w:rFonts w:cs="Times New Roman"/>
                <w:lang w:eastAsia="ru-RU"/>
              </w:rPr>
            </w:pPr>
            <w:r w:rsidRPr="007E145A">
              <w:rPr>
                <w:rFonts w:cs="Times New Roman"/>
                <w:lang w:eastAsia="ru-RU"/>
              </w:rPr>
              <w:t>Учить создавать образ живых существ с помощью выразительных пластических движений.</w:t>
            </w:r>
          </w:p>
          <w:p w:rsidR="00F360AC" w:rsidRPr="007E145A" w:rsidRDefault="00F360AC" w:rsidP="001A27FE">
            <w:pPr>
              <w:ind w:right="-24"/>
              <w:rPr>
                <w:rFonts w:cs="Times New Roman"/>
                <w:lang w:eastAsia="ru-RU"/>
              </w:rPr>
            </w:pPr>
          </w:p>
        </w:tc>
        <w:tc>
          <w:tcPr>
            <w:tcW w:w="2598" w:type="dxa"/>
          </w:tcPr>
          <w:p w:rsidR="004104E4" w:rsidRDefault="004104E4" w:rsidP="004104E4">
            <w:pPr>
              <w:ind w:right="-24"/>
              <w:rPr>
                <w:rFonts w:cs="Times New Roman"/>
              </w:rPr>
            </w:pPr>
            <w:r w:rsidRPr="004104E4">
              <w:rPr>
                <w:rFonts w:cs="Times New Roman"/>
              </w:rPr>
              <w:t>Маски зверей, музыкальное сопровождение.</w:t>
            </w:r>
          </w:p>
          <w:p w:rsidR="00B24E09" w:rsidRPr="007E145A" w:rsidRDefault="00B24E09" w:rsidP="001A27FE">
            <w:pPr>
              <w:ind w:right="-24"/>
              <w:rPr>
                <w:rFonts w:cs="Times New Roman"/>
              </w:rPr>
            </w:pPr>
          </w:p>
        </w:tc>
      </w:tr>
      <w:tr w:rsidR="00B24E09" w:rsidRPr="007E145A" w:rsidTr="00F360AC">
        <w:trPr>
          <w:trHeight w:val="281"/>
        </w:trPr>
        <w:tc>
          <w:tcPr>
            <w:tcW w:w="553" w:type="dxa"/>
            <w:vMerge w:val="restart"/>
            <w:textDirection w:val="btLr"/>
          </w:tcPr>
          <w:p w:rsidR="00B24E09" w:rsidRPr="007E145A" w:rsidRDefault="00B24E09" w:rsidP="001A27FE">
            <w:pPr>
              <w:ind w:left="1295" w:right="-24"/>
              <w:rPr>
                <w:rFonts w:cs="Times New Roman"/>
                <w:b/>
              </w:rPr>
            </w:pPr>
            <w:r>
              <w:rPr>
                <w:rFonts w:cs="Times New Roman"/>
                <w:b/>
              </w:rPr>
              <w:lastRenderedPageBreak/>
              <w:t>январь</w:t>
            </w:r>
          </w:p>
        </w:tc>
        <w:tc>
          <w:tcPr>
            <w:tcW w:w="548" w:type="dxa"/>
            <w:gridSpan w:val="2"/>
          </w:tcPr>
          <w:p w:rsidR="00B24E09" w:rsidRPr="009C325F" w:rsidRDefault="00B24E09" w:rsidP="001A27FE">
            <w:pPr>
              <w:ind w:right="-24"/>
              <w:jc w:val="center"/>
              <w:rPr>
                <w:rFonts w:cs="Times New Roman"/>
              </w:rPr>
            </w:pPr>
            <w:r>
              <w:rPr>
                <w:rFonts w:cs="Times New Roman"/>
              </w:rPr>
              <w:t>9.</w:t>
            </w:r>
          </w:p>
        </w:tc>
        <w:tc>
          <w:tcPr>
            <w:tcW w:w="1417" w:type="dxa"/>
          </w:tcPr>
          <w:p w:rsidR="00B24E09" w:rsidRPr="007E145A" w:rsidRDefault="00B24E09" w:rsidP="001A27FE">
            <w:pPr>
              <w:ind w:left="-61" w:right="-24"/>
              <w:rPr>
                <w:rFonts w:cs="Times New Roman"/>
              </w:rPr>
            </w:pPr>
            <w:r w:rsidRPr="007E145A">
              <w:rPr>
                <w:rFonts w:cs="Times New Roman"/>
              </w:rPr>
              <w:t>Основы театральной культуры</w:t>
            </w:r>
          </w:p>
          <w:p w:rsidR="00B24E09" w:rsidRPr="007E145A" w:rsidRDefault="00B24E09" w:rsidP="001A27FE">
            <w:pPr>
              <w:ind w:left="-61" w:right="-24"/>
              <w:rPr>
                <w:rFonts w:cs="Times New Roman"/>
              </w:rPr>
            </w:pPr>
          </w:p>
        </w:tc>
        <w:tc>
          <w:tcPr>
            <w:tcW w:w="2126" w:type="dxa"/>
          </w:tcPr>
          <w:p w:rsidR="00B24E09" w:rsidRPr="007E145A" w:rsidRDefault="00B24E09" w:rsidP="001A27FE">
            <w:pPr>
              <w:ind w:left="-14" w:right="-24" w:firstLine="14"/>
              <w:rPr>
                <w:rFonts w:cs="Times New Roman"/>
              </w:rPr>
            </w:pPr>
            <w:r w:rsidRPr="007E145A">
              <w:rPr>
                <w:rFonts w:cs="Times New Roman"/>
              </w:rPr>
              <w:t>«Как вести себя в театре?».</w:t>
            </w:r>
          </w:p>
          <w:p w:rsidR="00B24E09" w:rsidRPr="007E145A" w:rsidRDefault="00B24E09" w:rsidP="001A27FE">
            <w:pPr>
              <w:ind w:right="-24"/>
              <w:rPr>
                <w:rFonts w:cs="Times New Roman"/>
              </w:rPr>
            </w:pPr>
          </w:p>
        </w:tc>
        <w:tc>
          <w:tcPr>
            <w:tcW w:w="3686" w:type="dxa"/>
          </w:tcPr>
          <w:p w:rsidR="00B24E09" w:rsidRPr="007E145A" w:rsidRDefault="00B24E09" w:rsidP="001A27FE">
            <w:pPr>
              <w:ind w:right="-24"/>
              <w:rPr>
                <w:rFonts w:cs="Times New Roman"/>
              </w:rPr>
            </w:pPr>
            <w:r w:rsidRPr="007E145A">
              <w:rPr>
                <w:rFonts w:cs="Times New Roman"/>
              </w:rPr>
              <w:t>Теоретическая часть.</w:t>
            </w:r>
          </w:p>
          <w:p w:rsidR="00B24E09" w:rsidRPr="007E145A" w:rsidRDefault="00B24E09" w:rsidP="001A27FE">
            <w:pPr>
              <w:ind w:right="-24"/>
              <w:rPr>
                <w:rFonts w:cs="Times New Roman"/>
              </w:rPr>
            </w:pPr>
            <w:r w:rsidRPr="007E145A">
              <w:rPr>
                <w:rFonts w:cs="Times New Roman"/>
              </w:rPr>
              <w:t>Знакомство с понятиями «этика» и «этикет».</w:t>
            </w:r>
          </w:p>
          <w:p w:rsidR="00B24E09" w:rsidRPr="007E145A" w:rsidRDefault="00B24E09" w:rsidP="001A27FE">
            <w:pPr>
              <w:ind w:right="-24"/>
              <w:rPr>
                <w:rFonts w:cs="Times New Roman"/>
              </w:rPr>
            </w:pPr>
            <w:r w:rsidRPr="007E145A">
              <w:rPr>
                <w:rFonts w:cs="Times New Roman"/>
              </w:rPr>
              <w:t>Воспитывать культуру поведения в театре и на концерте.</w:t>
            </w:r>
          </w:p>
        </w:tc>
        <w:tc>
          <w:tcPr>
            <w:tcW w:w="2598" w:type="dxa"/>
          </w:tcPr>
          <w:p w:rsidR="00B24E09" w:rsidRPr="007E145A" w:rsidRDefault="00120169" w:rsidP="001A27FE">
            <w:pPr>
              <w:ind w:right="-24"/>
              <w:rPr>
                <w:rFonts w:cs="Times New Roman"/>
              </w:rPr>
            </w:pPr>
            <w:r>
              <w:rPr>
                <w:rFonts w:cs="Times New Roman"/>
              </w:rPr>
              <w:t>презентация</w:t>
            </w:r>
          </w:p>
        </w:tc>
      </w:tr>
      <w:tr w:rsidR="00B24E09" w:rsidRPr="007E145A" w:rsidTr="00F360AC">
        <w:trPr>
          <w:trHeight w:val="342"/>
        </w:trPr>
        <w:tc>
          <w:tcPr>
            <w:tcW w:w="553" w:type="dxa"/>
            <w:vMerge/>
          </w:tcPr>
          <w:p w:rsidR="00B24E09" w:rsidRPr="007E145A" w:rsidRDefault="00B24E09" w:rsidP="001A27FE">
            <w:pPr>
              <w:ind w:right="-24"/>
              <w:rPr>
                <w:rFonts w:cs="Times New Roman"/>
              </w:rPr>
            </w:pPr>
          </w:p>
        </w:tc>
        <w:tc>
          <w:tcPr>
            <w:tcW w:w="548" w:type="dxa"/>
            <w:gridSpan w:val="2"/>
          </w:tcPr>
          <w:p w:rsidR="00B24E09" w:rsidRPr="007E145A" w:rsidRDefault="00B24E09" w:rsidP="001A27FE">
            <w:pPr>
              <w:ind w:right="-24"/>
              <w:jc w:val="center"/>
              <w:rPr>
                <w:rFonts w:cs="Times New Roman"/>
              </w:rPr>
            </w:pPr>
            <w:r>
              <w:rPr>
                <w:rFonts w:cs="Times New Roman"/>
              </w:rPr>
              <w:t>10.</w:t>
            </w:r>
          </w:p>
        </w:tc>
        <w:tc>
          <w:tcPr>
            <w:tcW w:w="1417" w:type="dxa"/>
          </w:tcPr>
          <w:p w:rsidR="00B24E09" w:rsidRPr="007E145A" w:rsidRDefault="00B24E09" w:rsidP="001A27FE">
            <w:pPr>
              <w:ind w:left="-61" w:right="-24"/>
              <w:rPr>
                <w:rFonts w:cs="Times New Roman"/>
              </w:rPr>
            </w:pPr>
            <w:r w:rsidRPr="007E145A">
              <w:rPr>
                <w:rFonts w:cs="Times New Roman"/>
              </w:rPr>
              <w:t>Театральная игра</w:t>
            </w:r>
          </w:p>
        </w:tc>
        <w:tc>
          <w:tcPr>
            <w:tcW w:w="2126" w:type="dxa"/>
          </w:tcPr>
          <w:p w:rsidR="00B24E09" w:rsidRPr="007E145A" w:rsidRDefault="00B24E09" w:rsidP="001A27FE">
            <w:pPr>
              <w:ind w:right="-24"/>
              <w:rPr>
                <w:rFonts w:cs="Times New Roman"/>
              </w:rPr>
            </w:pPr>
            <w:r w:rsidRPr="007E145A">
              <w:rPr>
                <w:rFonts w:cs="Times New Roman"/>
              </w:rPr>
              <w:t>"Что мы делали, не скажем".</w:t>
            </w:r>
          </w:p>
        </w:tc>
        <w:tc>
          <w:tcPr>
            <w:tcW w:w="3686" w:type="dxa"/>
          </w:tcPr>
          <w:p w:rsidR="00B24E09" w:rsidRPr="007E145A" w:rsidRDefault="00B24E09" w:rsidP="001A27FE">
            <w:pPr>
              <w:ind w:right="-24"/>
              <w:rPr>
                <w:rFonts w:cs="Times New Roman"/>
              </w:rPr>
            </w:pPr>
            <w:r w:rsidRPr="007E145A">
              <w:rPr>
                <w:rFonts w:cs="Times New Roman"/>
              </w:rPr>
              <w:t>Практическая часть.</w:t>
            </w:r>
          </w:p>
          <w:p w:rsidR="00B24E09" w:rsidRPr="007E145A" w:rsidRDefault="00B24E09" w:rsidP="001A27FE">
            <w:pPr>
              <w:ind w:right="-24"/>
              <w:rPr>
                <w:rFonts w:cs="Times New Roman"/>
              </w:rPr>
            </w:pPr>
            <w:r w:rsidRPr="007E145A">
              <w:rPr>
                <w:rFonts w:cs="Times New Roman"/>
              </w:rPr>
              <w:t>Учить снимать зажатость и скованность, а также согласовывать свои действия с другими детьми</w:t>
            </w:r>
          </w:p>
        </w:tc>
        <w:tc>
          <w:tcPr>
            <w:tcW w:w="2598" w:type="dxa"/>
          </w:tcPr>
          <w:p w:rsidR="00B24E09" w:rsidRPr="007E145A" w:rsidRDefault="00120169" w:rsidP="001A27FE">
            <w:pPr>
              <w:ind w:right="-24"/>
              <w:rPr>
                <w:rFonts w:cs="Times New Roman"/>
              </w:rPr>
            </w:pPr>
            <w:r w:rsidRPr="004104E4">
              <w:rPr>
                <w:rFonts w:cs="Times New Roman"/>
              </w:rPr>
              <w:t>Музыкальное сопровождение</w:t>
            </w:r>
          </w:p>
        </w:tc>
      </w:tr>
      <w:tr w:rsidR="00B24E09" w:rsidRPr="007E145A" w:rsidTr="00F360AC">
        <w:trPr>
          <w:trHeight w:val="469"/>
        </w:trPr>
        <w:tc>
          <w:tcPr>
            <w:tcW w:w="553" w:type="dxa"/>
            <w:vMerge w:val="restart"/>
            <w:textDirection w:val="btLr"/>
          </w:tcPr>
          <w:p w:rsidR="00B24E09" w:rsidRPr="001119C0" w:rsidRDefault="00B24E09" w:rsidP="001A27FE">
            <w:pPr>
              <w:ind w:left="113" w:right="-24"/>
              <w:jc w:val="center"/>
              <w:rPr>
                <w:rFonts w:cs="Times New Roman"/>
                <w:b/>
              </w:rPr>
            </w:pPr>
            <w:r w:rsidRPr="001119C0">
              <w:rPr>
                <w:rFonts w:cs="Times New Roman"/>
                <w:b/>
              </w:rPr>
              <w:t>февраль</w:t>
            </w:r>
          </w:p>
        </w:tc>
        <w:tc>
          <w:tcPr>
            <w:tcW w:w="548" w:type="dxa"/>
            <w:gridSpan w:val="2"/>
          </w:tcPr>
          <w:p w:rsidR="00B24E09" w:rsidRPr="007E145A" w:rsidRDefault="00B24E09" w:rsidP="001A27FE">
            <w:pPr>
              <w:ind w:right="-24"/>
              <w:rPr>
                <w:rFonts w:cs="Times New Roman"/>
              </w:rPr>
            </w:pPr>
            <w:r w:rsidRPr="009C325F">
              <w:rPr>
                <w:rFonts w:cs="Times New Roman"/>
              </w:rPr>
              <w:t>11.</w:t>
            </w:r>
          </w:p>
        </w:tc>
        <w:tc>
          <w:tcPr>
            <w:tcW w:w="1417" w:type="dxa"/>
          </w:tcPr>
          <w:p w:rsidR="00B24E09" w:rsidRPr="007E145A" w:rsidRDefault="00B24E09" w:rsidP="001A27FE">
            <w:pPr>
              <w:ind w:left="-61" w:right="-24"/>
              <w:rPr>
                <w:rFonts w:cs="Times New Roman"/>
              </w:rPr>
            </w:pPr>
            <w:r w:rsidRPr="007E145A">
              <w:rPr>
                <w:rFonts w:cs="Times New Roman"/>
              </w:rPr>
              <w:t>Культура и техника речи</w:t>
            </w:r>
          </w:p>
          <w:p w:rsidR="00B24E09" w:rsidRPr="007E145A" w:rsidRDefault="00B24E09" w:rsidP="001A27FE">
            <w:pPr>
              <w:ind w:left="-61" w:right="-24"/>
              <w:rPr>
                <w:rFonts w:cs="Times New Roman"/>
              </w:rPr>
            </w:pPr>
          </w:p>
        </w:tc>
        <w:tc>
          <w:tcPr>
            <w:tcW w:w="2126" w:type="dxa"/>
          </w:tcPr>
          <w:p w:rsidR="00B24E09" w:rsidRPr="007E145A" w:rsidRDefault="00B24E09" w:rsidP="001A27FE">
            <w:pPr>
              <w:ind w:right="-24"/>
              <w:rPr>
                <w:rFonts w:cs="Times New Roman"/>
              </w:rPr>
            </w:pPr>
            <w:r w:rsidRPr="007E145A">
              <w:rPr>
                <w:rFonts w:cs="Times New Roman"/>
              </w:rPr>
              <w:t>«Игра со свечой»</w:t>
            </w:r>
          </w:p>
        </w:tc>
        <w:tc>
          <w:tcPr>
            <w:tcW w:w="3686" w:type="dxa"/>
          </w:tcPr>
          <w:p w:rsidR="00B24E09" w:rsidRPr="007E145A" w:rsidRDefault="00B24E09" w:rsidP="001A27FE">
            <w:pPr>
              <w:ind w:right="-24"/>
              <w:rPr>
                <w:rFonts w:cs="Times New Roman"/>
              </w:rPr>
            </w:pPr>
            <w:r w:rsidRPr="007E145A">
              <w:rPr>
                <w:rFonts w:cs="Times New Roman"/>
              </w:rPr>
              <w:t>Практическая часть.</w:t>
            </w:r>
          </w:p>
          <w:p w:rsidR="00B24E09" w:rsidRPr="007E145A" w:rsidRDefault="00B24E09" w:rsidP="001A27FE">
            <w:pPr>
              <w:ind w:right="-24"/>
              <w:rPr>
                <w:rFonts w:cs="Times New Roman"/>
              </w:rPr>
            </w:pPr>
            <w:r w:rsidRPr="007E145A">
              <w:rPr>
                <w:rFonts w:cs="Times New Roman"/>
              </w:rPr>
              <w:t>Развивать речевое дыхание, тренировать 3 вида дыхания.</w:t>
            </w:r>
          </w:p>
        </w:tc>
        <w:tc>
          <w:tcPr>
            <w:tcW w:w="2598" w:type="dxa"/>
          </w:tcPr>
          <w:p w:rsidR="00B24E09" w:rsidRPr="007E145A" w:rsidRDefault="003779B1" w:rsidP="001A27FE">
            <w:pPr>
              <w:ind w:right="-24"/>
              <w:rPr>
                <w:rFonts w:cs="Times New Roman"/>
              </w:rPr>
            </w:pPr>
            <w:r>
              <w:rPr>
                <w:rFonts w:cs="Times New Roman"/>
              </w:rPr>
              <w:t xml:space="preserve">Свеча </w:t>
            </w:r>
          </w:p>
        </w:tc>
      </w:tr>
      <w:tr w:rsidR="00B24E09" w:rsidRPr="007E145A" w:rsidTr="00F360AC">
        <w:trPr>
          <w:trHeight w:val="620"/>
        </w:trPr>
        <w:tc>
          <w:tcPr>
            <w:tcW w:w="553" w:type="dxa"/>
            <w:vMerge/>
          </w:tcPr>
          <w:p w:rsidR="00B24E09" w:rsidRPr="007E145A" w:rsidRDefault="00B24E09" w:rsidP="001A27FE">
            <w:pPr>
              <w:ind w:right="-24"/>
              <w:rPr>
                <w:rFonts w:cs="Times New Roman"/>
              </w:rPr>
            </w:pPr>
          </w:p>
        </w:tc>
        <w:tc>
          <w:tcPr>
            <w:tcW w:w="548" w:type="dxa"/>
            <w:gridSpan w:val="2"/>
          </w:tcPr>
          <w:p w:rsidR="00B24E09" w:rsidRPr="007E145A" w:rsidRDefault="00B24E09" w:rsidP="001A27FE">
            <w:pPr>
              <w:ind w:right="-24"/>
              <w:rPr>
                <w:rFonts w:cs="Times New Roman"/>
              </w:rPr>
            </w:pPr>
            <w:r>
              <w:rPr>
                <w:rFonts w:cs="Times New Roman"/>
              </w:rPr>
              <w:t>12.</w:t>
            </w:r>
          </w:p>
        </w:tc>
        <w:tc>
          <w:tcPr>
            <w:tcW w:w="1417" w:type="dxa"/>
            <w:tcBorders>
              <w:bottom w:val="single" w:sz="4" w:space="0" w:color="auto"/>
            </w:tcBorders>
          </w:tcPr>
          <w:p w:rsidR="00B24E09" w:rsidRPr="007E145A" w:rsidRDefault="00B24E09" w:rsidP="001A27FE">
            <w:pPr>
              <w:ind w:left="-61" w:right="-24"/>
              <w:rPr>
                <w:rFonts w:cs="Times New Roman"/>
              </w:rPr>
            </w:pPr>
            <w:r w:rsidRPr="007E145A">
              <w:rPr>
                <w:rFonts w:cs="Times New Roman"/>
              </w:rPr>
              <w:t>Ритмопластика</w:t>
            </w:r>
          </w:p>
        </w:tc>
        <w:tc>
          <w:tcPr>
            <w:tcW w:w="2126" w:type="dxa"/>
          </w:tcPr>
          <w:p w:rsidR="00B24E09" w:rsidRPr="007E145A" w:rsidRDefault="00B24E09" w:rsidP="001A27FE">
            <w:pPr>
              <w:ind w:right="-24"/>
              <w:rPr>
                <w:rFonts w:cs="Times New Roman"/>
              </w:rPr>
            </w:pPr>
            <w:r w:rsidRPr="007E145A">
              <w:rPr>
                <w:rFonts w:cs="Times New Roman"/>
              </w:rPr>
              <w:t>«В детском мире»</w:t>
            </w:r>
          </w:p>
        </w:tc>
        <w:tc>
          <w:tcPr>
            <w:tcW w:w="3686" w:type="dxa"/>
            <w:tcBorders>
              <w:bottom w:val="single" w:sz="4" w:space="0" w:color="auto"/>
            </w:tcBorders>
          </w:tcPr>
          <w:p w:rsidR="00B24E09" w:rsidRPr="007E145A" w:rsidRDefault="00B24E09" w:rsidP="001A27FE">
            <w:pPr>
              <w:pStyle w:val="a5"/>
              <w:rPr>
                <w:rFonts w:ascii="Times New Roman" w:hAnsi="Times New Roman" w:cs="Times New Roman"/>
                <w:sz w:val="24"/>
                <w:szCs w:val="24"/>
                <w:lang w:eastAsia="ru-RU"/>
              </w:rPr>
            </w:pPr>
            <w:r w:rsidRPr="007E145A">
              <w:rPr>
                <w:rFonts w:ascii="Times New Roman" w:hAnsi="Times New Roman" w:cs="Times New Roman"/>
                <w:sz w:val="24"/>
                <w:szCs w:val="24"/>
                <w:lang w:eastAsia="ru-RU"/>
              </w:rPr>
              <w:t>Практическая часть.</w:t>
            </w:r>
          </w:p>
          <w:p w:rsidR="00B24E09" w:rsidRPr="007E145A" w:rsidRDefault="00B24E09" w:rsidP="001A27FE">
            <w:pPr>
              <w:ind w:right="-24"/>
              <w:rPr>
                <w:rFonts w:cs="Times New Roman"/>
              </w:rPr>
            </w:pPr>
            <w:r w:rsidRPr="007E145A">
              <w:rPr>
                <w:rFonts w:cs="Times New Roman"/>
                <w:lang w:eastAsia="ru-RU"/>
              </w:rPr>
              <w:t>Развивать пластическую выразительность и музыкальность</w:t>
            </w:r>
          </w:p>
        </w:tc>
        <w:tc>
          <w:tcPr>
            <w:tcW w:w="2598" w:type="dxa"/>
          </w:tcPr>
          <w:p w:rsidR="00B24E09" w:rsidRPr="007E145A" w:rsidRDefault="004104E4" w:rsidP="001A27FE">
            <w:pPr>
              <w:ind w:right="-24"/>
              <w:rPr>
                <w:rFonts w:cs="Times New Roman"/>
              </w:rPr>
            </w:pPr>
            <w:r w:rsidRPr="004104E4">
              <w:rPr>
                <w:rFonts w:cs="Times New Roman"/>
              </w:rPr>
              <w:t>Музыкальное сопровождение</w:t>
            </w:r>
          </w:p>
        </w:tc>
      </w:tr>
      <w:tr w:rsidR="00B24E09" w:rsidRPr="007E145A" w:rsidTr="00F360AC">
        <w:trPr>
          <w:trHeight w:val="620"/>
        </w:trPr>
        <w:tc>
          <w:tcPr>
            <w:tcW w:w="553" w:type="dxa"/>
            <w:vMerge w:val="restart"/>
            <w:textDirection w:val="btLr"/>
          </w:tcPr>
          <w:p w:rsidR="00B24E09" w:rsidRPr="007E145A" w:rsidRDefault="00B24E09" w:rsidP="001A27FE">
            <w:pPr>
              <w:ind w:left="113" w:right="-24"/>
              <w:jc w:val="center"/>
              <w:rPr>
                <w:rFonts w:cs="Times New Roman"/>
              </w:rPr>
            </w:pPr>
            <w:r>
              <w:rPr>
                <w:rFonts w:cs="Times New Roman"/>
                <w:b/>
              </w:rPr>
              <w:t>март</w:t>
            </w:r>
          </w:p>
        </w:tc>
        <w:tc>
          <w:tcPr>
            <w:tcW w:w="548" w:type="dxa"/>
            <w:gridSpan w:val="2"/>
          </w:tcPr>
          <w:p w:rsidR="00B24E09" w:rsidRDefault="00B24E09" w:rsidP="001A27FE">
            <w:pPr>
              <w:ind w:right="-24"/>
              <w:rPr>
                <w:rFonts w:cs="Times New Roman"/>
              </w:rPr>
            </w:pPr>
            <w:r w:rsidRPr="009C325F">
              <w:rPr>
                <w:rFonts w:cs="Times New Roman"/>
              </w:rPr>
              <w:t>1</w:t>
            </w:r>
            <w:r>
              <w:rPr>
                <w:rFonts w:cs="Times New Roman"/>
              </w:rPr>
              <w:t>3.</w:t>
            </w:r>
          </w:p>
        </w:tc>
        <w:tc>
          <w:tcPr>
            <w:tcW w:w="1417" w:type="dxa"/>
            <w:tcBorders>
              <w:bottom w:val="single" w:sz="4" w:space="0" w:color="auto"/>
            </w:tcBorders>
          </w:tcPr>
          <w:p w:rsidR="00B24E09" w:rsidRPr="007E145A" w:rsidRDefault="00B24E09" w:rsidP="001A27FE">
            <w:pPr>
              <w:ind w:left="-61" w:right="-24"/>
              <w:rPr>
                <w:rFonts w:cs="Times New Roman"/>
              </w:rPr>
            </w:pPr>
            <w:r w:rsidRPr="007E145A">
              <w:rPr>
                <w:rFonts w:cs="Times New Roman"/>
              </w:rPr>
              <w:t>Основы театральной культуры</w:t>
            </w:r>
          </w:p>
          <w:p w:rsidR="00B24E09" w:rsidRPr="007E145A" w:rsidRDefault="00B24E09" w:rsidP="001A27FE">
            <w:pPr>
              <w:ind w:left="-61" w:right="-24"/>
              <w:rPr>
                <w:rFonts w:cs="Times New Roman"/>
              </w:rPr>
            </w:pPr>
          </w:p>
        </w:tc>
        <w:tc>
          <w:tcPr>
            <w:tcW w:w="2126" w:type="dxa"/>
          </w:tcPr>
          <w:p w:rsidR="00B24E09" w:rsidRDefault="00B24E09" w:rsidP="001A27FE">
            <w:pPr>
              <w:ind w:right="-24"/>
              <w:rPr>
                <w:rFonts w:cs="Times New Roman"/>
              </w:rPr>
            </w:pPr>
            <w:r w:rsidRPr="007E145A">
              <w:rPr>
                <w:rFonts w:cs="Times New Roman"/>
              </w:rPr>
              <w:t>«</w:t>
            </w:r>
            <w:r w:rsidR="0082055E">
              <w:rPr>
                <w:rFonts w:cs="Times New Roman"/>
              </w:rPr>
              <w:t>Путешествие по сказкам</w:t>
            </w:r>
            <w:r w:rsidRPr="007E145A">
              <w:rPr>
                <w:rFonts w:cs="Times New Roman"/>
              </w:rPr>
              <w:t>».</w:t>
            </w:r>
          </w:p>
          <w:p w:rsidR="0082055E" w:rsidRPr="007E145A" w:rsidRDefault="0082055E" w:rsidP="001A27FE">
            <w:pPr>
              <w:ind w:right="-24"/>
              <w:rPr>
                <w:rFonts w:cs="Times New Roman"/>
              </w:rPr>
            </w:pPr>
            <w:r>
              <w:rPr>
                <w:rFonts w:cs="Times New Roman"/>
              </w:rPr>
              <w:t>(по правилам безопасного поведения дома)</w:t>
            </w:r>
          </w:p>
          <w:p w:rsidR="00B24E09" w:rsidRPr="007E145A" w:rsidRDefault="00B24E09" w:rsidP="001A27FE">
            <w:pPr>
              <w:ind w:right="-24"/>
              <w:rPr>
                <w:rFonts w:cs="Times New Roman"/>
              </w:rPr>
            </w:pPr>
          </w:p>
        </w:tc>
        <w:tc>
          <w:tcPr>
            <w:tcW w:w="3686" w:type="dxa"/>
            <w:tcBorders>
              <w:bottom w:val="single" w:sz="4" w:space="0" w:color="auto"/>
            </w:tcBorders>
          </w:tcPr>
          <w:p w:rsidR="00B24E09" w:rsidRPr="007E145A" w:rsidRDefault="00B24E09" w:rsidP="001A27FE">
            <w:pPr>
              <w:ind w:right="-24"/>
              <w:rPr>
                <w:rFonts w:cs="Times New Roman"/>
              </w:rPr>
            </w:pPr>
            <w:r w:rsidRPr="007E145A">
              <w:rPr>
                <w:rFonts w:cs="Times New Roman"/>
              </w:rPr>
              <w:t xml:space="preserve">Знакомство с музыкальной сказкой в </w:t>
            </w:r>
            <w:r w:rsidR="000F3728" w:rsidRPr="007E145A">
              <w:rPr>
                <w:rFonts w:cs="Times New Roman"/>
              </w:rPr>
              <w:t>аудиозаписи</w:t>
            </w:r>
            <w:r w:rsidRPr="007E145A">
              <w:rPr>
                <w:rFonts w:cs="Times New Roman"/>
              </w:rPr>
              <w:t>. Учить детей выражать свое мнение по поводу сказки. Формировать умение рассуждать, оценивать поведение литературных персонажей</w:t>
            </w:r>
          </w:p>
        </w:tc>
        <w:tc>
          <w:tcPr>
            <w:tcW w:w="2598" w:type="dxa"/>
          </w:tcPr>
          <w:p w:rsidR="004104E4" w:rsidRPr="004104E4" w:rsidRDefault="004104E4" w:rsidP="004104E4">
            <w:pPr>
              <w:rPr>
                <w:rFonts w:cs="Times New Roman"/>
              </w:rPr>
            </w:pPr>
            <w:r w:rsidRPr="004104E4">
              <w:rPr>
                <w:rFonts w:cs="Times New Roman"/>
              </w:rPr>
              <w:t>Декорация к сказке, костюмы героев, музыкальное сопровождение.</w:t>
            </w:r>
          </w:p>
          <w:p w:rsidR="00B24E09" w:rsidRPr="007E145A" w:rsidRDefault="00B24E09" w:rsidP="001A27FE">
            <w:pPr>
              <w:ind w:right="-24"/>
              <w:rPr>
                <w:rFonts w:cs="Times New Roman"/>
              </w:rPr>
            </w:pPr>
          </w:p>
        </w:tc>
      </w:tr>
      <w:tr w:rsidR="00B24E09" w:rsidRPr="007E145A" w:rsidTr="00F360AC">
        <w:trPr>
          <w:trHeight w:val="610"/>
        </w:trPr>
        <w:tc>
          <w:tcPr>
            <w:tcW w:w="553" w:type="dxa"/>
            <w:vMerge/>
            <w:textDirection w:val="btLr"/>
          </w:tcPr>
          <w:p w:rsidR="00B24E09" w:rsidRPr="007E145A" w:rsidRDefault="00B24E09" w:rsidP="001A27FE">
            <w:pPr>
              <w:ind w:left="113" w:right="-24"/>
              <w:jc w:val="center"/>
              <w:rPr>
                <w:rFonts w:cs="Times New Roman"/>
                <w:b/>
              </w:rPr>
            </w:pPr>
          </w:p>
        </w:tc>
        <w:tc>
          <w:tcPr>
            <w:tcW w:w="548" w:type="dxa"/>
            <w:gridSpan w:val="2"/>
          </w:tcPr>
          <w:p w:rsidR="00B24E09" w:rsidRPr="009C325F" w:rsidRDefault="00B24E09" w:rsidP="001A27FE">
            <w:pPr>
              <w:ind w:right="-24"/>
              <w:jc w:val="center"/>
              <w:rPr>
                <w:rFonts w:cs="Times New Roman"/>
              </w:rPr>
            </w:pPr>
            <w:r>
              <w:rPr>
                <w:rFonts w:cs="Times New Roman"/>
              </w:rPr>
              <w:t>14.</w:t>
            </w:r>
            <w:r w:rsidRPr="009C325F">
              <w:rPr>
                <w:rFonts w:cs="Times New Roman"/>
              </w:rPr>
              <w:t xml:space="preserve"> </w:t>
            </w:r>
          </w:p>
        </w:tc>
        <w:tc>
          <w:tcPr>
            <w:tcW w:w="1417" w:type="dxa"/>
          </w:tcPr>
          <w:p w:rsidR="00B24E09" w:rsidRPr="007E145A" w:rsidRDefault="00B24E09" w:rsidP="001A27FE">
            <w:pPr>
              <w:ind w:left="-61" w:right="-24"/>
              <w:rPr>
                <w:rFonts w:cs="Times New Roman"/>
              </w:rPr>
            </w:pPr>
            <w:r w:rsidRPr="007E145A">
              <w:rPr>
                <w:rFonts w:cs="Times New Roman"/>
              </w:rPr>
              <w:t>Театральная игра</w:t>
            </w:r>
          </w:p>
          <w:p w:rsidR="00B24E09" w:rsidRPr="007E145A" w:rsidRDefault="00B24E09" w:rsidP="001A27FE">
            <w:pPr>
              <w:ind w:right="-24"/>
              <w:rPr>
                <w:rFonts w:cs="Times New Roman"/>
              </w:rPr>
            </w:pPr>
          </w:p>
        </w:tc>
        <w:tc>
          <w:tcPr>
            <w:tcW w:w="2126" w:type="dxa"/>
          </w:tcPr>
          <w:p w:rsidR="0082055E" w:rsidRDefault="00B24E09" w:rsidP="001A27FE">
            <w:pPr>
              <w:ind w:right="-24"/>
              <w:rPr>
                <w:rFonts w:cs="Times New Roman"/>
              </w:rPr>
            </w:pPr>
            <w:r w:rsidRPr="007E145A">
              <w:rPr>
                <w:rFonts w:cs="Times New Roman"/>
              </w:rPr>
              <w:t xml:space="preserve">Премьера сказки </w:t>
            </w:r>
            <w:r w:rsidR="000F3728" w:rsidRPr="007E145A">
              <w:rPr>
                <w:rFonts w:cs="Times New Roman"/>
              </w:rPr>
              <w:t>«</w:t>
            </w:r>
            <w:r w:rsidR="0082055E" w:rsidRPr="0082055E">
              <w:rPr>
                <w:rFonts w:cs="Times New Roman"/>
              </w:rPr>
              <w:t>Путешествие по сказкам</w:t>
            </w:r>
            <w:r w:rsidR="000F3728" w:rsidRPr="007E145A">
              <w:rPr>
                <w:rFonts w:cs="Times New Roman"/>
              </w:rPr>
              <w:t>».</w:t>
            </w:r>
          </w:p>
          <w:p w:rsidR="00B24E09" w:rsidRPr="007E145A" w:rsidRDefault="00965189" w:rsidP="001A27FE">
            <w:pPr>
              <w:ind w:right="-24"/>
              <w:rPr>
                <w:rFonts w:cs="Times New Roman"/>
              </w:rPr>
            </w:pPr>
            <w:bookmarkStart w:id="0" w:name="_GoBack"/>
            <w:bookmarkEnd w:id="0"/>
            <w:r>
              <w:rPr>
                <w:rFonts w:cs="Times New Roman"/>
              </w:rPr>
              <w:t>(по правилам безопасного поведения дома)</w:t>
            </w:r>
          </w:p>
        </w:tc>
        <w:tc>
          <w:tcPr>
            <w:tcW w:w="3686" w:type="dxa"/>
            <w:tcBorders>
              <w:top w:val="single" w:sz="4" w:space="0" w:color="auto"/>
              <w:bottom w:val="single" w:sz="4" w:space="0" w:color="auto"/>
            </w:tcBorders>
          </w:tcPr>
          <w:p w:rsidR="00B24E09" w:rsidRPr="007E145A" w:rsidRDefault="00B24E09" w:rsidP="001A27FE">
            <w:pPr>
              <w:ind w:right="-24"/>
              <w:rPr>
                <w:rFonts w:cs="Times New Roman"/>
              </w:rPr>
            </w:pPr>
            <w:r w:rsidRPr="007E145A">
              <w:rPr>
                <w:rFonts w:cs="Times New Roman"/>
              </w:rPr>
              <w:t>Закреплять умение детей использовать различные средства выразительности в передаче образов героев сказки</w:t>
            </w:r>
          </w:p>
        </w:tc>
        <w:tc>
          <w:tcPr>
            <w:tcW w:w="2598" w:type="dxa"/>
          </w:tcPr>
          <w:p w:rsidR="00B24E09" w:rsidRPr="007E145A" w:rsidRDefault="004104E4" w:rsidP="004104E4">
            <w:pPr>
              <w:rPr>
                <w:rFonts w:cs="Times New Roman"/>
              </w:rPr>
            </w:pPr>
            <w:r w:rsidRPr="004104E4">
              <w:rPr>
                <w:rFonts w:cs="Times New Roman"/>
              </w:rPr>
              <w:t>Атрибуты для торговли товарами, ложки, платки, музыкальное сопровождение.</w:t>
            </w:r>
          </w:p>
        </w:tc>
      </w:tr>
      <w:tr w:rsidR="00B24E09" w:rsidRPr="007E145A" w:rsidTr="00F360AC">
        <w:trPr>
          <w:trHeight w:val="753"/>
        </w:trPr>
        <w:tc>
          <w:tcPr>
            <w:tcW w:w="553" w:type="dxa"/>
            <w:vMerge w:val="restart"/>
            <w:textDirection w:val="btLr"/>
          </w:tcPr>
          <w:p w:rsidR="00B24E09" w:rsidRPr="00D45DD6" w:rsidRDefault="00B24E09" w:rsidP="001A27FE">
            <w:pPr>
              <w:ind w:left="340" w:right="-24"/>
              <w:jc w:val="center"/>
              <w:rPr>
                <w:rFonts w:cs="Times New Roman"/>
                <w:b/>
              </w:rPr>
            </w:pPr>
            <w:r w:rsidRPr="00D45DD6">
              <w:rPr>
                <w:rFonts w:cs="Times New Roman"/>
                <w:b/>
              </w:rPr>
              <w:t>апрель</w:t>
            </w:r>
          </w:p>
        </w:tc>
        <w:tc>
          <w:tcPr>
            <w:tcW w:w="548" w:type="dxa"/>
            <w:gridSpan w:val="2"/>
          </w:tcPr>
          <w:p w:rsidR="00B24E09" w:rsidRPr="007E145A" w:rsidRDefault="00B24E09" w:rsidP="001A27FE">
            <w:pPr>
              <w:ind w:right="-24"/>
              <w:jc w:val="center"/>
              <w:rPr>
                <w:rFonts w:cs="Times New Roman"/>
              </w:rPr>
            </w:pPr>
            <w:r w:rsidRPr="009C325F">
              <w:rPr>
                <w:rFonts w:cs="Times New Roman"/>
              </w:rPr>
              <w:t>1</w:t>
            </w:r>
            <w:r>
              <w:rPr>
                <w:rFonts w:cs="Times New Roman"/>
              </w:rPr>
              <w:t>5.</w:t>
            </w:r>
          </w:p>
        </w:tc>
        <w:tc>
          <w:tcPr>
            <w:tcW w:w="1417" w:type="dxa"/>
          </w:tcPr>
          <w:p w:rsidR="00B24E09" w:rsidRPr="007E145A" w:rsidRDefault="00B24E09" w:rsidP="001A27FE">
            <w:pPr>
              <w:ind w:left="-61" w:right="-24"/>
              <w:rPr>
                <w:rFonts w:cs="Times New Roman"/>
              </w:rPr>
            </w:pPr>
            <w:r w:rsidRPr="007E145A">
              <w:rPr>
                <w:rFonts w:cs="Times New Roman"/>
              </w:rPr>
              <w:t>Культура и техника речи</w:t>
            </w:r>
          </w:p>
          <w:p w:rsidR="00B24E09" w:rsidRPr="007E145A" w:rsidRDefault="00B24E09" w:rsidP="001A27FE">
            <w:pPr>
              <w:ind w:left="-61" w:right="-24"/>
              <w:rPr>
                <w:rFonts w:cs="Times New Roman"/>
              </w:rPr>
            </w:pPr>
          </w:p>
        </w:tc>
        <w:tc>
          <w:tcPr>
            <w:tcW w:w="2126" w:type="dxa"/>
          </w:tcPr>
          <w:p w:rsidR="00B24E09" w:rsidRPr="007E145A" w:rsidRDefault="00B24E09" w:rsidP="001A27FE">
            <w:pPr>
              <w:ind w:left="-108" w:right="-24"/>
              <w:rPr>
                <w:rFonts w:cs="Times New Roman"/>
              </w:rPr>
            </w:pPr>
            <w:r w:rsidRPr="007E145A">
              <w:rPr>
                <w:rFonts w:cs="Times New Roman"/>
              </w:rPr>
              <w:t>«Поиграем в сказку»</w:t>
            </w:r>
          </w:p>
        </w:tc>
        <w:tc>
          <w:tcPr>
            <w:tcW w:w="3686" w:type="dxa"/>
            <w:tcBorders>
              <w:top w:val="single" w:sz="4" w:space="0" w:color="auto"/>
              <w:bottom w:val="single" w:sz="4" w:space="0" w:color="auto"/>
            </w:tcBorders>
          </w:tcPr>
          <w:p w:rsidR="00B24E09" w:rsidRPr="007E145A" w:rsidRDefault="00B24E09" w:rsidP="001A27FE">
            <w:pPr>
              <w:pStyle w:val="a5"/>
              <w:rPr>
                <w:rFonts w:ascii="Times New Roman" w:hAnsi="Times New Roman" w:cs="Times New Roman"/>
                <w:sz w:val="24"/>
                <w:szCs w:val="24"/>
                <w:lang w:eastAsia="ru-RU"/>
              </w:rPr>
            </w:pPr>
            <w:r w:rsidRPr="007E145A">
              <w:rPr>
                <w:rFonts w:ascii="Times New Roman" w:hAnsi="Times New Roman" w:cs="Times New Roman"/>
                <w:sz w:val="24"/>
                <w:szCs w:val="24"/>
                <w:lang w:eastAsia="ru-RU"/>
              </w:rPr>
              <w:t>Практическая часть.</w:t>
            </w:r>
          </w:p>
          <w:p w:rsidR="00B24E09" w:rsidRPr="007E145A" w:rsidRDefault="00B24E09" w:rsidP="001A27FE">
            <w:pPr>
              <w:ind w:right="-24"/>
              <w:rPr>
                <w:rFonts w:cs="Times New Roman"/>
              </w:rPr>
            </w:pPr>
            <w:r w:rsidRPr="007E145A">
              <w:rPr>
                <w:rFonts w:cs="Times New Roman"/>
                <w:lang w:eastAsia="ru-RU"/>
              </w:rPr>
              <w:t>Учить строить диалог, используя нужные интонации.</w:t>
            </w:r>
          </w:p>
        </w:tc>
        <w:tc>
          <w:tcPr>
            <w:tcW w:w="2598" w:type="dxa"/>
          </w:tcPr>
          <w:p w:rsidR="00B24E09" w:rsidRPr="007E145A" w:rsidRDefault="004104E4" w:rsidP="001A27FE">
            <w:pPr>
              <w:ind w:right="-24"/>
              <w:rPr>
                <w:rFonts w:cs="Times New Roman"/>
              </w:rPr>
            </w:pPr>
            <w:r w:rsidRPr="004104E4">
              <w:rPr>
                <w:rFonts w:cs="Times New Roman"/>
              </w:rPr>
              <w:t>Сундучок сказок, костюм сказочницы.</w:t>
            </w:r>
          </w:p>
        </w:tc>
      </w:tr>
      <w:tr w:rsidR="00B24E09" w:rsidRPr="007E145A" w:rsidTr="00F360AC">
        <w:trPr>
          <w:trHeight w:val="753"/>
        </w:trPr>
        <w:tc>
          <w:tcPr>
            <w:tcW w:w="553" w:type="dxa"/>
            <w:vMerge/>
          </w:tcPr>
          <w:p w:rsidR="00B24E09" w:rsidRPr="007E145A" w:rsidRDefault="00B24E09" w:rsidP="001A27FE">
            <w:pPr>
              <w:ind w:right="-24"/>
              <w:rPr>
                <w:rFonts w:cs="Times New Roman"/>
              </w:rPr>
            </w:pPr>
          </w:p>
        </w:tc>
        <w:tc>
          <w:tcPr>
            <w:tcW w:w="548" w:type="dxa"/>
            <w:gridSpan w:val="2"/>
          </w:tcPr>
          <w:p w:rsidR="00B24E09" w:rsidRPr="009C325F" w:rsidRDefault="00B24E09" w:rsidP="001A27FE">
            <w:pPr>
              <w:ind w:right="-24"/>
              <w:jc w:val="center"/>
              <w:rPr>
                <w:rFonts w:cs="Times New Roman"/>
              </w:rPr>
            </w:pPr>
            <w:r>
              <w:rPr>
                <w:rFonts w:cs="Times New Roman"/>
              </w:rPr>
              <w:t>16.</w:t>
            </w:r>
          </w:p>
        </w:tc>
        <w:tc>
          <w:tcPr>
            <w:tcW w:w="1417" w:type="dxa"/>
          </w:tcPr>
          <w:p w:rsidR="00B24E09" w:rsidRPr="007E145A" w:rsidRDefault="00B24E09" w:rsidP="001A27FE">
            <w:pPr>
              <w:ind w:left="-61" w:right="-24"/>
              <w:rPr>
                <w:rFonts w:cs="Times New Roman"/>
              </w:rPr>
            </w:pPr>
            <w:r w:rsidRPr="007E145A">
              <w:rPr>
                <w:rFonts w:cs="Times New Roman"/>
              </w:rPr>
              <w:t>Ритмопластика</w:t>
            </w:r>
          </w:p>
          <w:p w:rsidR="00B24E09" w:rsidRPr="007E145A" w:rsidRDefault="00B24E09" w:rsidP="001A27FE">
            <w:pPr>
              <w:ind w:left="-61" w:right="-24"/>
              <w:rPr>
                <w:rFonts w:cs="Times New Roman"/>
              </w:rPr>
            </w:pPr>
          </w:p>
        </w:tc>
        <w:tc>
          <w:tcPr>
            <w:tcW w:w="2126" w:type="dxa"/>
          </w:tcPr>
          <w:p w:rsidR="00B24E09" w:rsidRPr="007E145A" w:rsidRDefault="00B24E09" w:rsidP="001A27FE">
            <w:pPr>
              <w:ind w:right="-24"/>
              <w:rPr>
                <w:rFonts w:cs="Times New Roman"/>
              </w:rPr>
            </w:pPr>
            <w:r w:rsidRPr="007E145A">
              <w:rPr>
                <w:rFonts w:cs="Times New Roman"/>
              </w:rPr>
              <w:t>«Вальс цветов».</w:t>
            </w:r>
          </w:p>
        </w:tc>
        <w:tc>
          <w:tcPr>
            <w:tcW w:w="3686" w:type="dxa"/>
            <w:tcBorders>
              <w:top w:val="single" w:sz="4" w:space="0" w:color="auto"/>
              <w:bottom w:val="single" w:sz="4" w:space="0" w:color="auto"/>
            </w:tcBorders>
          </w:tcPr>
          <w:p w:rsidR="00B24E09" w:rsidRPr="007E145A" w:rsidRDefault="00B24E09" w:rsidP="001A27FE">
            <w:pPr>
              <w:pStyle w:val="a5"/>
              <w:rPr>
                <w:rFonts w:ascii="Times New Roman" w:hAnsi="Times New Roman" w:cs="Times New Roman"/>
                <w:sz w:val="24"/>
                <w:szCs w:val="24"/>
                <w:lang w:eastAsia="ru-RU"/>
              </w:rPr>
            </w:pPr>
            <w:r w:rsidRPr="007E145A">
              <w:rPr>
                <w:rFonts w:ascii="Times New Roman" w:hAnsi="Times New Roman" w:cs="Times New Roman"/>
                <w:sz w:val="24"/>
                <w:szCs w:val="24"/>
                <w:lang w:eastAsia="ru-RU"/>
              </w:rPr>
              <w:t>Практическая часть.</w:t>
            </w:r>
          </w:p>
          <w:p w:rsidR="00B24E09" w:rsidRPr="007E145A" w:rsidRDefault="00B24E09" w:rsidP="001A27FE">
            <w:pPr>
              <w:ind w:right="-24"/>
              <w:rPr>
                <w:rFonts w:cs="Times New Roman"/>
                <w:lang w:eastAsia="ru-RU"/>
              </w:rPr>
            </w:pPr>
            <w:r w:rsidRPr="007E145A">
              <w:rPr>
                <w:rFonts w:cs="Times New Roman"/>
                <w:lang w:eastAsia="ru-RU"/>
              </w:rPr>
              <w:t>Развивать умение равномерно двигаться по площадке, не наталкиваясь друг на друга.</w:t>
            </w:r>
          </w:p>
        </w:tc>
        <w:tc>
          <w:tcPr>
            <w:tcW w:w="2598" w:type="dxa"/>
          </w:tcPr>
          <w:p w:rsidR="00B24E09" w:rsidRPr="007E145A" w:rsidRDefault="004104E4" w:rsidP="004104E4">
            <w:pPr>
              <w:ind w:right="-24"/>
              <w:rPr>
                <w:rFonts w:cs="Times New Roman"/>
              </w:rPr>
            </w:pPr>
            <w:r w:rsidRPr="004104E4">
              <w:rPr>
                <w:rFonts w:cs="Times New Roman"/>
              </w:rPr>
              <w:t>Декорация весенней лужайки, шапочки цветов, музыкальное сопровождение.</w:t>
            </w:r>
          </w:p>
        </w:tc>
      </w:tr>
      <w:tr w:rsidR="00B24E09" w:rsidRPr="007E145A" w:rsidTr="00F360AC">
        <w:trPr>
          <w:cantSplit/>
          <w:trHeight w:val="1134"/>
        </w:trPr>
        <w:tc>
          <w:tcPr>
            <w:tcW w:w="553" w:type="dxa"/>
            <w:textDirection w:val="btLr"/>
          </w:tcPr>
          <w:p w:rsidR="00B24E09" w:rsidRPr="00BE7C4D" w:rsidRDefault="00B24E09" w:rsidP="001A27FE">
            <w:pPr>
              <w:ind w:left="113" w:right="-24"/>
              <w:jc w:val="center"/>
              <w:rPr>
                <w:rFonts w:cs="Times New Roman"/>
                <w:b/>
              </w:rPr>
            </w:pPr>
            <w:r w:rsidRPr="00BE7C4D">
              <w:rPr>
                <w:rFonts w:cs="Times New Roman"/>
                <w:b/>
              </w:rPr>
              <w:t>май</w:t>
            </w:r>
          </w:p>
        </w:tc>
        <w:tc>
          <w:tcPr>
            <w:tcW w:w="548" w:type="dxa"/>
            <w:gridSpan w:val="2"/>
          </w:tcPr>
          <w:p w:rsidR="00B24E09" w:rsidRPr="007E145A" w:rsidRDefault="00B24E09" w:rsidP="001A27FE">
            <w:pPr>
              <w:ind w:right="-24"/>
              <w:rPr>
                <w:rFonts w:cs="Times New Roman"/>
              </w:rPr>
            </w:pPr>
            <w:r>
              <w:rPr>
                <w:rFonts w:cs="Times New Roman"/>
              </w:rPr>
              <w:t>17.</w:t>
            </w:r>
          </w:p>
        </w:tc>
        <w:tc>
          <w:tcPr>
            <w:tcW w:w="1417" w:type="dxa"/>
          </w:tcPr>
          <w:p w:rsidR="00B24E09" w:rsidRPr="007E145A" w:rsidRDefault="00B24E09" w:rsidP="001A27FE">
            <w:pPr>
              <w:ind w:left="-61" w:right="-24"/>
              <w:rPr>
                <w:rFonts w:cs="Times New Roman"/>
              </w:rPr>
            </w:pPr>
            <w:r w:rsidRPr="007E145A">
              <w:rPr>
                <w:rFonts w:cs="Times New Roman"/>
              </w:rPr>
              <w:t>Ритмопластика</w:t>
            </w:r>
          </w:p>
        </w:tc>
        <w:tc>
          <w:tcPr>
            <w:tcW w:w="2126" w:type="dxa"/>
          </w:tcPr>
          <w:p w:rsidR="00B24E09" w:rsidRPr="007E145A" w:rsidRDefault="00B24E09" w:rsidP="001A27FE">
            <w:pPr>
              <w:ind w:right="-24"/>
              <w:rPr>
                <w:rFonts w:cs="Times New Roman"/>
              </w:rPr>
            </w:pPr>
            <w:r w:rsidRPr="007E145A">
              <w:rPr>
                <w:rFonts w:cs="Times New Roman"/>
              </w:rPr>
              <w:t>«В стране цветов».</w:t>
            </w:r>
          </w:p>
        </w:tc>
        <w:tc>
          <w:tcPr>
            <w:tcW w:w="3686" w:type="dxa"/>
            <w:tcBorders>
              <w:top w:val="single" w:sz="4" w:space="0" w:color="auto"/>
              <w:bottom w:val="single" w:sz="4" w:space="0" w:color="auto"/>
            </w:tcBorders>
          </w:tcPr>
          <w:p w:rsidR="00B24E09" w:rsidRPr="007E145A" w:rsidRDefault="00B24E09" w:rsidP="001A27FE">
            <w:pPr>
              <w:pStyle w:val="a5"/>
              <w:jc w:val="left"/>
              <w:rPr>
                <w:rFonts w:ascii="Times New Roman" w:hAnsi="Times New Roman" w:cs="Times New Roman"/>
                <w:sz w:val="24"/>
                <w:szCs w:val="24"/>
                <w:lang w:eastAsia="ru-RU"/>
              </w:rPr>
            </w:pPr>
            <w:r w:rsidRPr="007E145A">
              <w:rPr>
                <w:rFonts w:ascii="Times New Roman" w:hAnsi="Times New Roman" w:cs="Times New Roman"/>
                <w:sz w:val="24"/>
                <w:szCs w:val="24"/>
                <w:lang w:eastAsia="ru-RU"/>
              </w:rPr>
              <w:t>Практическая часть.</w:t>
            </w:r>
          </w:p>
          <w:p w:rsidR="00B24E09" w:rsidRPr="007E145A" w:rsidRDefault="00B24E09" w:rsidP="001A27FE">
            <w:pPr>
              <w:pStyle w:val="a5"/>
              <w:ind w:right="-108"/>
              <w:jc w:val="left"/>
              <w:rPr>
                <w:rFonts w:ascii="Times New Roman" w:hAnsi="Times New Roman" w:cs="Times New Roman"/>
                <w:sz w:val="24"/>
                <w:szCs w:val="24"/>
                <w:lang w:eastAsia="ru-RU"/>
              </w:rPr>
            </w:pPr>
            <w:r w:rsidRPr="007E145A">
              <w:rPr>
                <w:rFonts w:ascii="Times New Roman" w:hAnsi="Times New Roman" w:cs="Times New Roman"/>
                <w:sz w:val="24"/>
                <w:szCs w:val="24"/>
                <w:lang w:eastAsia="ru-RU"/>
              </w:rPr>
              <w:t>Уметь передавать в свободных музыкально-пластических импровизациях характер и настроение музыкальных произведений.</w:t>
            </w:r>
          </w:p>
        </w:tc>
        <w:tc>
          <w:tcPr>
            <w:tcW w:w="2598" w:type="dxa"/>
          </w:tcPr>
          <w:p w:rsidR="00B24E09" w:rsidRPr="007E145A" w:rsidRDefault="004104E4" w:rsidP="004104E4">
            <w:pPr>
              <w:ind w:right="-24"/>
              <w:rPr>
                <w:rFonts w:cs="Times New Roman"/>
              </w:rPr>
            </w:pPr>
            <w:r w:rsidRPr="004104E4">
              <w:rPr>
                <w:rFonts w:cs="Times New Roman"/>
              </w:rPr>
              <w:t>Декорация весенней лужайки, шапочки цветов, музыкальное сопровождение.</w:t>
            </w:r>
          </w:p>
        </w:tc>
      </w:tr>
      <w:tr w:rsidR="00B24E09" w:rsidRPr="007E145A" w:rsidTr="00F360AC">
        <w:trPr>
          <w:trHeight w:val="452"/>
        </w:trPr>
        <w:tc>
          <w:tcPr>
            <w:tcW w:w="1101" w:type="dxa"/>
            <w:gridSpan w:val="3"/>
          </w:tcPr>
          <w:p w:rsidR="00B24E09" w:rsidRPr="007E145A" w:rsidRDefault="00B24E09" w:rsidP="001A27FE">
            <w:pPr>
              <w:ind w:right="-24"/>
              <w:rPr>
                <w:rFonts w:cs="Times New Roman"/>
              </w:rPr>
            </w:pPr>
          </w:p>
        </w:tc>
        <w:tc>
          <w:tcPr>
            <w:tcW w:w="1417" w:type="dxa"/>
          </w:tcPr>
          <w:p w:rsidR="00B24E09" w:rsidRPr="00DA72B2" w:rsidRDefault="00B24E09" w:rsidP="001A27FE">
            <w:pPr>
              <w:ind w:left="-61" w:right="-24" w:hanging="47"/>
              <w:rPr>
                <w:rFonts w:cs="Times New Roman"/>
                <w:b/>
              </w:rPr>
            </w:pPr>
            <w:r w:rsidRPr="00DA72B2">
              <w:rPr>
                <w:rFonts w:cs="Times New Roman"/>
                <w:b/>
              </w:rPr>
              <w:t xml:space="preserve">Итого </w:t>
            </w:r>
          </w:p>
        </w:tc>
        <w:tc>
          <w:tcPr>
            <w:tcW w:w="2126" w:type="dxa"/>
          </w:tcPr>
          <w:p w:rsidR="00B24E09" w:rsidRPr="00DA72B2" w:rsidRDefault="00B24E09" w:rsidP="001A27FE">
            <w:pPr>
              <w:ind w:right="-24"/>
              <w:rPr>
                <w:rFonts w:cs="Times New Roman"/>
                <w:b/>
              </w:rPr>
            </w:pPr>
            <w:r>
              <w:rPr>
                <w:rFonts w:cs="Times New Roman"/>
                <w:b/>
              </w:rPr>
              <w:t>17</w:t>
            </w:r>
            <w:r w:rsidRPr="00DA72B2">
              <w:rPr>
                <w:rFonts w:cs="Times New Roman"/>
                <w:b/>
              </w:rPr>
              <w:t xml:space="preserve"> занятий</w:t>
            </w:r>
            <w:r>
              <w:rPr>
                <w:rFonts w:cs="Times New Roman"/>
                <w:b/>
              </w:rPr>
              <w:t xml:space="preserve"> (7 часов 05 мин)</w:t>
            </w:r>
          </w:p>
        </w:tc>
        <w:tc>
          <w:tcPr>
            <w:tcW w:w="3686" w:type="dxa"/>
            <w:tcBorders>
              <w:top w:val="single" w:sz="4" w:space="0" w:color="auto"/>
            </w:tcBorders>
          </w:tcPr>
          <w:p w:rsidR="00B24E09" w:rsidRPr="00DA72B2" w:rsidRDefault="00B24E09" w:rsidP="001A27FE">
            <w:pPr>
              <w:ind w:right="-24"/>
              <w:rPr>
                <w:rFonts w:cs="Times New Roman"/>
                <w:b/>
              </w:rPr>
            </w:pPr>
          </w:p>
        </w:tc>
        <w:tc>
          <w:tcPr>
            <w:tcW w:w="2598" w:type="dxa"/>
          </w:tcPr>
          <w:p w:rsidR="00B24E09" w:rsidRPr="00DA72B2" w:rsidRDefault="00B24E09" w:rsidP="001A27FE">
            <w:pPr>
              <w:ind w:right="-24"/>
              <w:rPr>
                <w:rFonts w:cs="Times New Roman"/>
                <w:b/>
              </w:rPr>
            </w:pPr>
          </w:p>
        </w:tc>
      </w:tr>
    </w:tbl>
    <w:p w:rsidR="00DA72B2" w:rsidRPr="007A4060" w:rsidRDefault="00DA72B2" w:rsidP="00DA72B2">
      <w:pPr>
        <w:ind w:right="-24"/>
      </w:pPr>
    </w:p>
    <w:p w:rsidR="0041555B" w:rsidRDefault="0041555B" w:rsidP="00DA72B2">
      <w:pPr>
        <w:ind w:right="-24"/>
      </w:pPr>
    </w:p>
    <w:p w:rsidR="0041555B" w:rsidRDefault="0041555B" w:rsidP="00DA72B2">
      <w:pPr>
        <w:ind w:right="-24"/>
      </w:pPr>
    </w:p>
    <w:p w:rsidR="0041555B" w:rsidRDefault="0041555B" w:rsidP="00DA72B2">
      <w:pPr>
        <w:ind w:right="-24"/>
      </w:pPr>
    </w:p>
    <w:p w:rsidR="0041555B" w:rsidRDefault="0041555B" w:rsidP="00DA72B2">
      <w:pPr>
        <w:ind w:right="-24"/>
      </w:pPr>
    </w:p>
    <w:p w:rsidR="0041555B" w:rsidRDefault="0041555B" w:rsidP="00DA72B2">
      <w:pPr>
        <w:ind w:right="-24"/>
      </w:pPr>
    </w:p>
    <w:p w:rsidR="000F3728" w:rsidRDefault="000F3728" w:rsidP="00DA72B2">
      <w:pPr>
        <w:ind w:right="-24"/>
      </w:pPr>
    </w:p>
    <w:p w:rsidR="0041555B" w:rsidRDefault="0041555B" w:rsidP="00DA72B2">
      <w:pPr>
        <w:ind w:right="-24"/>
      </w:pPr>
    </w:p>
    <w:p w:rsidR="009C325F" w:rsidRDefault="009C325F" w:rsidP="009C325F">
      <w:pPr>
        <w:rPr>
          <w:b/>
        </w:rPr>
      </w:pPr>
      <w:r w:rsidRPr="0008675E">
        <w:rPr>
          <w:b/>
          <w:lang w:val="en-US"/>
        </w:rPr>
        <w:lastRenderedPageBreak/>
        <w:t>IV</w:t>
      </w:r>
      <w:r w:rsidRPr="0008675E">
        <w:rPr>
          <w:b/>
        </w:rPr>
        <w:t>. Методическое обеспечение дополнительной образовательной программы</w:t>
      </w:r>
    </w:p>
    <w:p w:rsidR="00FF7983" w:rsidRPr="00FF7983" w:rsidRDefault="00FF7983" w:rsidP="00DA72B2">
      <w:pPr>
        <w:rPr>
          <w:b/>
          <w:sz w:val="28"/>
          <w:szCs w:val="28"/>
        </w:rPr>
      </w:pPr>
    </w:p>
    <w:tbl>
      <w:tblPr>
        <w:tblStyle w:val="a4"/>
        <w:tblW w:w="10598" w:type="dxa"/>
        <w:tblLayout w:type="fixed"/>
        <w:tblLook w:val="04A0"/>
      </w:tblPr>
      <w:tblGrid>
        <w:gridCol w:w="534"/>
        <w:gridCol w:w="1275"/>
        <w:gridCol w:w="1701"/>
        <w:gridCol w:w="3686"/>
        <w:gridCol w:w="3402"/>
      </w:tblGrid>
      <w:tr w:rsidR="0041555B" w:rsidTr="006D1BF5">
        <w:tc>
          <w:tcPr>
            <w:tcW w:w="534" w:type="dxa"/>
          </w:tcPr>
          <w:p w:rsidR="0041555B" w:rsidRPr="006144EB" w:rsidRDefault="0041555B" w:rsidP="0041555B">
            <w:pPr>
              <w:pStyle w:val="a5"/>
              <w:tabs>
                <w:tab w:val="left" w:pos="426"/>
              </w:tabs>
              <w:ind w:left="-142" w:right="-108"/>
              <w:jc w:val="center"/>
              <w:rPr>
                <w:rFonts w:ascii="Times New Roman" w:hAnsi="Times New Roman" w:cs="Times New Roman"/>
                <w:b/>
                <w:sz w:val="24"/>
                <w:szCs w:val="24"/>
              </w:rPr>
            </w:pPr>
            <w:r w:rsidRPr="006144EB">
              <w:rPr>
                <w:rFonts w:ascii="Times New Roman" w:hAnsi="Times New Roman" w:cs="Times New Roman"/>
                <w:b/>
                <w:sz w:val="24"/>
                <w:szCs w:val="24"/>
              </w:rPr>
              <w:t>№ п/п</w:t>
            </w:r>
          </w:p>
        </w:tc>
        <w:tc>
          <w:tcPr>
            <w:tcW w:w="1275" w:type="dxa"/>
          </w:tcPr>
          <w:p w:rsidR="0041555B" w:rsidRPr="006144EB" w:rsidRDefault="0041555B" w:rsidP="0041555B">
            <w:pPr>
              <w:pStyle w:val="a5"/>
              <w:ind w:right="-118"/>
              <w:jc w:val="center"/>
              <w:rPr>
                <w:rFonts w:ascii="Times New Roman" w:hAnsi="Times New Roman" w:cs="Times New Roman"/>
                <w:b/>
                <w:sz w:val="24"/>
                <w:szCs w:val="24"/>
              </w:rPr>
            </w:pPr>
            <w:r w:rsidRPr="006144EB">
              <w:rPr>
                <w:rFonts w:ascii="Times New Roman" w:hAnsi="Times New Roman" w:cs="Times New Roman"/>
                <w:b/>
                <w:sz w:val="24"/>
                <w:szCs w:val="24"/>
              </w:rPr>
              <w:t>Темы</w:t>
            </w:r>
          </w:p>
        </w:tc>
        <w:tc>
          <w:tcPr>
            <w:tcW w:w="1701" w:type="dxa"/>
          </w:tcPr>
          <w:p w:rsidR="0041555B" w:rsidRPr="006144EB" w:rsidRDefault="0041555B" w:rsidP="006144EB">
            <w:pPr>
              <w:pStyle w:val="a5"/>
              <w:ind w:left="-108" w:right="-108"/>
              <w:jc w:val="center"/>
              <w:rPr>
                <w:rFonts w:ascii="Times New Roman" w:hAnsi="Times New Roman" w:cs="Times New Roman"/>
                <w:b/>
                <w:sz w:val="24"/>
                <w:szCs w:val="24"/>
              </w:rPr>
            </w:pPr>
            <w:r w:rsidRPr="006144EB">
              <w:rPr>
                <w:rFonts w:ascii="Times New Roman" w:hAnsi="Times New Roman" w:cs="Times New Roman"/>
                <w:b/>
                <w:sz w:val="24"/>
                <w:szCs w:val="24"/>
              </w:rPr>
              <w:t>Обеспечение программы методическими видами продукции</w:t>
            </w:r>
          </w:p>
        </w:tc>
        <w:tc>
          <w:tcPr>
            <w:tcW w:w="3686" w:type="dxa"/>
          </w:tcPr>
          <w:p w:rsidR="0041555B" w:rsidRPr="006144EB" w:rsidRDefault="0041555B" w:rsidP="0041555B">
            <w:pPr>
              <w:pStyle w:val="a5"/>
              <w:ind w:right="-24"/>
              <w:jc w:val="center"/>
              <w:rPr>
                <w:rFonts w:ascii="Times New Roman" w:hAnsi="Times New Roman" w:cs="Times New Roman"/>
                <w:b/>
                <w:sz w:val="24"/>
                <w:szCs w:val="24"/>
              </w:rPr>
            </w:pPr>
            <w:r w:rsidRPr="006144EB">
              <w:rPr>
                <w:rFonts w:ascii="Times New Roman" w:hAnsi="Times New Roman" w:cs="Times New Roman"/>
                <w:b/>
                <w:sz w:val="24"/>
                <w:szCs w:val="24"/>
              </w:rPr>
              <w:t>Рекомендации по проведению практических работ и т.д.</w:t>
            </w:r>
          </w:p>
        </w:tc>
        <w:tc>
          <w:tcPr>
            <w:tcW w:w="3402" w:type="dxa"/>
          </w:tcPr>
          <w:p w:rsidR="0041555B" w:rsidRPr="006144EB" w:rsidRDefault="0041555B" w:rsidP="0041555B">
            <w:pPr>
              <w:pStyle w:val="a5"/>
              <w:ind w:right="0"/>
              <w:jc w:val="center"/>
              <w:rPr>
                <w:rFonts w:ascii="Times New Roman" w:hAnsi="Times New Roman" w:cs="Times New Roman"/>
                <w:b/>
                <w:sz w:val="24"/>
                <w:szCs w:val="24"/>
              </w:rPr>
            </w:pPr>
            <w:r w:rsidRPr="006144EB">
              <w:rPr>
                <w:rFonts w:ascii="Times New Roman" w:hAnsi="Times New Roman" w:cs="Times New Roman"/>
                <w:b/>
                <w:sz w:val="24"/>
                <w:szCs w:val="24"/>
              </w:rPr>
              <w:t>Дидактический и лекционный материалы, методики</w:t>
            </w:r>
          </w:p>
        </w:tc>
      </w:tr>
      <w:tr w:rsidR="0041555B" w:rsidTr="006D1BF5">
        <w:tc>
          <w:tcPr>
            <w:tcW w:w="534" w:type="dxa"/>
          </w:tcPr>
          <w:p w:rsidR="0041555B" w:rsidRPr="00C4558E" w:rsidRDefault="0041555B" w:rsidP="001A27FE">
            <w:pPr>
              <w:pStyle w:val="a5"/>
              <w:ind w:right="-108"/>
            </w:pPr>
            <w:r w:rsidRPr="00C4558E">
              <w:rPr>
                <w:rFonts w:ascii="Times New Roman" w:hAnsi="Times New Roman" w:cs="Times New Roman"/>
                <w:sz w:val="24"/>
                <w:szCs w:val="24"/>
                <w:lang w:eastAsia="ru-RU"/>
              </w:rPr>
              <w:t>1.</w:t>
            </w:r>
          </w:p>
        </w:tc>
        <w:tc>
          <w:tcPr>
            <w:tcW w:w="1275" w:type="dxa"/>
          </w:tcPr>
          <w:p w:rsidR="0041555B" w:rsidRPr="00C4558E" w:rsidRDefault="0041555B" w:rsidP="0041555B">
            <w:pPr>
              <w:pStyle w:val="a5"/>
              <w:ind w:left="-108" w:right="-108"/>
              <w:jc w:val="left"/>
              <w:rPr>
                <w:rFonts w:ascii="Times New Roman" w:hAnsi="Times New Roman" w:cs="Times New Roman"/>
                <w:sz w:val="24"/>
                <w:szCs w:val="24"/>
                <w:lang w:eastAsia="ru-RU"/>
              </w:rPr>
            </w:pPr>
            <w:r w:rsidRPr="00C4558E">
              <w:rPr>
                <w:rFonts w:ascii="Times New Roman" w:hAnsi="Times New Roman" w:cs="Times New Roman"/>
                <w:sz w:val="24"/>
                <w:szCs w:val="24"/>
                <w:lang w:eastAsia="ru-RU"/>
              </w:rPr>
              <w:t>«Приглашение в театр»</w:t>
            </w:r>
          </w:p>
        </w:tc>
        <w:tc>
          <w:tcPr>
            <w:tcW w:w="1701" w:type="dxa"/>
          </w:tcPr>
          <w:p w:rsidR="0041555B" w:rsidRPr="00133B17" w:rsidRDefault="0041555B" w:rsidP="001A27FE">
            <w:pPr>
              <w:pStyle w:val="a5"/>
              <w:ind w:right="-108"/>
              <w:jc w:val="left"/>
              <w:rPr>
                <w:rFonts w:ascii="Times New Roman" w:hAnsi="Times New Roman" w:cs="Times New Roman"/>
                <w:sz w:val="24"/>
                <w:szCs w:val="24"/>
                <w:lang w:eastAsia="ru-RU"/>
              </w:rPr>
            </w:pPr>
            <w:r w:rsidRPr="00133B17">
              <w:rPr>
                <w:rFonts w:ascii="Times New Roman" w:hAnsi="Times New Roman" w:cs="Times New Roman"/>
                <w:sz w:val="24"/>
                <w:szCs w:val="24"/>
                <w:lang w:eastAsia="ru-RU"/>
              </w:rPr>
              <w:t>Рассказ, беседа</w:t>
            </w:r>
          </w:p>
        </w:tc>
        <w:tc>
          <w:tcPr>
            <w:tcW w:w="3686" w:type="dxa"/>
          </w:tcPr>
          <w:p w:rsidR="0041555B" w:rsidRPr="00133B17" w:rsidRDefault="0041555B" w:rsidP="001A27FE">
            <w:pPr>
              <w:pStyle w:val="a5"/>
              <w:ind w:right="-108"/>
              <w:jc w:val="left"/>
              <w:rPr>
                <w:rFonts w:ascii="Times New Roman" w:hAnsi="Times New Roman" w:cs="Times New Roman"/>
                <w:sz w:val="24"/>
                <w:szCs w:val="24"/>
                <w:lang w:eastAsia="ru-RU"/>
              </w:rPr>
            </w:pPr>
            <w:r w:rsidRPr="00133B17">
              <w:rPr>
                <w:rFonts w:ascii="Times New Roman" w:hAnsi="Times New Roman" w:cs="Times New Roman"/>
                <w:sz w:val="24"/>
                <w:szCs w:val="24"/>
                <w:lang w:eastAsia="ru-RU"/>
              </w:rPr>
              <w:t>Показ иллюстраций, афиш, фотографий театров.</w:t>
            </w:r>
          </w:p>
          <w:p w:rsidR="0041555B" w:rsidRPr="00133B17" w:rsidRDefault="0041555B" w:rsidP="001A27FE">
            <w:pPr>
              <w:pStyle w:val="a5"/>
              <w:ind w:right="-108"/>
              <w:jc w:val="left"/>
              <w:rPr>
                <w:rFonts w:ascii="Times New Roman" w:hAnsi="Times New Roman" w:cs="Times New Roman"/>
                <w:sz w:val="24"/>
                <w:szCs w:val="24"/>
                <w:lang w:eastAsia="ru-RU"/>
              </w:rPr>
            </w:pPr>
            <w:r w:rsidRPr="00133B17">
              <w:rPr>
                <w:rFonts w:ascii="Times New Roman" w:hAnsi="Times New Roman" w:cs="Times New Roman"/>
                <w:sz w:val="24"/>
                <w:szCs w:val="24"/>
                <w:lang w:eastAsia="ru-RU"/>
              </w:rPr>
              <w:t>Театральный словарь: Сцена, занавес, спектакль</w:t>
            </w:r>
          </w:p>
        </w:tc>
        <w:tc>
          <w:tcPr>
            <w:tcW w:w="3402" w:type="dxa"/>
          </w:tcPr>
          <w:p w:rsidR="0041555B" w:rsidRPr="006D1BF5" w:rsidRDefault="006D1BF5" w:rsidP="006D1BF5">
            <w:pPr>
              <w:pStyle w:val="a5"/>
              <w:ind w:right="-108"/>
              <w:jc w:val="left"/>
              <w:rPr>
                <w:rFonts w:ascii="Times New Roman" w:hAnsi="Times New Roman" w:cs="Times New Roman"/>
                <w:sz w:val="24"/>
                <w:szCs w:val="24"/>
              </w:rPr>
            </w:pPr>
            <w:r w:rsidRPr="009944CA">
              <w:rPr>
                <w:rFonts w:ascii="Times New Roman" w:hAnsi="Times New Roman" w:cs="Times New Roman"/>
                <w:sz w:val="24"/>
                <w:szCs w:val="24"/>
              </w:rPr>
              <w:t xml:space="preserve">А.И. </w:t>
            </w:r>
            <w:proofErr w:type="spellStart"/>
            <w:r w:rsidRPr="009944CA">
              <w:rPr>
                <w:rFonts w:ascii="Times New Roman" w:hAnsi="Times New Roman" w:cs="Times New Roman"/>
                <w:sz w:val="24"/>
                <w:szCs w:val="24"/>
              </w:rPr>
              <w:t>Бартковский</w:t>
            </w:r>
            <w:proofErr w:type="spellEnd"/>
            <w:r w:rsidRPr="009944CA">
              <w:rPr>
                <w:rFonts w:ascii="Times New Roman" w:hAnsi="Times New Roman" w:cs="Times New Roman"/>
                <w:sz w:val="24"/>
                <w:szCs w:val="24"/>
              </w:rPr>
              <w:t>, И.А.Лыкова  «Кукольный театр в детском саду, начальной школе и семье». Москва 2013</w:t>
            </w:r>
          </w:p>
        </w:tc>
      </w:tr>
      <w:tr w:rsidR="0041555B" w:rsidTr="006D1BF5">
        <w:tc>
          <w:tcPr>
            <w:tcW w:w="534" w:type="dxa"/>
          </w:tcPr>
          <w:p w:rsidR="0041555B" w:rsidRPr="00C4558E" w:rsidRDefault="0041555B" w:rsidP="001A27FE">
            <w:r w:rsidRPr="00C4558E">
              <w:t>2.</w:t>
            </w:r>
          </w:p>
        </w:tc>
        <w:tc>
          <w:tcPr>
            <w:tcW w:w="1275" w:type="dxa"/>
          </w:tcPr>
          <w:p w:rsidR="0041555B" w:rsidRPr="00C4558E" w:rsidRDefault="0041555B" w:rsidP="0041555B">
            <w:pPr>
              <w:pStyle w:val="a5"/>
              <w:ind w:left="-108" w:right="-108"/>
              <w:jc w:val="left"/>
              <w:rPr>
                <w:rFonts w:ascii="Times New Roman" w:hAnsi="Times New Roman" w:cs="Times New Roman"/>
                <w:sz w:val="24"/>
                <w:szCs w:val="24"/>
                <w:lang w:eastAsia="ru-RU"/>
              </w:rPr>
            </w:pPr>
            <w:r w:rsidRPr="00C4558E">
              <w:rPr>
                <w:rFonts w:ascii="Times New Roman" w:hAnsi="Times New Roman" w:cs="Times New Roman"/>
                <w:sz w:val="24"/>
                <w:szCs w:val="24"/>
                <w:lang w:eastAsia="ru-RU"/>
              </w:rPr>
              <w:t xml:space="preserve"> «В гостях у сказки»</w:t>
            </w:r>
          </w:p>
        </w:tc>
        <w:tc>
          <w:tcPr>
            <w:tcW w:w="1701" w:type="dxa"/>
          </w:tcPr>
          <w:p w:rsidR="0041555B" w:rsidRPr="00B44753" w:rsidRDefault="0041555B" w:rsidP="006D1BF5">
            <w:pPr>
              <w:pStyle w:val="a5"/>
              <w:ind w:right="-108"/>
              <w:jc w:val="left"/>
              <w:rPr>
                <w:rFonts w:ascii="Times New Roman" w:hAnsi="Times New Roman" w:cs="Times New Roman"/>
                <w:sz w:val="24"/>
                <w:szCs w:val="24"/>
                <w:lang w:eastAsia="ru-RU"/>
              </w:rPr>
            </w:pPr>
            <w:r w:rsidRPr="00B44753">
              <w:rPr>
                <w:rFonts w:ascii="Times New Roman" w:hAnsi="Times New Roman" w:cs="Times New Roman"/>
                <w:sz w:val="24"/>
                <w:szCs w:val="24"/>
                <w:lang w:eastAsia="ru-RU"/>
              </w:rPr>
              <w:t>Рассказ, беседа</w:t>
            </w:r>
          </w:p>
        </w:tc>
        <w:tc>
          <w:tcPr>
            <w:tcW w:w="3686" w:type="dxa"/>
          </w:tcPr>
          <w:p w:rsidR="0041555B" w:rsidRPr="00B44753" w:rsidRDefault="0041555B" w:rsidP="001A27FE">
            <w:pPr>
              <w:pStyle w:val="a5"/>
              <w:ind w:right="-166"/>
              <w:jc w:val="left"/>
              <w:rPr>
                <w:rFonts w:ascii="Times New Roman" w:hAnsi="Times New Roman" w:cs="Times New Roman"/>
                <w:sz w:val="24"/>
                <w:szCs w:val="24"/>
                <w:lang w:eastAsia="ru-RU"/>
              </w:rPr>
            </w:pPr>
            <w:r w:rsidRPr="00B44753">
              <w:rPr>
                <w:rFonts w:ascii="Times New Roman" w:hAnsi="Times New Roman" w:cs="Times New Roman"/>
                <w:sz w:val="24"/>
                <w:szCs w:val="24"/>
                <w:lang w:eastAsia="ru-RU"/>
              </w:rPr>
              <w:t>Просмотр видео-слайдов с видами кукольного театра:</w:t>
            </w:r>
          </w:p>
          <w:p w:rsidR="0041555B" w:rsidRPr="00B44753" w:rsidRDefault="0041555B" w:rsidP="001A27FE">
            <w:pPr>
              <w:pStyle w:val="a5"/>
              <w:ind w:right="-166"/>
              <w:jc w:val="left"/>
              <w:rPr>
                <w:rFonts w:ascii="Times New Roman" w:hAnsi="Times New Roman" w:cs="Times New Roman"/>
                <w:sz w:val="24"/>
                <w:szCs w:val="24"/>
                <w:lang w:eastAsia="ru-RU"/>
              </w:rPr>
            </w:pPr>
            <w:r w:rsidRPr="00B44753">
              <w:rPr>
                <w:rFonts w:ascii="Times New Roman" w:hAnsi="Times New Roman" w:cs="Times New Roman"/>
                <w:sz w:val="24"/>
                <w:szCs w:val="24"/>
                <w:lang w:eastAsia="ru-RU"/>
              </w:rPr>
              <w:t>а) настольные: плоскостные фигуры, вязанные, лепные, деревянные</w:t>
            </w:r>
          </w:p>
          <w:p w:rsidR="0041555B" w:rsidRPr="00B44753" w:rsidRDefault="0041555B" w:rsidP="001A27FE">
            <w:pPr>
              <w:pStyle w:val="a5"/>
              <w:jc w:val="left"/>
              <w:rPr>
                <w:rFonts w:ascii="Times New Roman" w:hAnsi="Times New Roman" w:cs="Times New Roman"/>
                <w:sz w:val="24"/>
                <w:szCs w:val="24"/>
                <w:lang w:eastAsia="ru-RU"/>
              </w:rPr>
            </w:pPr>
            <w:r w:rsidRPr="00B44753">
              <w:rPr>
                <w:rFonts w:ascii="Times New Roman" w:hAnsi="Times New Roman" w:cs="Times New Roman"/>
                <w:sz w:val="24"/>
                <w:szCs w:val="24"/>
                <w:lang w:eastAsia="ru-RU"/>
              </w:rPr>
              <w:t>б) стендовые;</w:t>
            </w:r>
          </w:p>
          <w:p w:rsidR="0041555B" w:rsidRPr="00B44753" w:rsidRDefault="0041555B" w:rsidP="001A27FE">
            <w:pPr>
              <w:pStyle w:val="a5"/>
              <w:jc w:val="left"/>
              <w:rPr>
                <w:rFonts w:ascii="Times New Roman" w:hAnsi="Times New Roman" w:cs="Times New Roman"/>
                <w:sz w:val="24"/>
                <w:szCs w:val="24"/>
                <w:lang w:eastAsia="ru-RU"/>
              </w:rPr>
            </w:pPr>
            <w:r w:rsidRPr="00B44753">
              <w:rPr>
                <w:rFonts w:ascii="Times New Roman" w:hAnsi="Times New Roman" w:cs="Times New Roman"/>
                <w:sz w:val="24"/>
                <w:szCs w:val="24"/>
                <w:lang w:eastAsia="ru-RU"/>
              </w:rPr>
              <w:t>в) куклы-марионетки;</w:t>
            </w:r>
          </w:p>
          <w:p w:rsidR="0041555B" w:rsidRPr="00B44753" w:rsidRDefault="0041555B" w:rsidP="001A27FE">
            <w:pPr>
              <w:pStyle w:val="a5"/>
              <w:jc w:val="left"/>
              <w:rPr>
                <w:rFonts w:ascii="Times New Roman" w:hAnsi="Times New Roman" w:cs="Times New Roman"/>
                <w:sz w:val="24"/>
                <w:szCs w:val="24"/>
                <w:lang w:eastAsia="ru-RU"/>
              </w:rPr>
            </w:pPr>
            <w:r w:rsidRPr="00B44753">
              <w:rPr>
                <w:rFonts w:ascii="Times New Roman" w:hAnsi="Times New Roman" w:cs="Times New Roman"/>
                <w:sz w:val="24"/>
                <w:szCs w:val="24"/>
                <w:lang w:eastAsia="ru-RU"/>
              </w:rPr>
              <w:t>г) тростевые куклы;</w:t>
            </w:r>
          </w:p>
        </w:tc>
        <w:tc>
          <w:tcPr>
            <w:tcW w:w="3402" w:type="dxa"/>
          </w:tcPr>
          <w:p w:rsidR="006D1BF5" w:rsidRPr="009944CA" w:rsidRDefault="006D1BF5" w:rsidP="006D1BF5">
            <w:pPr>
              <w:pStyle w:val="a5"/>
              <w:ind w:right="-108"/>
              <w:jc w:val="left"/>
              <w:rPr>
                <w:rFonts w:ascii="Times New Roman" w:hAnsi="Times New Roman" w:cs="Times New Roman"/>
                <w:sz w:val="24"/>
                <w:szCs w:val="24"/>
              </w:rPr>
            </w:pPr>
            <w:r w:rsidRPr="009944CA">
              <w:rPr>
                <w:rFonts w:ascii="Times New Roman" w:hAnsi="Times New Roman" w:cs="Times New Roman"/>
                <w:sz w:val="24"/>
                <w:szCs w:val="24"/>
              </w:rPr>
              <w:t xml:space="preserve">А.И. </w:t>
            </w:r>
            <w:proofErr w:type="spellStart"/>
            <w:r w:rsidRPr="009944CA">
              <w:rPr>
                <w:rFonts w:ascii="Times New Roman" w:hAnsi="Times New Roman" w:cs="Times New Roman"/>
                <w:sz w:val="24"/>
                <w:szCs w:val="24"/>
              </w:rPr>
              <w:t>Бартковский</w:t>
            </w:r>
            <w:proofErr w:type="spellEnd"/>
            <w:r w:rsidRPr="009944CA">
              <w:rPr>
                <w:rFonts w:ascii="Times New Roman" w:hAnsi="Times New Roman" w:cs="Times New Roman"/>
                <w:sz w:val="24"/>
                <w:szCs w:val="24"/>
              </w:rPr>
              <w:t>, И.А.Лыкова  «Кукольный театр в детском саду, начальной школе и семье». Москва 2013</w:t>
            </w:r>
          </w:p>
          <w:p w:rsidR="0041555B" w:rsidRPr="00B44753" w:rsidRDefault="0041555B" w:rsidP="006D1BF5">
            <w:pPr>
              <w:pStyle w:val="a5"/>
              <w:ind w:right="-108"/>
              <w:jc w:val="left"/>
              <w:rPr>
                <w:rFonts w:ascii="Times New Roman" w:hAnsi="Times New Roman" w:cs="Times New Roman"/>
                <w:sz w:val="24"/>
                <w:szCs w:val="24"/>
                <w:lang w:eastAsia="ru-RU"/>
              </w:rPr>
            </w:pPr>
          </w:p>
        </w:tc>
      </w:tr>
      <w:tr w:rsidR="0041555B" w:rsidTr="006D1BF5">
        <w:tc>
          <w:tcPr>
            <w:tcW w:w="534" w:type="dxa"/>
          </w:tcPr>
          <w:p w:rsidR="0041555B" w:rsidRPr="00C4558E" w:rsidRDefault="0041555B" w:rsidP="001A27FE">
            <w:r w:rsidRPr="00C4558E">
              <w:t>3.</w:t>
            </w:r>
          </w:p>
        </w:tc>
        <w:tc>
          <w:tcPr>
            <w:tcW w:w="1275" w:type="dxa"/>
          </w:tcPr>
          <w:p w:rsidR="0041555B" w:rsidRPr="00C4558E" w:rsidRDefault="0041555B" w:rsidP="0041555B">
            <w:pPr>
              <w:spacing w:line="327" w:lineRule="atLeast"/>
              <w:ind w:left="-108"/>
              <w:rPr>
                <w:rFonts w:cs="Times New Roman"/>
                <w:lang w:eastAsia="ru-RU"/>
              </w:rPr>
            </w:pPr>
            <w:r w:rsidRPr="00C4558E">
              <w:rPr>
                <w:rFonts w:cs="Times New Roman"/>
                <w:lang w:eastAsia="ru-RU"/>
              </w:rPr>
              <w:t xml:space="preserve"> «Как вести себя в театре»</w:t>
            </w:r>
          </w:p>
        </w:tc>
        <w:tc>
          <w:tcPr>
            <w:tcW w:w="1701" w:type="dxa"/>
          </w:tcPr>
          <w:p w:rsidR="0041555B" w:rsidRPr="0041555B" w:rsidRDefault="0041555B" w:rsidP="006144EB">
            <w:pPr>
              <w:pStyle w:val="a5"/>
              <w:ind w:right="-108"/>
              <w:jc w:val="left"/>
              <w:rPr>
                <w:rFonts w:ascii="Times New Roman" w:hAnsi="Times New Roman" w:cs="Times New Roman"/>
                <w:sz w:val="24"/>
                <w:szCs w:val="24"/>
              </w:rPr>
            </w:pPr>
            <w:r w:rsidRPr="0041555B">
              <w:rPr>
                <w:rFonts w:ascii="Times New Roman" w:hAnsi="Times New Roman" w:cs="Times New Roman"/>
                <w:sz w:val="24"/>
                <w:szCs w:val="24"/>
              </w:rPr>
              <w:t>Рассказ, беседа–диалог, игровой тренинг</w:t>
            </w:r>
          </w:p>
        </w:tc>
        <w:tc>
          <w:tcPr>
            <w:tcW w:w="3686" w:type="dxa"/>
          </w:tcPr>
          <w:p w:rsidR="0041555B" w:rsidRPr="00B44753" w:rsidRDefault="0041555B" w:rsidP="001A27FE">
            <w:pPr>
              <w:spacing w:line="327" w:lineRule="atLeast"/>
              <w:rPr>
                <w:rFonts w:cs="Times New Roman"/>
                <w:lang w:eastAsia="ru-RU"/>
              </w:rPr>
            </w:pPr>
            <w:r w:rsidRPr="00B44753">
              <w:rPr>
                <w:rFonts w:cs="Times New Roman"/>
                <w:lang w:eastAsia="ru-RU"/>
              </w:rPr>
              <w:t>Творческие задания, вопросы - ответы.</w:t>
            </w:r>
          </w:p>
        </w:tc>
        <w:tc>
          <w:tcPr>
            <w:tcW w:w="3402" w:type="dxa"/>
          </w:tcPr>
          <w:p w:rsidR="0041555B" w:rsidRPr="006D1BF5" w:rsidRDefault="006D1BF5" w:rsidP="006D1BF5">
            <w:pPr>
              <w:pStyle w:val="a5"/>
              <w:ind w:right="-108"/>
              <w:jc w:val="left"/>
              <w:rPr>
                <w:rFonts w:ascii="Times New Roman" w:hAnsi="Times New Roman" w:cs="Times New Roman"/>
                <w:sz w:val="24"/>
                <w:szCs w:val="24"/>
              </w:rPr>
            </w:pPr>
            <w:r w:rsidRPr="009944CA">
              <w:rPr>
                <w:rFonts w:ascii="Times New Roman" w:hAnsi="Times New Roman" w:cs="Times New Roman"/>
                <w:sz w:val="24"/>
                <w:szCs w:val="24"/>
              </w:rPr>
              <w:t xml:space="preserve">А.И. </w:t>
            </w:r>
            <w:proofErr w:type="spellStart"/>
            <w:r w:rsidRPr="009944CA">
              <w:rPr>
                <w:rFonts w:ascii="Times New Roman" w:hAnsi="Times New Roman" w:cs="Times New Roman"/>
                <w:sz w:val="24"/>
                <w:szCs w:val="24"/>
              </w:rPr>
              <w:t>Бартковский</w:t>
            </w:r>
            <w:proofErr w:type="spellEnd"/>
            <w:r w:rsidRPr="009944CA">
              <w:rPr>
                <w:rFonts w:ascii="Times New Roman" w:hAnsi="Times New Roman" w:cs="Times New Roman"/>
                <w:sz w:val="24"/>
                <w:szCs w:val="24"/>
              </w:rPr>
              <w:t>, И.А.Лыкова  «Кукольный театр в детском саду, начальной школе и семье». Москва 2013</w:t>
            </w:r>
          </w:p>
        </w:tc>
      </w:tr>
      <w:tr w:rsidR="0041555B" w:rsidTr="006D1BF5">
        <w:tc>
          <w:tcPr>
            <w:tcW w:w="534" w:type="dxa"/>
          </w:tcPr>
          <w:p w:rsidR="0041555B" w:rsidRPr="00C4558E" w:rsidRDefault="0041555B" w:rsidP="001A27FE">
            <w:r w:rsidRPr="00C4558E">
              <w:t>4.</w:t>
            </w:r>
          </w:p>
        </w:tc>
        <w:tc>
          <w:tcPr>
            <w:tcW w:w="1275" w:type="dxa"/>
          </w:tcPr>
          <w:p w:rsidR="0041555B" w:rsidRPr="00C4558E" w:rsidRDefault="00870B14" w:rsidP="0041555B">
            <w:pPr>
              <w:pStyle w:val="a5"/>
              <w:ind w:left="-108" w:right="-108"/>
              <w:jc w:val="left"/>
              <w:rPr>
                <w:rFonts w:ascii="Times New Roman" w:hAnsi="Times New Roman" w:cs="Times New Roman"/>
                <w:sz w:val="24"/>
                <w:szCs w:val="24"/>
                <w:lang w:eastAsia="ru-RU"/>
              </w:rPr>
            </w:pPr>
            <w:r w:rsidRPr="00870B14">
              <w:rPr>
                <w:rFonts w:ascii="Times New Roman" w:eastAsia="Times New Roman" w:hAnsi="Times New Roman" w:cs="Times New Roman"/>
                <w:sz w:val="24"/>
                <w:szCs w:val="24"/>
                <w:lang w:eastAsia="ar-SA"/>
              </w:rPr>
              <w:t>«Путешествие по сказкам».</w:t>
            </w:r>
          </w:p>
        </w:tc>
        <w:tc>
          <w:tcPr>
            <w:tcW w:w="1701" w:type="dxa"/>
          </w:tcPr>
          <w:p w:rsidR="0041555B" w:rsidRPr="00220DCC" w:rsidRDefault="0041555B" w:rsidP="006D1BF5">
            <w:pPr>
              <w:pStyle w:val="a5"/>
              <w:ind w:right="-108"/>
              <w:jc w:val="left"/>
              <w:rPr>
                <w:rFonts w:ascii="Times New Roman" w:hAnsi="Times New Roman" w:cs="Times New Roman"/>
                <w:sz w:val="24"/>
                <w:szCs w:val="24"/>
                <w:lang w:eastAsia="ru-RU"/>
              </w:rPr>
            </w:pPr>
            <w:r w:rsidRPr="00220DCC">
              <w:rPr>
                <w:rFonts w:ascii="Times New Roman" w:hAnsi="Times New Roman" w:cs="Times New Roman"/>
                <w:sz w:val="24"/>
                <w:szCs w:val="24"/>
                <w:lang w:eastAsia="ru-RU"/>
              </w:rPr>
              <w:t>Рассказ, беседа</w:t>
            </w:r>
          </w:p>
        </w:tc>
        <w:tc>
          <w:tcPr>
            <w:tcW w:w="3686" w:type="dxa"/>
          </w:tcPr>
          <w:p w:rsidR="0041555B" w:rsidRPr="00220DCC" w:rsidRDefault="0041555B" w:rsidP="0041555B">
            <w:pPr>
              <w:pStyle w:val="a5"/>
              <w:ind w:right="-108"/>
              <w:jc w:val="left"/>
              <w:rPr>
                <w:rFonts w:ascii="Times New Roman" w:hAnsi="Times New Roman" w:cs="Times New Roman"/>
                <w:sz w:val="24"/>
                <w:szCs w:val="24"/>
                <w:lang w:eastAsia="ru-RU"/>
              </w:rPr>
            </w:pPr>
            <w:r w:rsidRPr="00220DCC">
              <w:rPr>
                <w:rFonts w:ascii="Times New Roman" w:hAnsi="Times New Roman" w:cs="Times New Roman"/>
                <w:sz w:val="24"/>
                <w:szCs w:val="24"/>
                <w:lang w:eastAsia="ru-RU"/>
              </w:rPr>
              <w:t>Рассматривание иллюстраций, просмотр DVD-дисков.</w:t>
            </w:r>
          </w:p>
        </w:tc>
        <w:tc>
          <w:tcPr>
            <w:tcW w:w="3402" w:type="dxa"/>
          </w:tcPr>
          <w:p w:rsidR="0041555B" w:rsidRPr="00220DCC" w:rsidRDefault="006D1BF5" w:rsidP="006D1BF5">
            <w:pPr>
              <w:pStyle w:val="a5"/>
              <w:ind w:right="-108"/>
              <w:jc w:val="left"/>
              <w:rPr>
                <w:rFonts w:ascii="Times New Roman" w:hAnsi="Times New Roman" w:cs="Times New Roman"/>
                <w:sz w:val="24"/>
                <w:szCs w:val="24"/>
              </w:rPr>
            </w:pPr>
            <w:r w:rsidRPr="009944CA">
              <w:rPr>
                <w:rFonts w:ascii="Times New Roman" w:hAnsi="Times New Roman" w:cs="Times New Roman"/>
                <w:sz w:val="24"/>
                <w:szCs w:val="24"/>
              </w:rPr>
              <w:t xml:space="preserve">А.И. </w:t>
            </w:r>
            <w:proofErr w:type="spellStart"/>
            <w:r w:rsidRPr="009944CA">
              <w:rPr>
                <w:rFonts w:ascii="Times New Roman" w:hAnsi="Times New Roman" w:cs="Times New Roman"/>
                <w:sz w:val="24"/>
                <w:szCs w:val="24"/>
              </w:rPr>
              <w:t>Бартковский</w:t>
            </w:r>
            <w:proofErr w:type="spellEnd"/>
            <w:r w:rsidRPr="009944CA">
              <w:rPr>
                <w:rFonts w:ascii="Times New Roman" w:hAnsi="Times New Roman" w:cs="Times New Roman"/>
                <w:sz w:val="24"/>
                <w:szCs w:val="24"/>
              </w:rPr>
              <w:t>, И.А.Лыкова  «Кукольный театр в детском саду, начальной школе и семье». Москва 2013</w:t>
            </w:r>
          </w:p>
        </w:tc>
      </w:tr>
      <w:tr w:rsidR="0041555B" w:rsidTr="006D1BF5">
        <w:tc>
          <w:tcPr>
            <w:tcW w:w="534" w:type="dxa"/>
          </w:tcPr>
          <w:p w:rsidR="0041555B" w:rsidRPr="00C4558E" w:rsidRDefault="0041555B" w:rsidP="001A27FE">
            <w:pPr>
              <w:ind w:right="-108"/>
            </w:pPr>
            <w:r w:rsidRPr="00C4558E">
              <w:rPr>
                <w:rFonts w:cs="Times New Roman"/>
              </w:rPr>
              <w:t>5.</w:t>
            </w:r>
          </w:p>
        </w:tc>
        <w:tc>
          <w:tcPr>
            <w:tcW w:w="1275" w:type="dxa"/>
          </w:tcPr>
          <w:p w:rsidR="0041555B" w:rsidRPr="00C4558E" w:rsidRDefault="0041555B" w:rsidP="0041555B">
            <w:pPr>
              <w:pStyle w:val="a5"/>
              <w:ind w:left="-108" w:right="-108"/>
              <w:jc w:val="left"/>
              <w:rPr>
                <w:rFonts w:ascii="Times New Roman" w:hAnsi="Times New Roman" w:cs="Times New Roman"/>
                <w:sz w:val="24"/>
                <w:szCs w:val="24"/>
                <w:lang w:eastAsia="ru-RU"/>
              </w:rPr>
            </w:pPr>
            <w:r w:rsidRPr="00C4558E">
              <w:rPr>
                <w:rFonts w:ascii="Times New Roman" w:hAnsi="Times New Roman" w:cs="Times New Roman"/>
                <w:sz w:val="24"/>
                <w:szCs w:val="24"/>
                <w:lang w:eastAsia="ru-RU"/>
              </w:rPr>
              <w:t>«Давайте познакомимся»</w:t>
            </w:r>
          </w:p>
        </w:tc>
        <w:tc>
          <w:tcPr>
            <w:tcW w:w="1701" w:type="dxa"/>
          </w:tcPr>
          <w:p w:rsidR="0041555B" w:rsidRPr="001B33D8" w:rsidRDefault="0041555B" w:rsidP="001A27FE">
            <w:pPr>
              <w:pStyle w:val="a5"/>
              <w:jc w:val="left"/>
              <w:rPr>
                <w:rFonts w:ascii="Times New Roman" w:hAnsi="Times New Roman" w:cs="Times New Roman"/>
                <w:sz w:val="24"/>
                <w:szCs w:val="24"/>
                <w:lang w:eastAsia="ru-RU"/>
              </w:rPr>
            </w:pPr>
            <w:r w:rsidRPr="001B33D8">
              <w:rPr>
                <w:rFonts w:ascii="Times New Roman" w:hAnsi="Times New Roman" w:cs="Times New Roman"/>
                <w:sz w:val="24"/>
                <w:szCs w:val="24"/>
                <w:lang w:eastAsia="ru-RU"/>
              </w:rPr>
              <w:t>Игра</w:t>
            </w:r>
          </w:p>
        </w:tc>
        <w:tc>
          <w:tcPr>
            <w:tcW w:w="3686" w:type="dxa"/>
          </w:tcPr>
          <w:p w:rsidR="0041555B" w:rsidRPr="001B33D8" w:rsidRDefault="0041555B" w:rsidP="001A27FE">
            <w:pPr>
              <w:pStyle w:val="a5"/>
              <w:jc w:val="left"/>
              <w:rPr>
                <w:rFonts w:ascii="Times New Roman" w:hAnsi="Times New Roman" w:cs="Times New Roman"/>
                <w:sz w:val="24"/>
                <w:szCs w:val="24"/>
                <w:lang w:eastAsia="ru-RU"/>
              </w:rPr>
            </w:pPr>
            <w:r w:rsidRPr="001B33D8">
              <w:rPr>
                <w:rFonts w:ascii="Times New Roman" w:hAnsi="Times New Roman" w:cs="Times New Roman"/>
                <w:sz w:val="24"/>
                <w:szCs w:val="24"/>
                <w:lang w:eastAsia="ru-RU"/>
              </w:rPr>
              <w:t>Объяснение, показ, игра</w:t>
            </w:r>
          </w:p>
        </w:tc>
        <w:tc>
          <w:tcPr>
            <w:tcW w:w="3402" w:type="dxa"/>
          </w:tcPr>
          <w:p w:rsidR="0041555B" w:rsidRPr="001B33D8" w:rsidRDefault="006D1BF5" w:rsidP="006D1BF5">
            <w:pPr>
              <w:pStyle w:val="a5"/>
              <w:ind w:right="-108"/>
              <w:jc w:val="left"/>
              <w:rPr>
                <w:rFonts w:ascii="Times New Roman" w:hAnsi="Times New Roman" w:cs="Times New Roman"/>
                <w:sz w:val="24"/>
                <w:szCs w:val="24"/>
                <w:lang w:eastAsia="ru-RU"/>
              </w:rPr>
            </w:pPr>
            <w:r w:rsidRPr="006D1BF5">
              <w:rPr>
                <w:rFonts w:ascii="Times New Roman" w:hAnsi="Times New Roman" w:cs="Times New Roman"/>
                <w:sz w:val="24"/>
                <w:szCs w:val="24"/>
                <w:lang w:eastAsia="ru-RU"/>
              </w:rPr>
              <w:t>Г.В. Лаптева «Игры для развития эмоций и творческих способностей». Санкт-Петербург 2011</w:t>
            </w:r>
          </w:p>
        </w:tc>
      </w:tr>
      <w:tr w:rsidR="0041555B" w:rsidTr="006D1BF5">
        <w:tc>
          <w:tcPr>
            <w:tcW w:w="534" w:type="dxa"/>
          </w:tcPr>
          <w:p w:rsidR="0041555B" w:rsidRPr="00C4558E" w:rsidRDefault="0041555B" w:rsidP="001A27FE">
            <w:r w:rsidRPr="00C4558E">
              <w:t>6.</w:t>
            </w:r>
          </w:p>
        </w:tc>
        <w:tc>
          <w:tcPr>
            <w:tcW w:w="1275" w:type="dxa"/>
          </w:tcPr>
          <w:p w:rsidR="0041555B" w:rsidRPr="00C4558E" w:rsidRDefault="000F3728" w:rsidP="0041555B">
            <w:pPr>
              <w:pStyle w:val="a5"/>
              <w:ind w:left="-108" w:right="-108"/>
              <w:jc w:val="left"/>
              <w:rPr>
                <w:rFonts w:ascii="Times New Roman" w:hAnsi="Times New Roman" w:cs="Times New Roman"/>
                <w:sz w:val="24"/>
                <w:szCs w:val="24"/>
                <w:lang w:eastAsia="ru-RU"/>
              </w:rPr>
            </w:pPr>
            <w:r w:rsidRPr="000F3728">
              <w:rPr>
                <w:rFonts w:ascii="Times New Roman" w:hAnsi="Times New Roman" w:cs="Times New Roman"/>
                <w:sz w:val="24"/>
                <w:szCs w:val="24"/>
                <w:lang w:eastAsia="ru-RU"/>
              </w:rPr>
              <w:t>«Колобок»</w:t>
            </w:r>
          </w:p>
        </w:tc>
        <w:tc>
          <w:tcPr>
            <w:tcW w:w="1701" w:type="dxa"/>
          </w:tcPr>
          <w:p w:rsidR="0041555B" w:rsidRPr="001B33D8" w:rsidRDefault="0041555B" w:rsidP="006D1BF5">
            <w:pPr>
              <w:pStyle w:val="a5"/>
              <w:ind w:right="-108"/>
              <w:jc w:val="left"/>
              <w:rPr>
                <w:rFonts w:ascii="Times New Roman" w:hAnsi="Times New Roman" w:cs="Times New Roman"/>
                <w:sz w:val="24"/>
                <w:szCs w:val="24"/>
                <w:lang w:eastAsia="ru-RU"/>
              </w:rPr>
            </w:pPr>
            <w:r w:rsidRPr="004B5D3F">
              <w:rPr>
                <w:rFonts w:ascii="Times New Roman" w:hAnsi="Times New Roman" w:cs="Times New Roman"/>
                <w:sz w:val="24"/>
                <w:szCs w:val="24"/>
                <w:lang w:eastAsia="ru-RU"/>
              </w:rPr>
              <w:t>Игра-импровизация</w:t>
            </w:r>
          </w:p>
        </w:tc>
        <w:tc>
          <w:tcPr>
            <w:tcW w:w="3686" w:type="dxa"/>
          </w:tcPr>
          <w:p w:rsidR="0041555B" w:rsidRPr="001B33D8" w:rsidRDefault="0041555B" w:rsidP="001A27FE">
            <w:pPr>
              <w:pStyle w:val="a5"/>
              <w:ind w:right="-24"/>
              <w:jc w:val="left"/>
              <w:rPr>
                <w:rFonts w:ascii="Times New Roman" w:hAnsi="Times New Roman" w:cs="Times New Roman"/>
                <w:sz w:val="24"/>
                <w:szCs w:val="24"/>
                <w:lang w:eastAsia="ru-RU"/>
              </w:rPr>
            </w:pPr>
            <w:r w:rsidRPr="004B5D3F">
              <w:rPr>
                <w:rFonts w:ascii="Times New Roman" w:hAnsi="Times New Roman" w:cs="Times New Roman"/>
                <w:sz w:val="24"/>
                <w:szCs w:val="24"/>
                <w:lang w:eastAsia="ru-RU"/>
              </w:rPr>
              <w:t>Объяснение, показ, театральные диалоги</w:t>
            </w:r>
          </w:p>
        </w:tc>
        <w:tc>
          <w:tcPr>
            <w:tcW w:w="3402" w:type="dxa"/>
          </w:tcPr>
          <w:p w:rsidR="0041555B" w:rsidRPr="004B5D3F" w:rsidRDefault="006D1BF5" w:rsidP="006D1BF5">
            <w:pPr>
              <w:pStyle w:val="a5"/>
              <w:ind w:right="-108"/>
              <w:jc w:val="left"/>
              <w:rPr>
                <w:rFonts w:ascii="Times New Roman" w:hAnsi="Times New Roman" w:cs="Times New Roman"/>
                <w:sz w:val="24"/>
                <w:szCs w:val="24"/>
                <w:lang w:eastAsia="ru-RU"/>
              </w:rPr>
            </w:pPr>
            <w:r w:rsidRPr="006D1BF5">
              <w:rPr>
                <w:rFonts w:ascii="Times New Roman" w:hAnsi="Times New Roman" w:cs="Times New Roman"/>
                <w:sz w:val="24"/>
                <w:szCs w:val="24"/>
                <w:lang w:eastAsia="ru-RU"/>
              </w:rPr>
              <w:t>Г.В. Лаптева «Игры для развития эмоций и творческих способностей». Санкт-Петербург 2011</w:t>
            </w:r>
          </w:p>
        </w:tc>
      </w:tr>
      <w:tr w:rsidR="0041555B" w:rsidTr="006D1BF5">
        <w:tc>
          <w:tcPr>
            <w:tcW w:w="534" w:type="dxa"/>
          </w:tcPr>
          <w:p w:rsidR="0041555B" w:rsidRPr="00C4558E" w:rsidRDefault="0041555B" w:rsidP="001A27FE">
            <w:r w:rsidRPr="00C4558E">
              <w:t>7.</w:t>
            </w:r>
          </w:p>
        </w:tc>
        <w:tc>
          <w:tcPr>
            <w:tcW w:w="1275" w:type="dxa"/>
          </w:tcPr>
          <w:p w:rsidR="0041555B" w:rsidRPr="00C4558E" w:rsidRDefault="0041555B" w:rsidP="0041555B">
            <w:pPr>
              <w:pStyle w:val="a5"/>
              <w:ind w:left="-108" w:right="-108"/>
              <w:jc w:val="left"/>
              <w:rPr>
                <w:rFonts w:ascii="Times New Roman" w:hAnsi="Times New Roman" w:cs="Times New Roman"/>
                <w:sz w:val="24"/>
                <w:szCs w:val="24"/>
                <w:lang w:eastAsia="ru-RU"/>
              </w:rPr>
            </w:pPr>
            <w:r w:rsidRPr="00C4558E">
              <w:rPr>
                <w:rFonts w:ascii="Times New Roman" w:hAnsi="Times New Roman" w:cs="Times New Roman"/>
                <w:sz w:val="24"/>
                <w:szCs w:val="24"/>
                <w:lang w:eastAsia="ru-RU"/>
              </w:rPr>
              <w:t>«Что мы делали, не скажем»</w:t>
            </w:r>
          </w:p>
        </w:tc>
        <w:tc>
          <w:tcPr>
            <w:tcW w:w="1701" w:type="dxa"/>
          </w:tcPr>
          <w:p w:rsidR="0041555B" w:rsidRPr="001B33D8" w:rsidRDefault="0041555B" w:rsidP="001A27FE">
            <w:pPr>
              <w:pStyle w:val="a5"/>
              <w:jc w:val="left"/>
              <w:rPr>
                <w:rFonts w:ascii="Times New Roman" w:hAnsi="Times New Roman" w:cs="Times New Roman"/>
                <w:sz w:val="24"/>
                <w:szCs w:val="24"/>
                <w:lang w:eastAsia="ru-RU"/>
              </w:rPr>
            </w:pPr>
            <w:r w:rsidRPr="001B33D8">
              <w:rPr>
                <w:rFonts w:ascii="Times New Roman" w:hAnsi="Times New Roman" w:cs="Times New Roman"/>
                <w:sz w:val="24"/>
                <w:szCs w:val="24"/>
                <w:lang w:eastAsia="ru-RU"/>
              </w:rPr>
              <w:t>Игра</w:t>
            </w:r>
          </w:p>
        </w:tc>
        <w:tc>
          <w:tcPr>
            <w:tcW w:w="3686" w:type="dxa"/>
          </w:tcPr>
          <w:p w:rsidR="0041555B" w:rsidRPr="001B33D8" w:rsidRDefault="0041555B" w:rsidP="001A27FE">
            <w:pPr>
              <w:pStyle w:val="a5"/>
              <w:ind w:right="-24"/>
              <w:jc w:val="left"/>
              <w:rPr>
                <w:rFonts w:ascii="Times New Roman" w:hAnsi="Times New Roman" w:cs="Times New Roman"/>
                <w:sz w:val="24"/>
                <w:szCs w:val="24"/>
                <w:lang w:eastAsia="ru-RU"/>
              </w:rPr>
            </w:pPr>
            <w:r w:rsidRPr="001B33D8">
              <w:rPr>
                <w:rFonts w:ascii="Times New Roman" w:hAnsi="Times New Roman" w:cs="Times New Roman"/>
                <w:sz w:val="24"/>
                <w:szCs w:val="24"/>
                <w:lang w:eastAsia="ru-RU"/>
              </w:rPr>
              <w:t>Объяснение, показ, творческие задания</w:t>
            </w:r>
          </w:p>
        </w:tc>
        <w:tc>
          <w:tcPr>
            <w:tcW w:w="3402" w:type="dxa"/>
          </w:tcPr>
          <w:p w:rsidR="0041555B" w:rsidRPr="001B33D8" w:rsidRDefault="006D1BF5" w:rsidP="006D1BF5">
            <w:pPr>
              <w:pStyle w:val="a5"/>
              <w:ind w:right="-108"/>
              <w:jc w:val="left"/>
              <w:rPr>
                <w:rFonts w:ascii="Times New Roman" w:hAnsi="Times New Roman" w:cs="Times New Roman"/>
                <w:sz w:val="24"/>
                <w:szCs w:val="24"/>
                <w:lang w:eastAsia="ru-RU"/>
              </w:rPr>
            </w:pPr>
            <w:r w:rsidRPr="006D1BF5">
              <w:rPr>
                <w:rFonts w:ascii="Times New Roman" w:hAnsi="Times New Roman" w:cs="Times New Roman"/>
                <w:sz w:val="24"/>
                <w:szCs w:val="24"/>
                <w:lang w:eastAsia="ru-RU"/>
              </w:rPr>
              <w:t>Г.В. Лаптева «Игры для развития эмоций и творческих способностей». Санкт-Петербург 2011</w:t>
            </w:r>
          </w:p>
        </w:tc>
      </w:tr>
      <w:tr w:rsidR="0041555B" w:rsidTr="006D1BF5">
        <w:tc>
          <w:tcPr>
            <w:tcW w:w="534" w:type="dxa"/>
          </w:tcPr>
          <w:p w:rsidR="0041555B" w:rsidRPr="00C4558E" w:rsidRDefault="0041555B" w:rsidP="001A27FE">
            <w:r w:rsidRPr="00C4558E">
              <w:t>8.</w:t>
            </w:r>
          </w:p>
        </w:tc>
        <w:tc>
          <w:tcPr>
            <w:tcW w:w="1275" w:type="dxa"/>
          </w:tcPr>
          <w:p w:rsidR="0041555B" w:rsidRPr="00C4558E" w:rsidRDefault="00870B14" w:rsidP="0041555B">
            <w:pPr>
              <w:ind w:left="-108" w:right="-108"/>
            </w:pPr>
            <w:r w:rsidRPr="007E145A">
              <w:rPr>
                <w:rFonts w:cs="Times New Roman"/>
              </w:rPr>
              <w:t>«</w:t>
            </w:r>
            <w:r w:rsidRPr="0082055E">
              <w:rPr>
                <w:rFonts w:cs="Times New Roman"/>
              </w:rPr>
              <w:t>Путешествие по сказкам</w:t>
            </w:r>
            <w:r w:rsidRPr="007E145A">
              <w:rPr>
                <w:rFonts w:cs="Times New Roman"/>
              </w:rPr>
              <w:t>».</w:t>
            </w:r>
          </w:p>
        </w:tc>
        <w:tc>
          <w:tcPr>
            <w:tcW w:w="1701" w:type="dxa"/>
          </w:tcPr>
          <w:p w:rsidR="0041555B" w:rsidRDefault="0041555B" w:rsidP="001A27FE">
            <w:r w:rsidRPr="004B5D3F">
              <w:rPr>
                <w:rFonts w:cs="Times New Roman"/>
                <w:lang w:eastAsia="ru-RU"/>
              </w:rPr>
              <w:t>Игра-импровизация</w:t>
            </w:r>
          </w:p>
        </w:tc>
        <w:tc>
          <w:tcPr>
            <w:tcW w:w="3686" w:type="dxa"/>
          </w:tcPr>
          <w:p w:rsidR="0041555B" w:rsidRDefault="0041555B" w:rsidP="001A27FE">
            <w:r w:rsidRPr="004B5D3F">
              <w:rPr>
                <w:rFonts w:cs="Times New Roman"/>
                <w:lang w:eastAsia="ru-RU"/>
              </w:rPr>
              <w:t>Объяснение, показ, театральные диалоги</w:t>
            </w:r>
          </w:p>
        </w:tc>
        <w:tc>
          <w:tcPr>
            <w:tcW w:w="3402" w:type="dxa"/>
          </w:tcPr>
          <w:p w:rsidR="0041555B" w:rsidRPr="004B5D3F" w:rsidRDefault="006D1BF5" w:rsidP="006D1BF5">
            <w:pPr>
              <w:ind w:right="-108"/>
              <w:rPr>
                <w:rFonts w:cs="Times New Roman"/>
                <w:lang w:eastAsia="ru-RU"/>
              </w:rPr>
            </w:pPr>
            <w:r w:rsidRPr="006D1BF5">
              <w:rPr>
                <w:rFonts w:cs="Times New Roman"/>
                <w:lang w:eastAsia="ru-RU"/>
              </w:rPr>
              <w:t>Г.В. Лаптева «Игры для развития эмоций и творческих способностей». Санкт-Петербург 2011</w:t>
            </w:r>
          </w:p>
        </w:tc>
      </w:tr>
      <w:tr w:rsidR="0041555B" w:rsidTr="006D1BF5">
        <w:tc>
          <w:tcPr>
            <w:tcW w:w="534" w:type="dxa"/>
          </w:tcPr>
          <w:p w:rsidR="0041555B" w:rsidRPr="00C4558E" w:rsidRDefault="0041555B" w:rsidP="001A27FE">
            <w:r w:rsidRPr="00C4558E">
              <w:t>9.</w:t>
            </w:r>
          </w:p>
        </w:tc>
        <w:tc>
          <w:tcPr>
            <w:tcW w:w="1275" w:type="dxa"/>
          </w:tcPr>
          <w:p w:rsidR="0041555B" w:rsidRPr="00C4558E" w:rsidRDefault="0041555B" w:rsidP="0041555B">
            <w:pPr>
              <w:pStyle w:val="a5"/>
              <w:ind w:left="-108" w:right="-108"/>
              <w:jc w:val="left"/>
              <w:rPr>
                <w:rFonts w:ascii="Times New Roman" w:hAnsi="Times New Roman" w:cs="Times New Roman"/>
                <w:sz w:val="24"/>
                <w:szCs w:val="24"/>
                <w:lang w:eastAsia="ru-RU"/>
              </w:rPr>
            </w:pPr>
            <w:r w:rsidRPr="00C4558E">
              <w:rPr>
                <w:rFonts w:ascii="Times New Roman" w:hAnsi="Times New Roman" w:cs="Times New Roman"/>
                <w:sz w:val="24"/>
                <w:szCs w:val="24"/>
                <w:lang w:eastAsia="ru-RU"/>
              </w:rPr>
              <w:t>«Веселая зарядка»</w:t>
            </w:r>
          </w:p>
        </w:tc>
        <w:tc>
          <w:tcPr>
            <w:tcW w:w="1701" w:type="dxa"/>
          </w:tcPr>
          <w:p w:rsidR="0041555B" w:rsidRPr="00C518C6" w:rsidRDefault="0041555B" w:rsidP="001A27FE">
            <w:pPr>
              <w:pStyle w:val="a5"/>
              <w:tabs>
                <w:tab w:val="left" w:pos="3044"/>
              </w:tabs>
              <w:ind w:right="-108"/>
              <w:jc w:val="left"/>
              <w:rPr>
                <w:rFonts w:ascii="Times New Roman" w:hAnsi="Times New Roman" w:cs="Times New Roman"/>
                <w:sz w:val="24"/>
                <w:szCs w:val="24"/>
                <w:lang w:eastAsia="ru-RU"/>
              </w:rPr>
            </w:pPr>
            <w:r w:rsidRPr="00C518C6">
              <w:rPr>
                <w:rFonts w:ascii="Times New Roman" w:hAnsi="Times New Roman" w:cs="Times New Roman"/>
                <w:sz w:val="24"/>
                <w:szCs w:val="24"/>
                <w:lang w:eastAsia="ru-RU"/>
              </w:rPr>
              <w:t>Музыкально-двигательное упражнение</w:t>
            </w:r>
          </w:p>
        </w:tc>
        <w:tc>
          <w:tcPr>
            <w:tcW w:w="3686" w:type="dxa"/>
          </w:tcPr>
          <w:p w:rsidR="0041555B" w:rsidRDefault="0041555B" w:rsidP="001A27FE">
            <w:pPr>
              <w:pStyle w:val="a5"/>
              <w:jc w:val="left"/>
              <w:rPr>
                <w:rFonts w:ascii="Times New Roman" w:hAnsi="Times New Roman" w:cs="Times New Roman"/>
                <w:sz w:val="24"/>
                <w:szCs w:val="24"/>
                <w:lang w:eastAsia="ru-RU"/>
              </w:rPr>
            </w:pPr>
            <w:r w:rsidRPr="00C518C6">
              <w:rPr>
                <w:rFonts w:ascii="Times New Roman" w:hAnsi="Times New Roman" w:cs="Times New Roman"/>
                <w:sz w:val="24"/>
                <w:szCs w:val="24"/>
                <w:lang w:eastAsia="ru-RU"/>
              </w:rPr>
              <w:t>Танец</w:t>
            </w:r>
            <w:r>
              <w:rPr>
                <w:rFonts w:ascii="Times New Roman" w:hAnsi="Times New Roman" w:cs="Times New Roman"/>
                <w:sz w:val="24"/>
                <w:szCs w:val="24"/>
                <w:lang w:eastAsia="ru-RU"/>
              </w:rPr>
              <w:t xml:space="preserve"> </w:t>
            </w:r>
            <w:r w:rsidRPr="00C518C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C518C6">
              <w:rPr>
                <w:rFonts w:ascii="Times New Roman" w:hAnsi="Times New Roman" w:cs="Times New Roman"/>
                <w:sz w:val="24"/>
                <w:szCs w:val="24"/>
                <w:lang w:eastAsia="ru-RU"/>
              </w:rPr>
              <w:t>миниатюра</w:t>
            </w:r>
          </w:p>
          <w:p w:rsidR="0041555B" w:rsidRPr="00C518C6" w:rsidRDefault="0041555B" w:rsidP="0041555B">
            <w:pPr>
              <w:pStyle w:val="a5"/>
              <w:tabs>
                <w:tab w:val="left" w:pos="3328"/>
              </w:tabs>
              <w:ind w:right="-108"/>
              <w:jc w:val="left"/>
              <w:rPr>
                <w:rFonts w:ascii="Times New Roman" w:hAnsi="Times New Roman" w:cs="Times New Roman"/>
                <w:sz w:val="24"/>
                <w:szCs w:val="24"/>
                <w:lang w:eastAsia="ru-RU"/>
              </w:rPr>
            </w:pPr>
            <w:r w:rsidRPr="00C518C6">
              <w:rPr>
                <w:rFonts w:ascii="Times New Roman" w:hAnsi="Times New Roman" w:cs="Times New Roman"/>
                <w:sz w:val="24"/>
                <w:szCs w:val="24"/>
                <w:lang w:eastAsia="ru-RU"/>
              </w:rPr>
              <w:t>«Песенка про зарядку» из мультфильма «38 попугаев»</w:t>
            </w:r>
          </w:p>
        </w:tc>
        <w:tc>
          <w:tcPr>
            <w:tcW w:w="3402" w:type="dxa"/>
          </w:tcPr>
          <w:p w:rsidR="0041555B" w:rsidRPr="00C518C6" w:rsidRDefault="006D1BF5" w:rsidP="006D1BF5">
            <w:pPr>
              <w:pStyle w:val="a5"/>
              <w:ind w:right="-108"/>
              <w:jc w:val="left"/>
              <w:rPr>
                <w:rFonts w:ascii="Times New Roman" w:hAnsi="Times New Roman" w:cs="Times New Roman"/>
                <w:sz w:val="24"/>
                <w:szCs w:val="24"/>
                <w:lang w:eastAsia="ru-RU"/>
              </w:rPr>
            </w:pPr>
            <w:r w:rsidRPr="009944CA">
              <w:rPr>
                <w:rFonts w:ascii="Times New Roman" w:hAnsi="Times New Roman" w:cs="Times New Roman"/>
                <w:sz w:val="24"/>
                <w:szCs w:val="24"/>
              </w:rPr>
              <w:t>Г.В. Лаптева «Игры для развития эмоций и творческих способностей». Санкт-Петербург 2011</w:t>
            </w:r>
          </w:p>
        </w:tc>
      </w:tr>
      <w:tr w:rsidR="0041555B" w:rsidTr="006D1BF5">
        <w:tc>
          <w:tcPr>
            <w:tcW w:w="534" w:type="dxa"/>
          </w:tcPr>
          <w:p w:rsidR="0041555B" w:rsidRPr="00C4558E" w:rsidRDefault="0041555B" w:rsidP="001A27FE">
            <w:r w:rsidRPr="00C4558E">
              <w:t>10.</w:t>
            </w:r>
          </w:p>
        </w:tc>
        <w:tc>
          <w:tcPr>
            <w:tcW w:w="1275" w:type="dxa"/>
          </w:tcPr>
          <w:p w:rsidR="0041555B" w:rsidRPr="00C4558E" w:rsidRDefault="0041555B" w:rsidP="0041555B">
            <w:pPr>
              <w:pStyle w:val="a5"/>
              <w:ind w:left="-108" w:right="-108"/>
              <w:jc w:val="left"/>
              <w:rPr>
                <w:rFonts w:ascii="Times New Roman" w:hAnsi="Times New Roman" w:cs="Times New Roman"/>
                <w:sz w:val="24"/>
                <w:szCs w:val="24"/>
                <w:lang w:eastAsia="ru-RU"/>
              </w:rPr>
            </w:pPr>
            <w:r w:rsidRPr="00C4558E">
              <w:rPr>
                <w:rFonts w:ascii="Times New Roman" w:hAnsi="Times New Roman" w:cs="Times New Roman"/>
                <w:sz w:val="24"/>
                <w:szCs w:val="24"/>
                <w:lang w:eastAsia="ru-RU"/>
              </w:rPr>
              <w:t xml:space="preserve"> «В мире животных»</w:t>
            </w:r>
          </w:p>
        </w:tc>
        <w:tc>
          <w:tcPr>
            <w:tcW w:w="1701" w:type="dxa"/>
          </w:tcPr>
          <w:p w:rsidR="0041555B" w:rsidRPr="006326AE" w:rsidRDefault="0041555B" w:rsidP="001A27FE">
            <w:pPr>
              <w:pStyle w:val="a5"/>
              <w:ind w:right="-108"/>
              <w:jc w:val="left"/>
              <w:rPr>
                <w:rFonts w:ascii="Times New Roman" w:hAnsi="Times New Roman" w:cs="Times New Roman"/>
                <w:sz w:val="24"/>
                <w:szCs w:val="24"/>
                <w:lang w:eastAsia="ru-RU"/>
              </w:rPr>
            </w:pPr>
            <w:r w:rsidRPr="006326AE">
              <w:rPr>
                <w:rFonts w:ascii="Times New Roman" w:hAnsi="Times New Roman" w:cs="Times New Roman"/>
                <w:sz w:val="24"/>
                <w:szCs w:val="24"/>
                <w:lang w:eastAsia="ru-RU"/>
              </w:rPr>
              <w:t>Музыкально-двигательные игры и упражнения</w:t>
            </w:r>
          </w:p>
        </w:tc>
        <w:tc>
          <w:tcPr>
            <w:tcW w:w="3686" w:type="dxa"/>
          </w:tcPr>
          <w:p w:rsidR="0041555B" w:rsidRPr="006326AE" w:rsidRDefault="0041555B" w:rsidP="0041555B">
            <w:pPr>
              <w:pStyle w:val="a5"/>
              <w:ind w:right="-108"/>
              <w:jc w:val="left"/>
              <w:rPr>
                <w:rFonts w:ascii="Times New Roman" w:hAnsi="Times New Roman" w:cs="Times New Roman"/>
                <w:sz w:val="24"/>
                <w:szCs w:val="24"/>
                <w:lang w:eastAsia="ru-RU"/>
              </w:rPr>
            </w:pPr>
            <w:r w:rsidRPr="006326AE">
              <w:rPr>
                <w:rFonts w:ascii="Times New Roman" w:hAnsi="Times New Roman" w:cs="Times New Roman"/>
                <w:sz w:val="24"/>
                <w:szCs w:val="24"/>
                <w:lang w:eastAsia="ru-RU"/>
              </w:rPr>
              <w:t>Танцевальные импровизации</w:t>
            </w:r>
          </w:p>
          <w:p w:rsidR="0041555B" w:rsidRPr="006326AE" w:rsidRDefault="0041555B" w:rsidP="001A27FE">
            <w:pPr>
              <w:pStyle w:val="a5"/>
              <w:ind w:right="-166"/>
              <w:jc w:val="left"/>
              <w:rPr>
                <w:rFonts w:ascii="Times New Roman" w:hAnsi="Times New Roman" w:cs="Times New Roman"/>
                <w:sz w:val="24"/>
                <w:szCs w:val="24"/>
                <w:lang w:eastAsia="ru-RU"/>
              </w:rPr>
            </w:pPr>
            <w:r w:rsidRPr="006326AE">
              <w:rPr>
                <w:rFonts w:ascii="Times New Roman" w:hAnsi="Times New Roman" w:cs="Times New Roman"/>
                <w:sz w:val="24"/>
                <w:szCs w:val="24"/>
                <w:lang w:eastAsia="ru-RU"/>
              </w:rPr>
              <w:t>Сен-Санс «Карнавал животных»</w:t>
            </w:r>
          </w:p>
        </w:tc>
        <w:tc>
          <w:tcPr>
            <w:tcW w:w="3402" w:type="dxa"/>
          </w:tcPr>
          <w:p w:rsidR="0041555B" w:rsidRPr="006326AE" w:rsidRDefault="006D1BF5" w:rsidP="006D1BF5">
            <w:pPr>
              <w:pStyle w:val="a5"/>
              <w:ind w:right="-108"/>
              <w:jc w:val="left"/>
              <w:rPr>
                <w:rFonts w:ascii="Times New Roman" w:hAnsi="Times New Roman" w:cs="Times New Roman"/>
                <w:sz w:val="24"/>
                <w:szCs w:val="24"/>
                <w:lang w:eastAsia="ru-RU"/>
              </w:rPr>
            </w:pPr>
            <w:r w:rsidRPr="009944CA">
              <w:rPr>
                <w:rFonts w:ascii="Times New Roman" w:hAnsi="Times New Roman" w:cs="Times New Roman"/>
                <w:sz w:val="24"/>
                <w:szCs w:val="24"/>
              </w:rPr>
              <w:t>Г.В. Лаптева «Игры для развития эмоций и творческих способностей». Санкт-Петербург 2011</w:t>
            </w:r>
          </w:p>
        </w:tc>
      </w:tr>
      <w:tr w:rsidR="0041555B" w:rsidTr="006D1BF5">
        <w:tc>
          <w:tcPr>
            <w:tcW w:w="534" w:type="dxa"/>
          </w:tcPr>
          <w:p w:rsidR="0041555B" w:rsidRPr="00C4558E" w:rsidRDefault="0041555B" w:rsidP="001A27FE">
            <w:r w:rsidRPr="00C4558E">
              <w:t>11.</w:t>
            </w:r>
          </w:p>
        </w:tc>
        <w:tc>
          <w:tcPr>
            <w:tcW w:w="1275" w:type="dxa"/>
          </w:tcPr>
          <w:p w:rsidR="0041555B" w:rsidRPr="00C4558E" w:rsidRDefault="0041555B" w:rsidP="0041555B">
            <w:pPr>
              <w:pStyle w:val="a5"/>
              <w:ind w:left="-108" w:right="-108"/>
              <w:jc w:val="left"/>
              <w:rPr>
                <w:rFonts w:ascii="Times New Roman" w:hAnsi="Times New Roman" w:cs="Times New Roman"/>
                <w:sz w:val="24"/>
                <w:szCs w:val="24"/>
                <w:lang w:eastAsia="ru-RU"/>
              </w:rPr>
            </w:pPr>
            <w:r w:rsidRPr="00C4558E">
              <w:rPr>
                <w:rFonts w:ascii="Times New Roman" w:hAnsi="Times New Roman" w:cs="Times New Roman"/>
                <w:sz w:val="24"/>
                <w:szCs w:val="24"/>
                <w:lang w:eastAsia="ru-RU"/>
              </w:rPr>
              <w:t>«В детском мире»</w:t>
            </w:r>
          </w:p>
        </w:tc>
        <w:tc>
          <w:tcPr>
            <w:tcW w:w="1701" w:type="dxa"/>
          </w:tcPr>
          <w:p w:rsidR="0041555B" w:rsidRPr="00D6479E" w:rsidRDefault="0041555B" w:rsidP="001A27FE">
            <w:pPr>
              <w:pStyle w:val="a5"/>
              <w:ind w:right="-108"/>
              <w:jc w:val="left"/>
              <w:rPr>
                <w:rFonts w:ascii="Times New Roman" w:hAnsi="Times New Roman" w:cs="Times New Roman"/>
                <w:sz w:val="24"/>
                <w:szCs w:val="24"/>
                <w:lang w:eastAsia="ru-RU"/>
              </w:rPr>
            </w:pPr>
            <w:r w:rsidRPr="00D6479E">
              <w:rPr>
                <w:rFonts w:ascii="Times New Roman" w:hAnsi="Times New Roman" w:cs="Times New Roman"/>
                <w:sz w:val="24"/>
                <w:szCs w:val="24"/>
                <w:lang w:eastAsia="ru-RU"/>
              </w:rPr>
              <w:t>Музыкально-двигательные упражнения</w:t>
            </w:r>
          </w:p>
        </w:tc>
        <w:tc>
          <w:tcPr>
            <w:tcW w:w="3686" w:type="dxa"/>
          </w:tcPr>
          <w:p w:rsidR="0041555B" w:rsidRPr="00D6479E" w:rsidRDefault="0041555B" w:rsidP="001A27FE">
            <w:pPr>
              <w:pStyle w:val="a5"/>
              <w:ind w:right="-166"/>
              <w:jc w:val="left"/>
              <w:rPr>
                <w:rFonts w:ascii="Times New Roman" w:hAnsi="Times New Roman" w:cs="Times New Roman"/>
                <w:sz w:val="24"/>
                <w:szCs w:val="24"/>
                <w:lang w:eastAsia="ru-RU"/>
              </w:rPr>
            </w:pPr>
            <w:r w:rsidRPr="00D6479E">
              <w:rPr>
                <w:rFonts w:ascii="Times New Roman" w:hAnsi="Times New Roman" w:cs="Times New Roman"/>
                <w:sz w:val="24"/>
                <w:szCs w:val="24"/>
                <w:lang w:eastAsia="ru-RU"/>
              </w:rPr>
              <w:t>Музыкально-двигательные импровизации</w:t>
            </w:r>
            <w:r>
              <w:rPr>
                <w:rFonts w:ascii="Times New Roman" w:hAnsi="Times New Roman" w:cs="Times New Roman"/>
                <w:sz w:val="24"/>
                <w:szCs w:val="24"/>
                <w:lang w:eastAsia="ru-RU"/>
              </w:rPr>
              <w:t xml:space="preserve"> </w:t>
            </w:r>
            <w:r w:rsidRPr="00D6479E">
              <w:rPr>
                <w:rFonts w:ascii="Times New Roman" w:hAnsi="Times New Roman" w:cs="Times New Roman"/>
                <w:sz w:val="24"/>
                <w:szCs w:val="24"/>
                <w:lang w:eastAsia="ru-RU"/>
              </w:rPr>
              <w:t>«Резиновый ежик»,</w:t>
            </w:r>
          </w:p>
          <w:p w:rsidR="0041555B" w:rsidRPr="00D6479E" w:rsidRDefault="0041555B" w:rsidP="001A27FE">
            <w:pPr>
              <w:pStyle w:val="a5"/>
              <w:ind w:right="-24"/>
              <w:jc w:val="left"/>
              <w:rPr>
                <w:rFonts w:ascii="Times New Roman" w:hAnsi="Times New Roman" w:cs="Times New Roman"/>
                <w:sz w:val="24"/>
                <w:szCs w:val="24"/>
                <w:lang w:eastAsia="ru-RU"/>
              </w:rPr>
            </w:pPr>
            <w:r w:rsidRPr="00D6479E">
              <w:rPr>
                <w:rFonts w:ascii="Times New Roman" w:hAnsi="Times New Roman" w:cs="Times New Roman"/>
                <w:sz w:val="24"/>
                <w:szCs w:val="24"/>
                <w:lang w:eastAsia="ru-RU"/>
              </w:rPr>
              <w:t>О. Зарубина «Ожившая кукла»,</w:t>
            </w:r>
          </w:p>
          <w:p w:rsidR="0041555B" w:rsidRPr="00D6479E" w:rsidRDefault="0041555B" w:rsidP="001A27FE">
            <w:pPr>
              <w:pStyle w:val="a5"/>
              <w:ind w:right="-166"/>
              <w:jc w:val="left"/>
              <w:rPr>
                <w:rFonts w:ascii="Times New Roman" w:hAnsi="Times New Roman" w:cs="Times New Roman"/>
                <w:sz w:val="24"/>
                <w:szCs w:val="24"/>
                <w:lang w:eastAsia="ru-RU"/>
              </w:rPr>
            </w:pPr>
            <w:r w:rsidRPr="00D6479E">
              <w:rPr>
                <w:rFonts w:ascii="Times New Roman" w:hAnsi="Times New Roman" w:cs="Times New Roman"/>
                <w:sz w:val="24"/>
                <w:szCs w:val="24"/>
                <w:lang w:eastAsia="ru-RU"/>
              </w:rPr>
              <w:t xml:space="preserve">П.И. Чайковский «Танец </w:t>
            </w:r>
            <w:r w:rsidRPr="00D6479E">
              <w:rPr>
                <w:rFonts w:ascii="Times New Roman" w:hAnsi="Times New Roman" w:cs="Times New Roman"/>
                <w:sz w:val="24"/>
                <w:szCs w:val="24"/>
                <w:lang w:eastAsia="ru-RU"/>
              </w:rPr>
              <w:lastRenderedPageBreak/>
              <w:t>маленьких игрушек»</w:t>
            </w:r>
          </w:p>
        </w:tc>
        <w:tc>
          <w:tcPr>
            <w:tcW w:w="3402" w:type="dxa"/>
          </w:tcPr>
          <w:p w:rsidR="0041555B" w:rsidRPr="00D6479E" w:rsidRDefault="006D1BF5" w:rsidP="006D1BF5">
            <w:pPr>
              <w:pStyle w:val="a5"/>
              <w:ind w:right="-108"/>
              <w:jc w:val="left"/>
              <w:rPr>
                <w:rFonts w:ascii="Times New Roman" w:hAnsi="Times New Roman" w:cs="Times New Roman"/>
                <w:sz w:val="24"/>
                <w:szCs w:val="24"/>
                <w:lang w:eastAsia="ru-RU"/>
              </w:rPr>
            </w:pPr>
            <w:r w:rsidRPr="009944CA">
              <w:rPr>
                <w:rFonts w:ascii="Times New Roman" w:hAnsi="Times New Roman" w:cs="Times New Roman"/>
                <w:sz w:val="24"/>
                <w:szCs w:val="24"/>
              </w:rPr>
              <w:lastRenderedPageBreak/>
              <w:t>Г.В. Лаптева «Игры для развития эмоций и творческих способностей». Санкт-Петербург 2011</w:t>
            </w:r>
          </w:p>
        </w:tc>
      </w:tr>
      <w:tr w:rsidR="0041555B" w:rsidTr="006D1BF5">
        <w:tc>
          <w:tcPr>
            <w:tcW w:w="534" w:type="dxa"/>
          </w:tcPr>
          <w:p w:rsidR="0041555B" w:rsidRPr="00C4558E" w:rsidRDefault="0041555B" w:rsidP="001A27FE">
            <w:r w:rsidRPr="00C4558E">
              <w:lastRenderedPageBreak/>
              <w:t>12.</w:t>
            </w:r>
          </w:p>
        </w:tc>
        <w:tc>
          <w:tcPr>
            <w:tcW w:w="1275" w:type="dxa"/>
          </w:tcPr>
          <w:p w:rsidR="0041555B" w:rsidRPr="00C4558E" w:rsidRDefault="0041555B" w:rsidP="0041555B">
            <w:pPr>
              <w:pStyle w:val="a5"/>
              <w:ind w:left="-108" w:right="-108"/>
              <w:jc w:val="left"/>
              <w:rPr>
                <w:rFonts w:ascii="Times New Roman" w:hAnsi="Times New Roman" w:cs="Times New Roman"/>
                <w:sz w:val="24"/>
                <w:szCs w:val="24"/>
                <w:lang w:eastAsia="ru-RU"/>
              </w:rPr>
            </w:pPr>
            <w:r w:rsidRPr="00C4558E">
              <w:rPr>
                <w:rFonts w:ascii="Times New Roman" w:hAnsi="Times New Roman" w:cs="Times New Roman"/>
                <w:sz w:val="24"/>
                <w:szCs w:val="24"/>
                <w:lang w:eastAsia="ru-RU"/>
              </w:rPr>
              <w:t>«В стране цветов»</w:t>
            </w:r>
          </w:p>
        </w:tc>
        <w:tc>
          <w:tcPr>
            <w:tcW w:w="1701" w:type="dxa"/>
          </w:tcPr>
          <w:p w:rsidR="0041555B" w:rsidRPr="00C31809" w:rsidRDefault="0041555B" w:rsidP="001A27FE">
            <w:pPr>
              <w:pStyle w:val="a5"/>
              <w:ind w:right="-108"/>
              <w:rPr>
                <w:rFonts w:ascii="Times New Roman" w:hAnsi="Times New Roman" w:cs="Times New Roman"/>
                <w:sz w:val="24"/>
                <w:szCs w:val="24"/>
                <w:lang w:eastAsia="ru-RU"/>
              </w:rPr>
            </w:pPr>
            <w:r w:rsidRPr="00C31809">
              <w:rPr>
                <w:rFonts w:ascii="Times New Roman" w:hAnsi="Times New Roman" w:cs="Times New Roman"/>
                <w:sz w:val="24"/>
                <w:szCs w:val="24"/>
                <w:lang w:eastAsia="ru-RU"/>
              </w:rPr>
              <w:t>Танцевальные упражнения</w:t>
            </w:r>
          </w:p>
        </w:tc>
        <w:tc>
          <w:tcPr>
            <w:tcW w:w="3686" w:type="dxa"/>
          </w:tcPr>
          <w:p w:rsidR="0041555B" w:rsidRPr="00C31809" w:rsidRDefault="0041555B" w:rsidP="0041555B">
            <w:pPr>
              <w:pStyle w:val="a5"/>
              <w:ind w:right="-108"/>
              <w:rPr>
                <w:rFonts w:ascii="Times New Roman" w:hAnsi="Times New Roman" w:cs="Times New Roman"/>
                <w:sz w:val="24"/>
                <w:szCs w:val="24"/>
                <w:lang w:eastAsia="ru-RU"/>
              </w:rPr>
            </w:pPr>
            <w:r w:rsidRPr="00C31809">
              <w:rPr>
                <w:rFonts w:ascii="Times New Roman" w:hAnsi="Times New Roman" w:cs="Times New Roman"/>
                <w:sz w:val="24"/>
                <w:szCs w:val="24"/>
                <w:lang w:eastAsia="ru-RU"/>
              </w:rPr>
              <w:t>Танцевальные импровизации, театральные миниатюры, игры на пластику</w:t>
            </w:r>
          </w:p>
        </w:tc>
        <w:tc>
          <w:tcPr>
            <w:tcW w:w="3402" w:type="dxa"/>
          </w:tcPr>
          <w:p w:rsidR="0041555B" w:rsidRPr="00C31809" w:rsidRDefault="006D1BF5" w:rsidP="006D1BF5">
            <w:pPr>
              <w:pStyle w:val="a5"/>
              <w:ind w:right="-108"/>
              <w:rPr>
                <w:rFonts w:ascii="Times New Roman" w:hAnsi="Times New Roman" w:cs="Times New Roman"/>
                <w:sz w:val="24"/>
                <w:szCs w:val="24"/>
                <w:lang w:eastAsia="ru-RU"/>
              </w:rPr>
            </w:pPr>
            <w:r w:rsidRPr="009944CA">
              <w:rPr>
                <w:rFonts w:ascii="Times New Roman" w:hAnsi="Times New Roman" w:cs="Times New Roman"/>
                <w:sz w:val="24"/>
                <w:szCs w:val="24"/>
              </w:rPr>
              <w:t>Г.В. Лаптева «Игры для развития эмоций и творческих способностей». Санкт-Петербург 2011</w:t>
            </w:r>
          </w:p>
        </w:tc>
      </w:tr>
      <w:tr w:rsidR="0041555B" w:rsidTr="006D1BF5">
        <w:tc>
          <w:tcPr>
            <w:tcW w:w="534" w:type="dxa"/>
          </w:tcPr>
          <w:p w:rsidR="0041555B" w:rsidRPr="00C4558E" w:rsidRDefault="0041555B" w:rsidP="001A27FE">
            <w:r w:rsidRPr="00C4558E">
              <w:t>13</w:t>
            </w:r>
          </w:p>
        </w:tc>
        <w:tc>
          <w:tcPr>
            <w:tcW w:w="1275" w:type="dxa"/>
          </w:tcPr>
          <w:p w:rsidR="0041555B" w:rsidRPr="00C4558E" w:rsidRDefault="0041555B" w:rsidP="0041555B">
            <w:pPr>
              <w:pStyle w:val="a5"/>
              <w:ind w:left="-108" w:right="-108"/>
              <w:jc w:val="left"/>
              <w:rPr>
                <w:rFonts w:ascii="Times New Roman" w:hAnsi="Times New Roman" w:cs="Times New Roman"/>
                <w:sz w:val="24"/>
                <w:szCs w:val="24"/>
                <w:lang w:eastAsia="ru-RU"/>
              </w:rPr>
            </w:pPr>
            <w:r w:rsidRPr="00C4558E">
              <w:rPr>
                <w:rFonts w:ascii="Times New Roman" w:hAnsi="Times New Roman" w:cs="Times New Roman"/>
                <w:sz w:val="24"/>
                <w:szCs w:val="24"/>
                <w:lang w:eastAsia="ru-RU"/>
              </w:rPr>
              <w:t>«Вальс цветов»</w:t>
            </w:r>
          </w:p>
        </w:tc>
        <w:tc>
          <w:tcPr>
            <w:tcW w:w="1701" w:type="dxa"/>
          </w:tcPr>
          <w:p w:rsidR="0041555B" w:rsidRPr="00C31809" w:rsidRDefault="0041555B" w:rsidP="001A27FE">
            <w:pPr>
              <w:pStyle w:val="a5"/>
              <w:tabs>
                <w:tab w:val="left" w:pos="2902"/>
              </w:tabs>
              <w:ind w:right="-108"/>
              <w:jc w:val="left"/>
              <w:rPr>
                <w:rFonts w:ascii="Times New Roman" w:hAnsi="Times New Roman" w:cs="Times New Roman"/>
                <w:sz w:val="24"/>
                <w:szCs w:val="24"/>
                <w:lang w:eastAsia="ru-RU"/>
              </w:rPr>
            </w:pPr>
            <w:r w:rsidRPr="00C31809">
              <w:rPr>
                <w:rFonts w:ascii="Times New Roman" w:hAnsi="Times New Roman" w:cs="Times New Roman"/>
                <w:sz w:val="24"/>
                <w:szCs w:val="24"/>
                <w:lang w:eastAsia="ru-RU"/>
              </w:rPr>
              <w:t>Музыкально-двигательное упражнение</w:t>
            </w:r>
          </w:p>
        </w:tc>
        <w:tc>
          <w:tcPr>
            <w:tcW w:w="3686" w:type="dxa"/>
          </w:tcPr>
          <w:p w:rsidR="0041555B" w:rsidRPr="00C31809" w:rsidRDefault="0041555B" w:rsidP="0041555B">
            <w:pPr>
              <w:pStyle w:val="a5"/>
              <w:ind w:right="-108"/>
              <w:jc w:val="left"/>
              <w:rPr>
                <w:rFonts w:ascii="Times New Roman" w:hAnsi="Times New Roman" w:cs="Times New Roman"/>
                <w:sz w:val="24"/>
                <w:szCs w:val="24"/>
                <w:lang w:eastAsia="ru-RU"/>
              </w:rPr>
            </w:pPr>
            <w:r w:rsidRPr="00C31809">
              <w:rPr>
                <w:rFonts w:ascii="Times New Roman" w:hAnsi="Times New Roman" w:cs="Times New Roman"/>
                <w:sz w:val="24"/>
                <w:szCs w:val="24"/>
                <w:lang w:eastAsia="ru-RU"/>
              </w:rPr>
              <w:t>Музыкально-двигательные импровизации</w:t>
            </w:r>
          </w:p>
        </w:tc>
        <w:tc>
          <w:tcPr>
            <w:tcW w:w="3402" w:type="dxa"/>
          </w:tcPr>
          <w:p w:rsidR="0041555B" w:rsidRPr="00C31809" w:rsidRDefault="006D1BF5" w:rsidP="006D1BF5">
            <w:pPr>
              <w:pStyle w:val="a5"/>
              <w:ind w:right="-108"/>
              <w:jc w:val="left"/>
              <w:rPr>
                <w:rFonts w:ascii="Times New Roman" w:hAnsi="Times New Roman" w:cs="Times New Roman"/>
                <w:sz w:val="24"/>
                <w:szCs w:val="24"/>
                <w:lang w:eastAsia="ru-RU"/>
              </w:rPr>
            </w:pPr>
            <w:r w:rsidRPr="009944CA">
              <w:rPr>
                <w:rFonts w:ascii="Times New Roman" w:hAnsi="Times New Roman" w:cs="Times New Roman"/>
                <w:sz w:val="24"/>
                <w:szCs w:val="24"/>
              </w:rPr>
              <w:t>Г.В. Лаптева «Игры для развития эмоций и творческих способностей». Санкт-Петербург 2011</w:t>
            </w:r>
          </w:p>
        </w:tc>
      </w:tr>
      <w:tr w:rsidR="0041555B" w:rsidTr="006D1BF5">
        <w:tc>
          <w:tcPr>
            <w:tcW w:w="534" w:type="dxa"/>
          </w:tcPr>
          <w:p w:rsidR="0041555B" w:rsidRPr="00C4558E" w:rsidRDefault="0041555B" w:rsidP="001A27FE">
            <w:r w:rsidRPr="00C4558E">
              <w:t>14.</w:t>
            </w:r>
          </w:p>
        </w:tc>
        <w:tc>
          <w:tcPr>
            <w:tcW w:w="1275" w:type="dxa"/>
          </w:tcPr>
          <w:p w:rsidR="0041555B" w:rsidRPr="00C4558E" w:rsidRDefault="0041555B" w:rsidP="0041555B">
            <w:pPr>
              <w:pStyle w:val="a5"/>
              <w:ind w:left="-108" w:right="-108"/>
              <w:jc w:val="left"/>
              <w:rPr>
                <w:rFonts w:ascii="Times New Roman" w:hAnsi="Times New Roman" w:cs="Times New Roman"/>
                <w:sz w:val="24"/>
                <w:szCs w:val="24"/>
                <w:lang w:eastAsia="ru-RU"/>
              </w:rPr>
            </w:pPr>
            <w:r w:rsidRPr="00C4558E">
              <w:rPr>
                <w:rFonts w:ascii="Times New Roman" w:hAnsi="Times New Roman" w:cs="Times New Roman"/>
                <w:sz w:val="24"/>
                <w:szCs w:val="24"/>
                <w:lang w:eastAsia="ru-RU"/>
              </w:rPr>
              <w:t>«Волшебная корзинка»</w:t>
            </w:r>
          </w:p>
        </w:tc>
        <w:tc>
          <w:tcPr>
            <w:tcW w:w="1701" w:type="dxa"/>
          </w:tcPr>
          <w:p w:rsidR="0041555B" w:rsidRPr="009C6C22" w:rsidRDefault="0041555B" w:rsidP="001A27FE">
            <w:pPr>
              <w:pStyle w:val="a5"/>
              <w:tabs>
                <w:tab w:val="left" w:pos="2902"/>
              </w:tabs>
              <w:ind w:right="-250"/>
              <w:jc w:val="left"/>
              <w:rPr>
                <w:rFonts w:ascii="Times New Roman" w:hAnsi="Times New Roman" w:cs="Times New Roman"/>
                <w:sz w:val="24"/>
                <w:szCs w:val="24"/>
                <w:lang w:eastAsia="ru-RU"/>
              </w:rPr>
            </w:pPr>
            <w:r w:rsidRPr="009C6C22">
              <w:rPr>
                <w:rFonts w:ascii="Times New Roman" w:hAnsi="Times New Roman" w:cs="Times New Roman"/>
                <w:sz w:val="24"/>
                <w:szCs w:val="24"/>
                <w:lang w:eastAsia="ru-RU"/>
              </w:rPr>
              <w:t>Игра-имитация сказочных персонажей</w:t>
            </w:r>
          </w:p>
        </w:tc>
        <w:tc>
          <w:tcPr>
            <w:tcW w:w="3686" w:type="dxa"/>
          </w:tcPr>
          <w:p w:rsidR="0041555B" w:rsidRPr="009C6C22" w:rsidRDefault="0041555B" w:rsidP="001A27FE">
            <w:pPr>
              <w:pStyle w:val="a5"/>
              <w:jc w:val="left"/>
              <w:rPr>
                <w:rFonts w:ascii="Times New Roman" w:hAnsi="Times New Roman" w:cs="Times New Roman"/>
                <w:sz w:val="24"/>
                <w:szCs w:val="24"/>
                <w:lang w:eastAsia="ru-RU"/>
              </w:rPr>
            </w:pPr>
            <w:r w:rsidRPr="009C6C22">
              <w:rPr>
                <w:rFonts w:ascii="Times New Roman" w:hAnsi="Times New Roman" w:cs="Times New Roman"/>
                <w:sz w:val="24"/>
                <w:szCs w:val="24"/>
                <w:lang w:eastAsia="ru-RU"/>
              </w:rPr>
              <w:t>Мимические задания</w:t>
            </w:r>
          </w:p>
        </w:tc>
        <w:tc>
          <w:tcPr>
            <w:tcW w:w="3402" w:type="dxa"/>
          </w:tcPr>
          <w:p w:rsidR="0041555B" w:rsidRPr="009C6C22" w:rsidRDefault="006D1BF5" w:rsidP="006D1BF5">
            <w:pPr>
              <w:pStyle w:val="a5"/>
              <w:ind w:right="-108"/>
              <w:jc w:val="left"/>
              <w:rPr>
                <w:rFonts w:ascii="Times New Roman" w:hAnsi="Times New Roman" w:cs="Times New Roman"/>
                <w:sz w:val="24"/>
                <w:szCs w:val="24"/>
                <w:lang w:eastAsia="ru-RU"/>
              </w:rPr>
            </w:pPr>
            <w:r w:rsidRPr="009944CA">
              <w:rPr>
                <w:rFonts w:ascii="Times New Roman" w:hAnsi="Times New Roman" w:cs="Times New Roman"/>
                <w:sz w:val="24"/>
                <w:szCs w:val="24"/>
              </w:rPr>
              <w:t xml:space="preserve">О.Л. Гнедова, </w:t>
            </w:r>
            <w:proofErr w:type="spellStart"/>
            <w:r w:rsidRPr="009944CA">
              <w:rPr>
                <w:rFonts w:ascii="Times New Roman" w:hAnsi="Times New Roman" w:cs="Times New Roman"/>
                <w:sz w:val="24"/>
                <w:szCs w:val="24"/>
              </w:rPr>
              <w:t>Л.Е.Майданюк</w:t>
            </w:r>
            <w:proofErr w:type="spellEnd"/>
            <w:r w:rsidRPr="009944CA">
              <w:rPr>
                <w:rFonts w:ascii="Times New Roman" w:hAnsi="Times New Roman" w:cs="Times New Roman"/>
                <w:sz w:val="24"/>
                <w:szCs w:val="24"/>
              </w:rPr>
              <w:t xml:space="preserve"> «Театрализация сказок в коррекционном детском саду» Санкт-Петербург 2007</w:t>
            </w:r>
          </w:p>
        </w:tc>
      </w:tr>
      <w:tr w:rsidR="0041555B" w:rsidTr="006D1BF5">
        <w:tc>
          <w:tcPr>
            <w:tcW w:w="534" w:type="dxa"/>
          </w:tcPr>
          <w:p w:rsidR="0041555B" w:rsidRPr="00C4558E" w:rsidRDefault="0041555B" w:rsidP="001A27FE">
            <w:r w:rsidRPr="00C4558E">
              <w:t>15.</w:t>
            </w:r>
          </w:p>
        </w:tc>
        <w:tc>
          <w:tcPr>
            <w:tcW w:w="1275" w:type="dxa"/>
          </w:tcPr>
          <w:p w:rsidR="0041555B" w:rsidRPr="00C4558E" w:rsidRDefault="000F3728" w:rsidP="0041555B">
            <w:pPr>
              <w:pStyle w:val="a5"/>
              <w:ind w:left="-108" w:right="-108"/>
              <w:jc w:val="left"/>
              <w:rPr>
                <w:rFonts w:ascii="Times New Roman" w:hAnsi="Times New Roman" w:cs="Times New Roman"/>
                <w:sz w:val="24"/>
                <w:szCs w:val="24"/>
              </w:rPr>
            </w:pPr>
            <w:r w:rsidRPr="000F3728">
              <w:rPr>
                <w:rFonts w:ascii="Times New Roman" w:hAnsi="Times New Roman" w:cs="Times New Roman"/>
                <w:sz w:val="24"/>
                <w:szCs w:val="24"/>
              </w:rPr>
              <w:t>«Колобок»</w:t>
            </w:r>
          </w:p>
        </w:tc>
        <w:tc>
          <w:tcPr>
            <w:tcW w:w="1701" w:type="dxa"/>
          </w:tcPr>
          <w:p w:rsidR="0041555B" w:rsidRPr="009C6C22" w:rsidRDefault="0041555B" w:rsidP="0041555B">
            <w:pPr>
              <w:pStyle w:val="a5"/>
              <w:ind w:right="-108"/>
              <w:jc w:val="left"/>
              <w:rPr>
                <w:rFonts w:ascii="Times New Roman" w:hAnsi="Times New Roman" w:cs="Times New Roman"/>
                <w:sz w:val="24"/>
                <w:szCs w:val="24"/>
                <w:lang w:eastAsia="ru-RU"/>
              </w:rPr>
            </w:pPr>
            <w:r w:rsidRPr="009C6C22">
              <w:rPr>
                <w:rFonts w:ascii="Times New Roman" w:hAnsi="Times New Roman" w:cs="Times New Roman"/>
                <w:sz w:val="24"/>
                <w:szCs w:val="24"/>
                <w:lang w:eastAsia="ru-RU"/>
              </w:rPr>
              <w:t>Игра- драматизация</w:t>
            </w:r>
          </w:p>
        </w:tc>
        <w:tc>
          <w:tcPr>
            <w:tcW w:w="3686" w:type="dxa"/>
          </w:tcPr>
          <w:p w:rsidR="0041555B" w:rsidRPr="009C6C22" w:rsidRDefault="0041555B" w:rsidP="0041555B">
            <w:pPr>
              <w:pStyle w:val="a5"/>
              <w:ind w:right="-108"/>
              <w:jc w:val="left"/>
              <w:rPr>
                <w:rFonts w:ascii="Times New Roman" w:hAnsi="Times New Roman" w:cs="Times New Roman"/>
                <w:sz w:val="24"/>
                <w:szCs w:val="24"/>
                <w:lang w:eastAsia="ru-RU"/>
              </w:rPr>
            </w:pPr>
            <w:r w:rsidRPr="009C6C22">
              <w:rPr>
                <w:rFonts w:ascii="Times New Roman" w:hAnsi="Times New Roman" w:cs="Times New Roman"/>
                <w:sz w:val="24"/>
                <w:szCs w:val="24"/>
                <w:lang w:eastAsia="ru-RU"/>
              </w:rPr>
              <w:t>Показ, разучивание, исполнение</w:t>
            </w:r>
          </w:p>
        </w:tc>
        <w:tc>
          <w:tcPr>
            <w:tcW w:w="3402" w:type="dxa"/>
          </w:tcPr>
          <w:p w:rsidR="0041555B" w:rsidRPr="009C6C22" w:rsidRDefault="006D1BF5" w:rsidP="006D1BF5">
            <w:pPr>
              <w:pStyle w:val="a5"/>
              <w:ind w:right="-108"/>
              <w:jc w:val="left"/>
              <w:rPr>
                <w:rFonts w:ascii="Times New Roman" w:hAnsi="Times New Roman" w:cs="Times New Roman"/>
                <w:sz w:val="24"/>
                <w:szCs w:val="24"/>
                <w:lang w:eastAsia="ru-RU"/>
              </w:rPr>
            </w:pPr>
            <w:r w:rsidRPr="009944CA">
              <w:rPr>
                <w:rFonts w:ascii="Times New Roman" w:hAnsi="Times New Roman" w:cs="Times New Roman"/>
                <w:sz w:val="24"/>
                <w:szCs w:val="24"/>
              </w:rPr>
              <w:t xml:space="preserve">О.Л. Гнедова, </w:t>
            </w:r>
            <w:proofErr w:type="spellStart"/>
            <w:r w:rsidRPr="009944CA">
              <w:rPr>
                <w:rFonts w:ascii="Times New Roman" w:hAnsi="Times New Roman" w:cs="Times New Roman"/>
                <w:sz w:val="24"/>
                <w:szCs w:val="24"/>
              </w:rPr>
              <w:t>Л.Е.Майданюк</w:t>
            </w:r>
            <w:proofErr w:type="spellEnd"/>
            <w:r w:rsidRPr="009944CA">
              <w:rPr>
                <w:rFonts w:ascii="Times New Roman" w:hAnsi="Times New Roman" w:cs="Times New Roman"/>
                <w:sz w:val="24"/>
                <w:szCs w:val="24"/>
              </w:rPr>
              <w:t xml:space="preserve"> «Театрализация сказок в коррекционном детском саду» Санкт-Петербург 2007</w:t>
            </w:r>
          </w:p>
        </w:tc>
      </w:tr>
      <w:tr w:rsidR="0041555B" w:rsidTr="006D1BF5">
        <w:tc>
          <w:tcPr>
            <w:tcW w:w="534" w:type="dxa"/>
          </w:tcPr>
          <w:p w:rsidR="0041555B" w:rsidRPr="00C4558E" w:rsidRDefault="0041555B" w:rsidP="001A27FE">
            <w:r w:rsidRPr="00C4558E">
              <w:t>16.</w:t>
            </w:r>
          </w:p>
        </w:tc>
        <w:tc>
          <w:tcPr>
            <w:tcW w:w="1275" w:type="dxa"/>
          </w:tcPr>
          <w:p w:rsidR="0041555B" w:rsidRPr="00C4558E" w:rsidRDefault="0041555B" w:rsidP="0041555B">
            <w:pPr>
              <w:pStyle w:val="a5"/>
              <w:ind w:left="-108" w:right="-108"/>
              <w:jc w:val="left"/>
              <w:rPr>
                <w:rFonts w:ascii="Times New Roman" w:hAnsi="Times New Roman" w:cs="Times New Roman"/>
                <w:sz w:val="24"/>
                <w:szCs w:val="24"/>
                <w:lang w:eastAsia="ru-RU"/>
              </w:rPr>
            </w:pPr>
            <w:r w:rsidRPr="00C4558E">
              <w:rPr>
                <w:rFonts w:ascii="Times New Roman" w:hAnsi="Times New Roman" w:cs="Times New Roman"/>
                <w:sz w:val="24"/>
                <w:szCs w:val="24"/>
                <w:lang w:eastAsia="ru-RU"/>
              </w:rPr>
              <w:t xml:space="preserve"> «Игра со свечой»</w:t>
            </w:r>
          </w:p>
        </w:tc>
        <w:tc>
          <w:tcPr>
            <w:tcW w:w="1701" w:type="dxa"/>
          </w:tcPr>
          <w:p w:rsidR="0041555B" w:rsidRPr="009C6C22" w:rsidRDefault="0041555B" w:rsidP="001A27FE">
            <w:pPr>
              <w:pStyle w:val="a5"/>
              <w:jc w:val="left"/>
              <w:rPr>
                <w:rFonts w:ascii="Times New Roman" w:hAnsi="Times New Roman" w:cs="Times New Roman"/>
                <w:sz w:val="24"/>
                <w:szCs w:val="24"/>
                <w:lang w:eastAsia="ru-RU"/>
              </w:rPr>
            </w:pPr>
            <w:r w:rsidRPr="009C6C22">
              <w:rPr>
                <w:rFonts w:ascii="Times New Roman" w:hAnsi="Times New Roman" w:cs="Times New Roman"/>
                <w:sz w:val="24"/>
                <w:szCs w:val="24"/>
                <w:lang w:eastAsia="ru-RU"/>
              </w:rPr>
              <w:t>Игра</w:t>
            </w:r>
          </w:p>
        </w:tc>
        <w:tc>
          <w:tcPr>
            <w:tcW w:w="3686" w:type="dxa"/>
          </w:tcPr>
          <w:p w:rsidR="0041555B" w:rsidRPr="009C6C22" w:rsidRDefault="0041555B" w:rsidP="0041555B">
            <w:pPr>
              <w:pStyle w:val="a5"/>
              <w:ind w:right="-108"/>
              <w:jc w:val="left"/>
              <w:rPr>
                <w:rFonts w:ascii="Times New Roman" w:hAnsi="Times New Roman" w:cs="Times New Roman"/>
                <w:sz w:val="24"/>
                <w:szCs w:val="24"/>
                <w:lang w:eastAsia="ru-RU"/>
              </w:rPr>
            </w:pPr>
            <w:r w:rsidRPr="009C6C22">
              <w:rPr>
                <w:rFonts w:ascii="Times New Roman" w:hAnsi="Times New Roman" w:cs="Times New Roman"/>
                <w:sz w:val="24"/>
                <w:szCs w:val="24"/>
                <w:lang w:eastAsia="ru-RU"/>
              </w:rPr>
              <w:t>Дыхательная гимнастика</w:t>
            </w:r>
          </w:p>
        </w:tc>
        <w:tc>
          <w:tcPr>
            <w:tcW w:w="3402" w:type="dxa"/>
          </w:tcPr>
          <w:p w:rsidR="0041555B" w:rsidRPr="009C6C22" w:rsidRDefault="006D1BF5" w:rsidP="006D1BF5">
            <w:pPr>
              <w:pStyle w:val="a5"/>
              <w:ind w:right="-108"/>
              <w:jc w:val="left"/>
              <w:rPr>
                <w:rFonts w:ascii="Times New Roman" w:hAnsi="Times New Roman" w:cs="Times New Roman"/>
                <w:sz w:val="24"/>
                <w:szCs w:val="24"/>
                <w:lang w:eastAsia="ru-RU"/>
              </w:rPr>
            </w:pPr>
            <w:r w:rsidRPr="009944CA">
              <w:rPr>
                <w:rFonts w:ascii="Times New Roman" w:hAnsi="Times New Roman" w:cs="Times New Roman"/>
                <w:sz w:val="24"/>
                <w:szCs w:val="24"/>
              </w:rPr>
              <w:t xml:space="preserve">О.Л. Гнедова, </w:t>
            </w:r>
            <w:proofErr w:type="spellStart"/>
            <w:r w:rsidRPr="009944CA">
              <w:rPr>
                <w:rFonts w:ascii="Times New Roman" w:hAnsi="Times New Roman" w:cs="Times New Roman"/>
                <w:sz w:val="24"/>
                <w:szCs w:val="24"/>
              </w:rPr>
              <w:t>Л.Е.Майданюк</w:t>
            </w:r>
            <w:proofErr w:type="spellEnd"/>
            <w:r w:rsidRPr="009944CA">
              <w:rPr>
                <w:rFonts w:ascii="Times New Roman" w:hAnsi="Times New Roman" w:cs="Times New Roman"/>
                <w:sz w:val="24"/>
                <w:szCs w:val="24"/>
              </w:rPr>
              <w:t xml:space="preserve"> «Театрализация сказок в коррекционном детском саду» Санкт-Петербург 2007</w:t>
            </w:r>
          </w:p>
        </w:tc>
      </w:tr>
      <w:tr w:rsidR="0041555B" w:rsidTr="006D1BF5">
        <w:tc>
          <w:tcPr>
            <w:tcW w:w="534" w:type="dxa"/>
          </w:tcPr>
          <w:p w:rsidR="0041555B" w:rsidRPr="00C4558E" w:rsidRDefault="0041555B" w:rsidP="001A27FE">
            <w:r w:rsidRPr="00C4558E">
              <w:t>17.</w:t>
            </w:r>
          </w:p>
        </w:tc>
        <w:tc>
          <w:tcPr>
            <w:tcW w:w="1275" w:type="dxa"/>
          </w:tcPr>
          <w:p w:rsidR="0041555B" w:rsidRPr="00C4558E" w:rsidRDefault="0041555B" w:rsidP="006D1BF5">
            <w:pPr>
              <w:pStyle w:val="a5"/>
              <w:ind w:left="-108" w:right="-108"/>
              <w:jc w:val="left"/>
              <w:rPr>
                <w:rFonts w:ascii="Times New Roman" w:hAnsi="Times New Roman" w:cs="Times New Roman"/>
                <w:sz w:val="24"/>
                <w:szCs w:val="24"/>
                <w:lang w:eastAsia="ru-RU"/>
              </w:rPr>
            </w:pPr>
            <w:r w:rsidRPr="00C4558E">
              <w:rPr>
                <w:rFonts w:ascii="Times New Roman" w:hAnsi="Times New Roman" w:cs="Times New Roman"/>
                <w:sz w:val="24"/>
                <w:szCs w:val="24"/>
                <w:lang w:eastAsia="ru-RU"/>
              </w:rPr>
              <w:t>«Поиграем в сказку»</w:t>
            </w:r>
          </w:p>
        </w:tc>
        <w:tc>
          <w:tcPr>
            <w:tcW w:w="1701" w:type="dxa"/>
          </w:tcPr>
          <w:p w:rsidR="0041555B" w:rsidRPr="009C6C22" w:rsidRDefault="0041555B" w:rsidP="006D1BF5">
            <w:pPr>
              <w:pStyle w:val="a5"/>
              <w:ind w:right="-108"/>
              <w:jc w:val="left"/>
              <w:rPr>
                <w:rFonts w:ascii="Times New Roman" w:hAnsi="Times New Roman" w:cs="Times New Roman"/>
                <w:sz w:val="24"/>
                <w:szCs w:val="24"/>
                <w:lang w:eastAsia="ru-RU"/>
              </w:rPr>
            </w:pPr>
            <w:r w:rsidRPr="009C6C22">
              <w:rPr>
                <w:rFonts w:ascii="Times New Roman" w:hAnsi="Times New Roman" w:cs="Times New Roman"/>
                <w:sz w:val="24"/>
                <w:szCs w:val="24"/>
                <w:lang w:eastAsia="ru-RU"/>
              </w:rPr>
              <w:t>Ролевой диалог</w:t>
            </w:r>
          </w:p>
        </w:tc>
        <w:tc>
          <w:tcPr>
            <w:tcW w:w="3686" w:type="dxa"/>
          </w:tcPr>
          <w:p w:rsidR="0041555B" w:rsidRPr="009C6C22" w:rsidRDefault="0041555B" w:rsidP="001A27FE">
            <w:pPr>
              <w:pStyle w:val="a5"/>
              <w:ind w:right="-166"/>
              <w:jc w:val="left"/>
              <w:rPr>
                <w:rFonts w:ascii="Times New Roman" w:hAnsi="Times New Roman" w:cs="Times New Roman"/>
                <w:sz w:val="24"/>
                <w:szCs w:val="24"/>
                <w:lang w:eastAsia="ru-RU"/>
              </w:rPr>
            </w:pPr>
            <w:r w:rsidRPr="009C6C22">
              <w:rPr>
                <w:rFonts w:ascii="Times New Roman" w:hAnsi="Times New Roman" w:cs="Times New Roman"/>
                <w:sz w:val="24"/>
                <w:szCs w:val="24"/>
                <w:lang w:eastAsia="ru-RU"/>
              </w:rPr>
              <w:t>Показ, разучивание, исполнение</w:t>
            </w:r>
          </w:p>
        </w:tc>
        <w:tc>
          <w:tcPr>
            <w:tcW w:w="3402" w:type="dxa"/>
          </w:tcPr>
          <w:p w:rsidR="0041555B" w:rsidRPr="009C6C22" w:rsidRDefault="006D1BF5" w:rsidP="006D1BF5">
            <w:pPr>
              <w:pStyle w:val="a5"/>
              <w:ind w:right="-108"/>
              <w:jc w:val="left"/>
              <w:rPr>
                <w:rFonts w:ascii="Times New Roman" w:hAnsi="Times New Roman" w:cs="Times New Roman"/>
                <w:sz w:val="24"/>
                <w:szCs w:val="24"/>
                <w:lang w:eastAsia="ru-RU"/>
              </w:rPr>
            </w:pPr>
            <w:r w:rsidRPr="009944CA">
              <w:rPr>
                <w:rFonts w:ascii="Times New Roman" w:hAnsi="Times New Roman" w:cs="Times New Roman"/>
                <w:sz w:val="24"/>
                <w:szCs w:val="24"/>
              </w:rPr>
              <w:t xml:space="preserve">О.Л. Гнедова, </w:t>
            </w:r>
            <w:proofErr w:type="spellStart"/>
            <w:r w:rsidRPr="009944CA">
              <w:rPr>
                <w:rFonts w:ascii="Times New Roman" w:hAnsi="Times New Roman" w:cs="Times New Roman"/>
                <w:sz w:val="24"/>
                <w:szCs w:val="24"/>
              </w:rPr>
              <w:t>Л.Е.Майданюк</w:t>
            </w:r>
            <w:proofErr w:type="spellEnd"/>
            <w:r w:rsidRPr="009944CA">
              <w:rPr>
                <w:rFonts w:ascii="Times New Roman" w:hAnsi="Times New Roman" w:cs="Times New Roman"/>
                <w:sz w:val="24"/>
                <w:szCs w:val="24"/>
              </w:rPr>
              <w:t xml:space="preserve"> «Театрализация сказок в коррекционном детском саду» Санкт-Петербург 2007</w:t>
            </w:r>
          </w:p>
        </w:tc>
      </w:tr>
    </w:tbl>
    <w:p w:rsidR="006D1BF5" w:rsidRDefault="006D1BF5" w:rsidP="00FB6CB1">
      <w:pPr>
        <w:pStyle w:val="a5"/>
        <w:jc w:val="left"/>
        <w:rPr>
          <w:rFonts w:ascii="Times New Roman" w:hAnsi="Times New Roman" w:cs="Times New Roman"/>
          <w:b/>
          <w:sz w:val="24"/>
          <w:szCs w:val="24"/>
        </w:rPr>
      </w:pPr>
    </w:p>
    <w:p w:rsidR="00FB6CB1" w:rsidRDefault="00177F2B" w:rsidP="00FB6CB1">
      <w:pPr>
        <w:pStyle w:val="a5"/>
        <w:jc w:val="left"/>
        <w:rPr>
          <w:rFonts w:ascii="Times New Roman" w:hAnsi="Times New Roman" w:cs="Times New Roman"/>
          <w:b/>
          <w:sz w:val="24"/>
          <w:szCs w:val="24"/>
        </w:rPr>
      </w:pPr>
      <w:r w:rsidRPr="00177F2B">
        <w:rPr>
          <w:rFonts w:ascii="Times New Roman" w:hAnsi="Times New Roman" w:cs="Times New Roman"/>
          <w:b/>
          <w:sz w:val="24"/>
          <w:szCs w:val="24"/>
          <w:lang w:val="en-US"/>
        </w:rPr>
        <w:t>V</w:t>
      </w:r>
      <w:r w:rsidRPr="00177F2B">
        <w:rPr>
          <w:rFonts w:ascii="Times New Roman" w:hAnsi="Times New Roman" w:cs="Times New Roman"/>
          <w:b/>
          <w:sz w:val="24"/>
          <w:szCs w:val="24"/>
        </w:rPr>
        <w:t xml:space="preserve">. </w:t>
      </w:r>
      <w:r w:rsidR="00FB6CB1" w:rsidRPr="00177F2B">
        <w:rPr>
          <w:rFonts w:ascii="Times New Roman" w:hAnsi="Times New Roman" w:cs="Times New Roman"/>
          <w:b/>
          <w:sz w:val="24"/>
          <w:szCs w:val="24"/>
        </w:rPr>
        <w:t xml:space="preserve">Список </w:t>
      </w:r>
      <w:r w:rsidRPr="00177F2B">
        <w:rPr>
          <w:rFonts w:ascii="Times New Roman" w:hAnsi="Times New Roman" w:cs="Times New Roman"/>
          <w:b/>
          <w:sz w:val="24"/>
          <w:szCs w:val="24"/>
        </w:rPr>
        <w:t xml:space="preserve">используемой литературы </w:t>
      </w:r>
    </w:p>
    <w:p w:rsidR="00177F2B" w:rsidRPr="00177F2B" w:rsidRDefault="00177F2B" w:rsidP="00FB6CB1">
      <w:pPr>
        <w:pStyle w:val="a5"/>
        <w:jc w:val="left"/>
        <w:rPr>
          <w:rFonts w:ascii="Times New Roman" w:hAnsi="Times New Roman" w:cs="Times New Roman"/>
          <w:b/>
          <w:sz w:val="24"/>
          <w:szCs w:val="24"/>
        </w:rPr>
      </w:pPr>
    </w:p>
    <w:p w:rsidR="00FB6CB1" w:rsidRPr="009944CA" w:rsidRDefault="00FB6CB1" w:rsidP="00FB6CB1">
      <w:pPr>
        <w:pStyle w:val="a5"/>
        <w:jc w:val="left"/>
        <w:rPr>
          <w:rFonts w:ascii="Times New Roman" w:hAnsi="Times New Roman" w:cs="Times New Roman"/>
          <w:sz w:val="24"/>
          <w:szCs w:val="24"/>
        </w:rPr>
      </w:pPr>
      <w:r w:rsidRPr="009944CA">
        <w:rPr>
          <w:rFonts w:ascii="Times New Roman" w:hAnsi="Times New Roman" w:cs="Times New Roman"/>
          <w:sz w:val="24"/>
          <w:szCs w:val="24"/>
        </w:rPr>
        <w:t>1.</w:t>
      </w:r>
      <w:r w:rsidR="00177F2B">
        <w:rPr>
          <w:rFonts w:ascii="Times New Roman" w:hAnsi="Times New Roman" w:cs="Times New Roman"/>
          <w:sz w:val="24"/>
          <w:szCs w:val="24"/>
        </w:rPr>
        <w:t xml:space="preserve"> </w:t>
      </w:r>
      <w:r w:rsidRPr="009944CA">
        <w:rPr>
          <w:rFonts w:ascii="Times New Roman" w:hAnsi="Times New Roman" w:cs="Times New Roman"/>
          <w:sz w:val="24"/>
          <w:szCs w:val="24"/>
        </w:rPr>
        <w:t xml:space="preserve">А.И. </w:t>
      </w:r>
      <w:proofErr w:type="spellStart"/>
      <w:r w:rsidRPr="009944CA">
        <w:rPr>
          <w:rFonts w:ascii="Times New Roman" w:hAnsi="Times New Roman" w:cs="Times New Roman"/>
          <w:sz w:val="24"/>
          <w:szCs w:val="24"/>
        </w:rPr>
        <w:t>Бартковский</w:t>
      </w:r>
      <w:proofErr w:type="spellEnd"/>
      <w:r w:rsidRPr="009944CA">
        <w:rPr>
          <w:rFonts w:ascii="Times New Roman" w:hAnsi="Times New Roman" w:cs="Times New Roman"/>
          <w:sz w:val="24"/>
          <w:szCs w:val="24"/>
        </w:rPr>
        <w:t>, И.А.Лыкова  «Кукольный театр в детском саду, начальной школе и семье». Москва 2013</w:t>
      </w:r>
    </w:p>
    <w:p w:rsidR="00FB6CB1" w:rsidRPr="009944CA" w:rsidRDefault="00FB6CB1" w:rsidP="00FB6CB1">
      <w:pPr>
        <w:pStyle w:val="a5"/>
        <w:jc w:val="left"/>
        <w:rPr>
          <w:rFonts w:ascii="Times New Roman" w:hAnsi="Times New Roman" w:cs="Times New Roman"/>
          <w:sz w:val="24"/>
          <w:szCs w:val="24"/>
        </w:rPr>
      </w:pPr>
      <w:r w:rsidRPr="009944CA">
        <w:rPr>
          <w:rFonts w:ascii="Times New Roman" w:hAnsi="Times New Roman" w:cs="Times New Roman"/>
          <w:sz w:val="24"/>
          <w:szCs w:val="24"/>
        </w:rPr>
        <w:t>2.      Г.В. Лаптева «Игры для развития эмоций и творческих</w:t>
      </w:r>
      <w:r w:rsidR="000F3728">
        <w:rPr>
          <w:rFonts w:ascii="Times New Roman" w:hAnsi="Times New Roman" w:cs="Times New Roman"/>
          <w:sz w:val="24"/>
          <w:szCs w:val="24"/>
        </w:rPr>
        <w:t xml:space="preserve"> способностей». Санкт-Петербург      </w:t>
      </w:r>
      <w:r w:rsidRPr="009944CA">
        <w:rPr>
          <w:rFonts w:ascii="Times New Roman" w:hAnsi="Times New Roman" w:cs="Times New Roman"/>
          <w:sz w:val="24"/>
          <w:szCs w:val="24"/>
        </w:rPr>
        <w:t>2011</w:t>
      </w:r>
    </w:p>
    <w:p w:rsidR="00FB6CB1" w:rsidRPr="009944CA" w:rsidRDefault="00FB6CB1" w:rsidP="00FB6CB1">
      <w:pPr>
        <w:pStyle w:val="a5"/>
        <w:jc w:val="left"/>
        <w:rPr>
          <w:rFonts w:ascii="Times New Roman" w:hAnsi="Times New Roman" w:cs="Times New Roman"/>
          <w:sz w:val="24"/>
          <w:szCs w:val="24"/>
        </w:rPr>
      </w:pPr>
      <w:r w:rsidRPr="009944CA">
        <w:rPr>
          <w:rFonts w:ascii="Times New Roman" w:hAnsi="Times New Roman" w:cs="Times New Roman"/>
          <w:sz w:val="24"/>
          <w:szCs w:val="24"/>
        </w:rPr>
        <w:t>3. Л.Б. Дерягина «Театральная деятельность в ДОУ» Санкт-Петербург 2015</w:t>
      </w:r>
    </w:p>
    <w:p w:rsidR="00FB6CB1" w:rsidRPr="009944CA" w:rsidRDefault="00FB6CB1" w:rsidP="00FB6CB1">
      <w:pPr>
        <w:pStyle w:val="a5"/>
        <w:jc w:val="left"/>
        <w:rPr>
          <w:rFonts w:ascii="Times New Roman" w:hAnsi="Times New Roman" w:cs="Times New Roman"/>
          <w:sz w:val="24"/>
          <w:szCs w:val="24"/>
        </w:rPr>
      </w:pPr>
      <w:r w:rsidRPr="009944CA">
        <w:rPr>
          <w:rFonts w:ascii="Times New Roman" w:hAnsi="Times New Roman" w:cs="Times New Roman"/>
          <w:sz w:val="24"/>
          <w:szCs w:val="24"/>
        </w:rPr>
        <w:t xml:space="preserve">4. О.Л. Гнедова, </w:t>
      </w:r>
      <w:proofErr w:type="spellStart"/>
      <w:r w:rsidRPr="009944CA">
        <w:rPr>
          <w:rFonts w:ascii="Times New Roman" w:hAnsi="Times New Roman" w:cs="Times New Roman"/>
          <w:sz w:val="24"/>
          <w:szCs w:val="24"/>
        </w:rPr>
        <w:t>Л.Е.Майданюк</w:t>
      </w:r>
      <w:proofErr w:type="spellEnd"/>
      <w:r w:rsidRPr="009944CA">
        <w:rPr>
          <w:rFonts w:ascii="Times New Roman" w:hAnsi="Times New Roman" w:cs="Times New Roman"/>
          <w:sz w:val="24"/>
          <w:szCs w:val="24"/>
        </w:rPr>
        <w:t xml:space="preserve"> «Театрализация сказок в коррекционном детском саду» Санкт-Петербург 2007</w:t>
      </w:r>
    </w:p>
    <w:p w:rsidR="00FB6CB1" w:rsidRPr="006144EB" w:rsidRDefault="00FB6CB1" w:rsidP="00FB6CB1">
      <w:pPr>
        <w:pStyle w:val="a5"/>
        <w:jc w:val="left"/>
        <w:rPr>
          <w:rFonts w:ascii="Times New Roman" w:hAnsi="Times New Roman" w:cs="Times New Roman"/>
          <w:b/>
          <w:sz w:val="24"/>
          <w:szCs w:val="24"/>
        </w:rPr>
      </w:pPr>
      <w:r w:rsidRPr="006144EB">
        <w:rPr>
          <w:rFonts w:ascii="Times New Roman" w:hAnsi="Times New Roman" w:cs="Times New Roman"/>
          <w:b/>
          <w:sz w:val="24"/>
          <w:szCs w:val="24"/>
        </w:rPr>
        <w:t>Список литературы для детей:</w:t>
      </w:r>
    </w:p>
    <w:p w:rsidR="00FB6CB1" w:rsidRPr="009944CA" w:rsidRDefault="00FB6CB1" w:rsidP="00FB6CB1">
      <w:pPr>
        <w:pStyle w:val="a5"/>
        <w:jc w:val="left"/>
        <w:rPr>
          <w:rFonts w:ascii="Times New Roman" w:hAnsi="Times New Roman" w:cs="Times New Roman"/>
          <w:sz w:val="24"/>
          <w:szCs w:val="24"/>
        </w:rPr>
      </w:pPr>
      <w:r w:rsidRPr="009944CA">
        <w:rPr>
          <w:rFonts w:ascii="Times New Roman" w:hAnsi="Times New Roman" w:cs="Times New Roman"/>
          <w:sz w:val="24"/>
          <w:szCs w:val="24"/>
        </w:rPr>
        <w:t>1.</w:t>
      </w:r>
      <w:r w:rsidR="002F0AD3">
        <w:rPr>
          <w:rFonts w:ascii="Times New Roman" w:hAnsi="Times New Roman" w:cs="Times New Roman"/>
          <w:sz w:val="24"/>
          <w:szCs w:val="24"/>
        </w:rPr>
        <w:t>Ска</w:t>
      </w:r>
      <w:r w:rsidRPr="009944CA">
        <w:rPr>
          <w:rFonts w:ascii="Times New Roman" w:hAnsi="Times New Roman" w:cs="Times New Roman"/>
          <w:sz w:val="24"/>
          <w:szCs w:val="24"/>
        </w:rPr>
        <w:t xml:space="preserve">зка </w:t>
      </w:r>
      <w:r w:rsidR="000F3728" w:rsidRPr="000F3728">
        <w:rPr>
          <w:rFonts w:ascii="Times New Roman" w:hAnsi="Times New Roman" w:cs="Times New Roman"/>
          <w:sz w:val="24"/>
          <w:szCs w:val="24"/>
        </w:rPr>
        <w:t>«Колобок»</w:t>
      </w:r>
    </w:p>
    <w:p w:rsidR="00FB6CB1" w:rsidRPr="009944CA" w:rsidRDefault="006F679D" w:rsidP="000F3728">
      <w:pPr>
        <w:ind w:right="-24"/>
        <w:rPr>
          <w:rFonts w:cs="Times New Roman"/>
        </w:rPr>
      </w:pPr>
      <w:r>
        <w:rPr>
          <w:rFonts w:cs="Times New Roman"/>
        </w:rPr>
        <w:t>2.</w:t>
      </w:r>
      <w:r w:rsidR="00870B14" w:rsidRPr="00870B14">
        <w:rPr>
          <w:rFonts w:cs="Times New Roman"/>
        </w:rPr>
        <w:t xml:space="preserve"> </w:t>
      </w:r>
      <w:r w:rsidR="00870B14" w:rsidRPr="007E145A">
        <w:rPr>
          <w:rFonts w:cs="Times New Roman"/>
        </w:rPr>
        <w:t>«</w:t>
      </w:r>
      <w:r w:rsidR="00870B14" w:rsidRPr="0082055E">
        <w:rPr>
          <w:rFonts w:cs="Times New Roman"/>
        </w:rPr>
        <w:t>Путешествие по сказкам</w:t>
      </w:r>
      <w:r w:rsidR="00870B14" w:rsidRPr="007E145A">
        <w:rPr>
          <w:rFonts w:cs="Times New Roman"/>
        </w:rPr>
        <w:t>».</w:t>
      </w:r>
      <w:r w:rsidR="00870B14">
        <w:rPr>
          <w:rFonts w:cs="Times New Roman"/>
        </w:rPr>
        <w:t xml:space="preserve"> </w:t>
      </w:r>
    </w:p>
    <w:p w:rsidR="00FF7983" w:rsidRPr="00FF7983" w:rsidRDefault="00FF7983" w:rsidP="00FF7983">
      <w:pPr>
        <w:jc w:val="both"/>
        <w:rPr>
          <w:sz w:val="28"/>
          <w:szCs w:val="28"/>
        </w:rPr>
      </w:pPr>
      <w:r w:rsidRPr="00FF7983">
        <w:rPr>
          <w:sz w:val="28"/>
          <w:szCs w:val="28"/>
        </w:rPr>
        <w:tab/>
      </w:r>
    </w:p>
    <w:p w:rsidR="001A7F1A" w:rsidRPr="001A7F1A" w:rsidRDefault="001A7F1A" w:rsidP="00FF7983">
      <w:pPr>
        <w:jc w:val="both"/>
        <w:rPr>
          <w:sz w:val="28"/>
          <w:szCs w:val="28"/>
        </w:rPr>
      </w:pPr>
    </w:p>
    <w:sectPr w:rsidR="001A7F1A" w:rsidRPr="001A7F1A" w:rsidSect="000D025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8AD"/>
    <w:multiLevelType w:val="multilevel"/>
    <w:tmpl w:val="BFCA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432D5"/>
    <w:multiLevelType w:val="hybridMultilevel"/>
    <w:tmpl w:val="C38EC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EB5137"/>
    <w:multiLevelType w:val="multilevel"/>
    <w:tmpl w:val="FD58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426112"/>
    <w:multiLevelType w:val="multilevel"/>
    <w:tmpl w:val="7C26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91387"/>
    <w:multiLevelType w:val="multilevel"/>
    <w:tmpl w:val="99B0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005E43"/>
    <w:multiLevelType w:val="hybridMultilevel"/>
    <w:tmpl w:val="DBB2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B60C81"/>
    <w:multiLevelType w:val="hybridMultilevel"/>
    <w:tmpl w:val="B4AA4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EE6B33"/>
    <w:multiLevelType w:val="hybridMultilevel"/>
    <w:tmpl w:val="87CAD72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D025E"/>
    <w:rsid w:val="000169FC"/>
    <w:rsid w:val="00057319"/>
    <w:rsid w:val="0009601D"/>
    <w:rsid w:val="000D025E"/>
    <w:rsid w:val="000F3728"/>
    <w:rsid w:val="00120169"/>
    <w:rsid w:val="00175F05"/>
    <w:rsid w:val="00177F2B"/>
    <w:rsid w:val="001A7F1A"/>
    <w:rsid w:val="001D58A3"/>
    <w:rsid w:val="001D7982"/>
    <w:rsid w:val="001F4DFF"/>
    <w:rsid w:val="002139F3"/>
    <w:rsid w:val="00253153"/>
    <w:rsid w:val="002B4200"/>
    <w:rsid w:val="002F0AD3"/>
    <w:rsid w:val="00345A39"/>
    <w:rsid w:val="0034625C"/>
    <w:rsid w:val="003779B1"/>
    <w:rsid w:val="003F1AB3"/>
    <w:rsid w:val="004104E4"/>
    <w:rsid w:val="0041555B"/>
    <w:rsid w:val="00441315"/>
    <w:rsid w:val="00467DEA"/>
    <w:rsid w:val="00487C8F"/>
    <w:rsid w:val="004E404D"/>
    <w:rsid w:val="00572504"/>
    <w:rsid w:val="00575052"/>
    <w:rsid w:val="006144EB"/>
    <w:rsid w:val="006A77A2"/>
    <w:rsid w:val="006D1BF5"/>
    <w:rsid w:val="006F679D"/>
    <w:rsid w:val="00711D91"/>
    <w:rsid w:val="00737E50"/>
    <w:rsid w:val="007C0ADE"/>
    <w:rsid w:val="007D5B8F"/>
    <w:rsid w:val="0082055E"/>
    <w:rsid w:val="00870B14"/>
    <w:rsid w:val="008C4FAB"/>
    <w:rsid w:val="008D16D4"/>
    <w:rsid w:val="00965189"/>
    <w:rsid w:val="0097701F"/>
    <w:rsid w:val="009B651C"/>
    <w:rsid w:val="009C325F"/>
    <w:rsid w:val="00A1128A"/>
    <w:rsid w:val="00A2718C"/>
    <w:rsid w:val="00AB3332"/>
    <w:rsid w:val="00B24E09"/>
    <w:rsid w:val="00B4248D"/>
    <w:rsid w:val="00BA68F9"/>
    <w:rsid w:val="00C815B8"/>
    <w:rsid w:val="00C91D6F"/>
    <w:rsid w:val="00D276F3"/>
    <w:rsid w:val="00DA72B2"/>
    <w:rsid w:val="00E05D39"/>
    <w:rsid w:val="00E73F74"/>
    <w:rsid w:val="00E75BA3"/>
    <w:rsid w:val="00E96DD6"/>
    <w:rsid w:val="00EC0714"/>
    <w:rsid w:val="00F360AC"/>
    <w:rsid w:val="00F82955"/>
    <w:rsid w:val="00FB6CB1"/>
    <w:rsid w:val="00FF7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76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25E"/>
    <w:pPr>
      <w:suppressAutoHyphens/>
      <w:ind w:right="0"/>
      <w:jc w:val="left"/>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25E"/>
    <w:pPr>
      <w:widowControl w:val="0"/>
      <w:autoSpaceDE w:val="0"/>
      <w:autoSpaceDN w:val="0"/>
      <w:adjustRightInd w:val="0"/>
      <w:ind w:right="0" w:firstLine="720"/>
      <w:jc w:val="left"/>
    </w:pPr>
    <w:rPr>
      <w:rFonts w:ascii="Arial" w:eastAsia="Times New Roman" w:hAnsi="Arial" w:cs="Arial"/>
      <w:sz w:val="20"/>
      <w:szCs w:val="20"/>
      <w:lang w:eastAsia="ru-RU"/>
    </w:rPr>
  </w:style>
  <w:style w:type="paragraph" w:styleId="a3">
    <w:name w:val="List Paragraph"/>
    <w:basedOn w:val="a"/>
    <w:uiPriority w:val="34"/>
    <w:qFormat/>
    <w:rsid w:val="00E96DD6"/>
    <w:pPr>
      <w:ind w:left="720"/>
      <w:contextualSpacing/>
    </w:pPr>
  </w:style>
  <w:style w:type="table" w:styleId="a4">
    <w:name w:val="Table Grid"/>
    <w:basedOn w:val="a1"/>
    <w:uiPriority w:val="59"/>
    <w:rsid w:val="001F4D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DA72B2"/>
  </w:style>
  <w:style w:type="paragraph" w:styleId="a6">
    <w:name w:val="Normal (Web)"/>
    <w:basedOn w:val="a"/>
    <w:uiPriority w:val="99"/>
    <w:unhideWhenUsed/>
    <w:rsid w:val="003779B1"/>
    <w:pPr>
      <w:suppressAutoHyphens w:val="0"/>
      <w:spacing w:before="100" w:beforeAutospacing="1" w:after="100" w:afterAutospacing="1"/>
    </w:pPr>
    <w:rPr>
      <w:rFonts w:cs="Times New Roman"/>
      <w:lang w:eastAsia="ru-RU"/>
    </w:rPr>
  </w:style>
</w:styles>
</file>

<file path=word/webSettings.xml><?xml version="1.0" encoding="utf-8"?>
<w:webSettings xmlns:r="http://schemas.openxmlformats.org/officeDocument/2006/relationships" xmlns:w="http://schemas.openxmlformats.org/wordprocessingml/2006/main">
  <w:divs>
    <w:div w:id="410735824">
      <w:bodyDiv w:val="1"/>
      <w:marLeft w:val="0"/>
      <w:marRight w:val="0"/>
      <w:marTop w:val="0"/>
      <w:marBottom w:val="0"/>
      <w:divBdr>
        <w:top w:val="none" w:sz="0" w:space="0" w:color="auto"/>
        <w:left w:val="none" w:sz="0" w:space="0" w:color="auto"/>
        <w:bottom w:val="none" w:sz="0" w:space="0" w:color="auto"/>
        <w:right w:val="none" w:sz="0" w:space="0" w:color="auto"/>
      </w:divBdr>
    </w:div>
    <w:div w:id="1012803523">
      <w:bodyDiv w:val="1"/>
      <w:marLeft w:val="0"/>
      <w:marRight w:val="0"/>
      <w:marTop w:val="0"/>
      <w:marBottom w:val="0"/>
      <w:divBdr>
        <w:top w:val="none" w:sz="0" w:space="0" w:color="auto"/>
        <w:left w:val="none" w:sz="0" w:space="0" w:color="auto"/>
        <w:bottom w:val="none" w:sz="0" w:space="0" w:color="auto"/>
        <w:right w:val="none" w:sz="0" w:space="0" w:color="auto"/>
      </w:divBdr>
    </w:div>
    <w:div w:id="1886671590">
      <w:bodyDiv w:val="1"/>
      <w:marLeft w:val="0"/>
      <w:marRight w:val="0"/>
      <w:marTop w:val="0"/>
      <w:marBottom w:val="0"/>
      <w:divBdr>
        <w:top w:val="none" w:sz="0" w:space="0" w:color="auto"/>
        <w:left w:val="none" w:sz="0" w:space="0" w:color="auto"/>
        <w:bottom w:val="none" w:sz="0" w:space="0" w:color="auto"/>
        <w:right w:val="none" w:sz="0" w:space="0" w:color="auto"/>
      </w:divBdr>
    </w:div>
    <w:div w:id="212765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207C8-AA31-455F-94C3-1143139C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2789</Words>
  <Characters>15898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28</cp:revision>
  <cp:lastPrinted>2017-02-24T11:47:00Z</cp:lastPrinted>
  <dcterms:created xsi:type="dcterms:W3CDTF">2015-12-05T15:00:00Z</dcterms:created>
  <dcterms:modified xsi:type="dcterms:W3CDTF">2018-03-19T17:17:00Z</dcterms:modified>
</cp:coreProperties>
</file>